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ED342" w14:textId="77777777" w:rsidR="002125D5" w:rsidRPr="002125D5" w:rsidRDefault="002125D5" w:rsidP="002125D5">
      <w:pPr>
        <w:widowControl w:val="0"/>
        <w:autoSpaceDE w:val="0"/>
        <w:autoSpaceDN w:val="0"/>
        <w:jc w:val="both"/>
        <w:rPr>
          <w:rFonts w:asciiTheme="minorHAnsi" w:hAnsiTheme="minorHAnsi" w:cstheme="minorHAnsi"/>
          <w:b/>
          <w:snapToGrid w:val="0"/>
          <w:sz w:val="22"/>
          <w:szCs w:val="22"/>
        </w:rPr>
      </w:pPr>
      <w:bookmarkStart w:id="0" w:name="_Hlk125459931"/>
      <w:bookmarkStart w:id="1" w:name="_GoBack"/>
      <w:bookmarkEnd w:id="1"/>
      <w:r w:rsidRPr="002125D5">
        <w:rPr>
          <w:rFonts w:asciiTheme="minorHAnsi" w:hAnsiTheme="minorHAnsi" w:cstheme="minorHAnsi"/>
          <w:b/>
          <w:sz w:val="22"/>
          <w:szCs w:val="22"/>
        </w:rPr>
        <w:t>ORTOPEDSKA BOLNIŠNICA VALDOLTRA OSPEDALE ORTOPEDICO VALDOLTRA</w:t>
      </w:r>
    </w:p>
    <w:p w14:paraId="2BCB6D22"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Jadranska cesta 31</w:t>
      </w:r>
    </w:p>
    <w:p w14:paraId="3626893E"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6280 Ankaran</w:t>
      </w:r>
    </w:p>
    <w:p w14:paraId="7F6BEBD5"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Matična številka: 5053765000</w:t>
      </w:r>
    </w:p>
    <w:p w14:paraId="6A434230"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Davčna številka: SI 30348145</w:t>
      </w:r>
    </w:p>
    <w:p w14:paraId="314F165D"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IBAN SI56 0110 0603 0277 312</w:t>
      </w:r>
      <w:r>
        <w:rPr>
          <w:rFonts w:asciiTheme="minorHAnsi" w:hAnsiTheme="minorHAnsi" w:cstheme="minorHAnsi"/>
          <w:sz w:val="22"/>
          <w:szCs w:val="22"/>
        </w:rPr>
        <w:t xml:space="preserve">, </w:t>
      </w:r>
      <w:r w:rsidRPr="002125D5">
        <w:rPr>
          <w:rFonts w:asciiTheme="minorHAnsi" w:hAnsiTheme="minorHAnsi" w:cstheme="minorHAnsi"/>
          <w:sz w:val="22"/>
          <w:szCs w:val="22"/>
        </w:rPr>
        <w:t>Uprava Republike Slovenije</w:t>
      </w:r>
      <w:r>
        <w:rPr>
          <w:rFonts w:asciiTheme="minorHAnsi" w:hAnsiTheme="minorHAnsi" w:cstheme="minorHAnsi"/>
          <w:sz w:val="22"/>
          <w:szCs w:val="22"/>
        </w:rPr>
        <w:t xml:space="preserve"> </w:t>
      </w:r>
      <w:r w:rsidRPr="002125D5">
        <w:rPr>
          <w:rFonts w:asciiTheme="minorHAnsi" w:hAnsiTheme="minorHAnsi" w:cstheme="minorHAnsi"/>
          <w:sz w:val="22"/>
          <w:szCs w:val="22"/>
        </w:rPr>
        <w:t>za javna plačila</w:t>
      </w:r>
    </w:p>
    <w:p w14:paraId="4219A8FB"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r w:rsidRPr="002125D5">
        <w:rPr>
          <w:rFonts w:asciiTheme="minorHAnsi" w:hAnsiTheme="minorHAnsi" w:cstheme="minorHAnsi"/>
          <w:sz w:val="22"/>
          <w:szCs w:val="22"/>
        </w:rPr>
        <w:t xml:space="preserve"> direktor Radoslav Marčan, dr. med.,  spec. ortoped</w:t>
      </w:r>
    </w:p>
    <w:p w14:paraId="6D746BB0" w14:textId="77777777" w:rsidR="002125D5" w:rsidRP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(v nadaljevanju: naročnik)</w:t>
      </w:r>
    </w:p>
    <w:p w14:paraId="26543C38" w14:textId="77777777" w:rsidR="002125D5" w:rsidRPr="002125D5" w:rsidRDefault="002125D5" w:rsidP="002125D5">
      <w:pPr>
        <w:widowControl w:val="0"/>
        <w:autoSpaceDE w:val="0"/>
        <w:autoSpaceDN w:val="0"/>
        <w:jc w:val="both"/>
        <w:rPr>
          <w:rFonts w:asciiTheme="minorHAnsi" w:hAnsiTheme="minorHAnsi" w:cstheme="minorHAnsi"/>
          <w:snapToGrid w:val="0"/>
          <w:sz w:val="22"/>
          <w:szCs w:val="22"/>
        </w:rPr>
      </w:pPr>
    </w:p>
    <w:p w14:paraId="0896FECC"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in </w:t>
      </w:r>
    </w:p>
    <w:p w14:paraId="23B99268"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21325F66"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Naziv</w:t>
      </w:r>
      <w:r>
        <w:rPr>
          <w:rFonts w:asciiTheme="minorHAnsi" w:hAnsiTheme="minorHAnsi" w:cstheme="minorHAnsi"/>
          <w:sz w:val="22"/>
          <w:szCs w:val="22"/>
        </w:rPr>
        <w:t>)</w:t>
      </w:r>
    </w:p>
    <w:p w14:paraId="248287B3"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Naslov</w:t>
      </w:r>
      <w:r>
        <w:rPr>
          <w:rFonts w:asciiTheme="minorHAnsi" w:hAnsiTheme="minorHAnsi" w:cstheme="minorHAnsi"/>
          <w:sz w:val="22"/>
          <w:szCs w:val="22"/>
        </w:rPr>
        <w:t>)</w:t>
      </w:r>
    </w:p>
    <w:p w14:paraId="3E9CA7FB"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Pošta</w:t>
      </w:r>
      <w:r>
        <w:rPr>
          <w:rFonts w:asciiTheme="minorHAnsi" w:hAnsiTheme="minorHAnsi" w:cstheme="minorHAnsi"/>
          <w:sz w:val="22"/>
          <w:szCs w:val="22"/>
        </w:rPr>
        <w:t>)</w:t>
      </w:r>
    </w:p>
    <w:p w14:paraId="1AE52CBD"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Matična številka: </w:t>
      </w:r>
    </w:p>
    <w:p w14:paraId="64F21F5B"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Davčna številka: SI </w:t>
      </w:r>
    </w:p>
    <w:p w14:paraId="37A9D7F3"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 xml:space="preserve">IBAN SI56 </w:t>
      </w:r>
      <w:r>
        <w:rPr>
          <w:rFonts w:asciiTheme="minorHAnsi" w:hAnsiTheme="minorHAnsi" w:cstheme="minorHAnsi"/>
          <w:sz w:val="22"/>
          <w:szCs w:val="22"/>
        </w:rPr>
        <w:t>… , (</w:t>
      </w:r>
      <w:r w:rsidRPr="002125D5">
        <w:rPr>
          <w:rFonts w:asciiTheme="minorHAnsi" w:hAnsiTheme="minorHAnsi" w:cstheme="minorHAnsi"/>
          <w:sz w:val="22"/>
          <w:szCs w:val="22"/>
          <w:shd w:val="clear" w:color="auto" w:fill="E7E6E6" w:themeFill="background2"/>
        </w:rPr>
        <w:t>banka</w:t>
      </w:r>
      <w:r>
        <w:rPr>
          <w:rFonts w:asciiTheme="minorHAnsi" w:hAnsiTheme="minorHAnsi" w:cstheme="minorHAnsi"/>
          <w:sz w:val="22"/>
          <w:szCs w:val="22"/>
        </w:rPr>
        <w:t>)</w:t>
      </w:r>
    </w:p>
    <w:p w14:paraId="09CE62B7"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p>
    <w:p w14:paraId="4DADCD5D" w14:textId="77777777"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(v nadaljevanju: dobavitelj)</w:t>
      </w:r>
    </w:p>
    <w:p w14:paraId="1FAC3C2F" w14:textId="77777777" w:rsidR="002125D5" w:rsidRPr="002125D5" w:rsidRDefault="002125D5" w:rsidP="002125D5">
      <w:pPr>
        <w:jc w:val="both"/>
        <w:rPr>
          <w:rFonts w:asciiTheme="minorHAnsi" w:hAnsiTheme="minorHAnsi" w:cstheme="minorHAnsi"/>
          <w:sz w:val="22"/>
          <w:szCs w:val="22"/>
        </w:rPr>
      </w:pPr>
    </w:p>
    <w:p w14:paraId="2D8D90EC" w14:textId="77777777"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skleneta</w:t>
      </w:r>
    </w:p>
    <w:bookmarkEnd w:id="0"/>
    <w:p w14:paraId="2AFD69E7"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56D49749" w14:textId="77777777" w:rsidR="007A15B8" w:rsidRPr="00641F85" w:rsidRDefault="007A15B8" w:rsidP="007A15B8">
      <w:pPr>
        <w:autoSpaceDE w:val="0"/>
        <w:autoSpaceDN w:val="0"/>
        <w:adjustRightInd w:val="0"/>
        <w:jc w:val="center"/>
        <w:rPr>
          <w:rFonts w:asciiTheme="minorHAnsi" w:hAnsiTheme="minorHAnsi" w:cstheme="minorHAnsi"/>
          <w:b/>
          <w:sz w:val="22"/>
          <w:szCs w:val="22"/>
        </w:rPr>
      </w:pPr>
      <w:r w:rsidRPr="00641F85">
        <w:rPr>
          <w:rFonts w:asciiTheme="minorHAnsi" w:hAnsiTheme="minorHAnsi" w:cstheme="minorHAnsi"/>
          <w:b/>
          <w:sz w:val="22"/>
          <w:szCs w:val="22"/>
        </w:rPr>
        <w:t xml:space="preserve">Pogodbo o dobavi </w:t>
      </w:r>
    </w:p>
    <w:p w14:paraId="34BCB997" w14:textId="14862F3F" w:rsidR="007A15B8" w:rsidRPr="00641F85" w:rsidRDefault="00DE3CD9" w:rsidP="007A15B8">
      <w:pPr>
        <w:jc w:val="center"/>
        <w:rPr>
          <w:rFonts w:asciiTheme="minorHAnsi" w:hAnsiTheme="minorHAnsi" w:cstheme="minorHAnsi"/>
          <w:b/>
          <w:sz w:val="22"/>
          <w:szCs w:val="22"/>
        </w:rPr>
      </w:pPr>
      <w:r>
        <w:rPr>
          <w:rFonts w:asciiTheme="minorHAnsi" w:hAnsiTheme="minorHAnsi" w:cstheme="minorHAnsi"/>
          <w:b/>
          <w:sz w:val="22"/>
          <w:szCs w:val="22"/>
        </w:rPr>
        <w:t>Materiala za prekrivanje in zaščito OP</w:t>
      </w:r>
    </w:p>
    <w:p w14:paraId="7DEEFC95" w14:textId="2AA85510" w:rsidR="00D80015" w:rsidRPr="003E1867" w:rsidRDefault="00D80015" w:rsidP="002125D5">
      <w:pPr>
        <w:autoSpaceDE w:val="0"/>
        <w:autoSpaceDN w:val="0"/>
        <w:adjustRightInd w:val="0"/>
        <w:jc w:val="both"/>
        <w:rPr>
          <w:rFonts w:asciiTheme="minorHAnsi" w:hAnsiTheme="minorHAnsi" w:cstheme="minorHAnsi"/>
          <w:b/>
          <w:bCs/>
          <w:sz w:val="2"/>
          <w:szCs w:val="22"/>
        </w:rPr>
      </w:pPr>
    </w:p>
    <w:p w14:paraId="16D40FA5" w14:textId="77777777" w:rsidR="00C01D85" w:rsidRPr="00933D9E" w:rsidRDefault="00C01D85" w:rsidP="002125D5">
      <w:pPr>
        <w:autoSpaceDE w:val="0"/>
        <w:autoSpaceDN w:val="0"/>
        <w:adjustRightInd w:val="0"/>
        <w:jc w:val="both"/>
        <w:rPr>
          <w:rFonts w:asciiTheme="minorHAnsi" w:hAnsiTheme="minorHAnsi" w:cstheme="minorHAnsi"/>
          <w:b/>
          <w:bCs/>
          <w:sz w:val="8"/>
          <w:szCs w:val="22"/>
        </w:rPr>
      </w:pPr>
    </w:p>
    <w:p w14:paraId="545CED25" w14:textId="77777777" w:rsidR="00CD3868" w:rsidRDefault="00CD3868" w:rsidP="009B218A">
      <w:pPr>
        <w:pStyle w:val="Naslov1"/>
        <w:numPr>
          <w:ilvl w:val="0"/>
          <w:numId w:val="3"/>
        </w:num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UVODNE DOLOČBE</w:t>
      </w:r>
    </w:p>
    <w:p w14:paraId="0C027897" w14:textId="77777777" w:rsidR="00CD3868" w:rsidRPr="00AF7E70" w:rsidRDefault="00CD3868" w:rsidP="00CD3868">
      <w:pPr>
        <w:rPr>
          <w:sz w:val="16"/>
        </w:rPr>
      </w:pPr>
    </w:p>
    <w:p w14:paraId="55D8EBA8" w14:textId="77777777" w:rsidR="00CD3868" w:rsidRPr="00606E97" w:rsidRDefault="00CD3868" w:rsidP="009B218A">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DD56BB6" w14:textId="77777777" w:rsidR="00CD3868" w:rsidRPr="003E1867" w:rsidRDefault="00CD3868" w:rsidP="00CD3868">
      <w:pPr>
        <w:rPr>
          <w:sz w:val="16"/>
        </w:rPr>
      </w:pPr>
    </w:p>
    <w:p w14:paraId="7F922398" w14:textId="77777777" w:rsidR="00CD3868" w:rsidRPr="00CD3868" w:rsidRDefault="00CD3868" w:rsidP="00CD3868">
      <w:p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Pogodbeni stranki uvodoma  ugotavljata:</w:t>
      </w:r>
    </w:p>
    <w:p w14:paraId="246C6F70" w14:textId="2FEB786A" w:rsidR="00CD3868" w:rsidRPr="00474523" w:rsidRDefault="00CD3868" w:rsidP="009B218A">
      <w:pPr>
        <w:pStyle w:val="Odstavekseznama"/>
        <w:numPr>
          <w:ilvl w:val="0"/>
          <w:numId w:val="9"/>
        </w:numPr>
        <w:autoSpaceDE w:val="0"/>
        <w:autoSpaceDN w:val="0"/>
        <w:adjustRightInd w:val="0"/>
        <w:jc w:val="both"/>
        <w:rPr>
          <w:b/>
        </w:rPr>
      </w:pPr>
      <w:r w:rsidRPr="00CD3868">
        <w:rPr>
          <w:rFonts w:asciiTheme="minorHAnsi" w:hAnsiTheme="minorHAnsi" w:cstheme="minorHAnsi"/>
          <w:sz w:val="22"/>
          <w:szCs w:val="22"/>
        </w:rPr>
        <w:t xml:space="preserve">da je naročnik izvedel postopek oddaje javnega naročila za dobavo blaga, in sicer </w:t>
      </w:r>
      <w:r w:rsidRPr="00324CFF">
        <w:rPr>
          <w:rFonts w:asciiTheme="minorHAnsi" w:hAnsiTheme="minorHAnsi" w:cstheme="minorHAnsi"/>
          <w:sz w:val="22"/>
          <w:szCs w:val="22"/>
        </w:rPr>
        <w:t>»</w:t>
      </w:r>
      <w:r w:rsidR="00765813">
        <w:rPr>
          <w:rFonts w:asciiTheme="minorHAnsi" w:hAnsiTheme="minorHAnsi" w:cstheme="minorHAnsi"/>
          <w:b/>
          <w:sz w:val="22"/>
          <w:szCs w:val="22"/>
        </w:rPr>
        <w:t>……………………………………..</w:t>
      </w:r>
      <w:r w:rsidRPr="00324CFF">
        <w:rPr>
          <w:rFonts w:asciiTheme="minorHAnsi" w:hAnsiTheme="minorHAnsi" w:cstheme="minorHAnsi"/>
          <w:sz w:val="22"/>
          <w:szCs w:val="22"/>
        </w:rPr>
        <w:t>«, ki je bil objavljen</w:t>
      </w:r>
      <w:r w:rsidRPr="00CD3868">
        <w:rPr>
          <w:rFonts w:asciiTheme="minorHAnsi" w:hAnsiTheme="minorHAnsi" w:cstheme="minorHAnsi"/>
          <w:sz w:val="22"/>
          <w:szCs w:val="22"/>
        </w:rPr>
        <w:t xml:space="preserve"> na portalu javnih naročil, dne  ________, številka objave __________ (v nadaljevanju: javno naročilo), po odprtem postopku v skladu s 40. členom Zakona o javnem naročanju </w:t>
      </w:r>
      <w:r w:rsidR="00765813">
        <w:rPr>
          <w:rFonts w:asciiTheme="minorHAnsi" w:hAnsiTheme="minorHAnsi" w:cstheme="minorHAnsi"/>
          <w:sz w:val="22"/>
          <w:szCs w:val="22"/>
        </w:rPr>
        <w:t>(</w:t>
      </w:r>
      <w:r w:rsidR="00474523" w:rsidRPr="00474523">
        <w:rPr>
          <w:rFonts w:asciiTheme="minorHAnsi" w:hAnsiTheme="minorHAnsi" w:cstheme="minorHAnsi"/>
          <w:sz w:val="22"/>
          <w:szCs w:val="22"/>
        </w:rPr>
        <w:t>v nadaljevanju: ZJN-3</w:t>
      </w:r>
      <w:r w:rsidR="00B17B7C">
        <w:rPr>
          <w:rStyle w:val="Sprotnaopomba-sklic"/>
          <w:rFonts w:asciiTheme="minorHAnsi" w:hAnsiTheme="minorHAnsi" w:cstheme="minorHAnsi"/>
          <w:sz w:val="22"/>
          <w:szCs w:val="22"/>
        </w:rPr>
        <w:footnoteReference w:id="1"/>
      </w:r>
      <w:r w:rsidR="00474523" w:rsidRPr="00474523">
        <w:rPr>
          <w:rFonts w:asciiTheme="minorHAnsi" w:hAnsiTheme="minorHAnsi" w:cstheme="minorHAnsi"/>
          <w:sz w:val="22"/>
          <w:szCs w:val="22"/>
        </w:rPr>
        <w:t>);</w:t>
      </w:r>
    </w:p>
    <w:p w14:paraId="6EFBE0D8" w14:textId="77777777" w:rsidR="00CD3868" w:rsidRPr="00CD3868" w:rsidRDefault="00CD3868" w:rsidP="009B218A">
      <w:pPr>
        <w:pStyle w:val="Odstavekseznama"/>
        <w:numPr>
          <w:ilvl w:val="0"/>
          <w:numId w:val="6"/>
        </w:num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da je naročnik javno naročilo razdelil na</w:t>
      </w:r>
      <w:r>
        <w:rPr>
          <w:rFonts w:asciiTheme="minorHAnsi" w:hAnsiTheme="minorHAnsi" w:cstheme="minorHAnsi"/>
          <w:sz w:val="22"/>
          <w:szCs w:val="22"/>
        </w:rPr>
        <w:t xml:space="preserve"> naslednje</w:t>
      </w:r>
      <w:r w:rsidRPr="00CD3868">
        <w:rPr>
          <w:rFonts w:asciiTheme="minorHAnsi" w:hAnsiTheme="minorHAnsi" w:cstheme="minorHAnsi"/>
          <w:sz w:val="22"/>
          <w:szCs w:val="22"/>
        </w:rPr>
        <w:t xml:space="preserve"> sklope: </w:t>
      </w:r>
    </w:p>
    <w:p w14:paraId="0E298D2F" w14:textId="61F63E6B" w:rsidR="00AC63C6" w:rsidRPr="00001BBB" w:rsidRDefault="00933D9E" w:rsidP="009B218A">
      <w:pPr>
        <w:pStyle w:val="Odstavekseznama"/>
        <w:numPr>
          <w:ilvl w:val="1"/>
          <w:numId w:val="12"/>
        </w:numPr>
        <w:jc w:val="both"/>
        <w:rPr>
          <w:rFonts w:asciiTheme="minorHAnsi" w:hAnsiTheme="minorHAnsi" w:cstheme="minorHAnsi"/>
          <w:sz w:val="22"/>
        </w:rPr>
      </w:pPr>
      <w:r>
        <w:rPr>
          <w:rFonts w:asciiTheme="minorHAnsi" w:hAnsiTheme="minorHAnsi" w:cstheme="minorHAnsi"/>
          <w:sz w:val="22"/>
        </w:rPr>
        <w:t>S</w:t>
      </w:r>
      <w:r w:rsidR="00AC63C6" w:rsidRPr="00001BBB">
        <w:rPr>
          <w:rFonts w:asciiTheme="minorHAnsi" w:hAnsiTheme="minorHAnsi" w:cstheme="minorHAnsi"/>
          <w:sz w:val="22"/>
        </w:rPr>
        <w:t>klop 3</w:t>
      </w:r>
      <w:r w:rsidR="003C5097">
        <w:rPr>
          <w:rFonts w:asciiTheme="minorHAnsi" w:hAnsiTheme="minorHAnsi" w:cstheme="minorHAnsi"/>
          <w:sz w:val="22"/>
        </w:rPr>
        <w:t>0</w:t>
      </w:r>
      <w:r w:rsidR="00AC63C6" w:rsidRPr="00001BBB">
        <w:rPr>
          <w:rFonts w:asciiTheme="minorHAnsi" w:hAnsiTheme="minorHAnsi" w:cstheme="minorHAnsi"/>
          <w:sz w:val="22"/>
        </w:rPr>
        <w:t xml:space="preserve">: Set </w:t>
      </w:r>
      <w:r w:rsidR="003C5097">
        <w:rPr>
          <w:rFonts w:asciiTheme="minorHAnsi" w:hAnsiTheme="minorHAnsi" w:cstheme="minorHAnsi"/>
          <w:sz w:val="22"/>
        </w:rPr>
        <w:t>za koleno-</w:t>
      </w:r>
      <w:proofErr w:type="spellStart"/>
      <w:r w:rsidR="003C5097">
        <w:rPr>
          <w:rFonts w:asciiTheme="minorHAnsi" w:hAnsiTheme="minorHAnsi" w:cstheme="minorHAnsi"/>
          <w:sz w:val="22"/>
        </w:rPr>
        <w:t>artroskopski</w:t>
      </w:r>
      <w:proofErr w:type="spellEnd"/>
    </w:p>
    <w:p w14:paraId="7CEEC703" w14:textId="77777777" w:rsidR="00CD3868" w:rsidRPr="00CD3868" w:rsidRDefault="00CD3868" w:rsidP="00CD3868"/>
    <w:p w14:paraId="6F55B500" w14:textId="77777777" w:rsidR="002125D5" w:rsidRPr="00353926" w:rsidRDefault="002125D5" w:rsidP="009B218A">
      <w:pPr>
        <w:pStyle w:val="Naslov1"/>
        <w:numPr>
          <w:ilvl w:val="0"/>
          <w:numId w:val="3"/>
        </w:numPr>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PREDMET POGODBE</w:t>
      </w:r>
    </w:p>
    <w:p w14:paraId="460DA507" w14:textId="77777777" w:rsidR="002125D5" w:rsidRPr="003C5097" w:rsidRDefault="002125D5" w:rsidP="002125D5">
      <w:pPr>
        <w:autoSpaceDE w:val="0"/>
        <w:autoSpaceDN w:val="0"/>
        <w:adjustRightInd w:val="0"/>
        <w:ind w:left="720"/>
        <w:jc w:val="both"/>
        <w:rPr>
          <w:rFonts w:asciiTheme="minorHAnsi" w:hAnsiTheme="minorHAnsi" w:cstheme="minorHAnsi"/>
          <w:sz w:val="14"/>
          <w:szCs w:val="22"/>
        </w:rPr>
      </w:pPr>
    </w:p>
    <w:p w14:paraId="1480EA44" w14:textId="77777777" w:rsidR="002125D5" w:rsidRPr="00606E97" w:rsidRDefault="00CD3864" w:rsidP="009B218A">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w:t>
      </w:r>
      <w:r w:rsidR="002125D5" w:rsidRPr="00AD129E">
        <w:rPr>
          <w:rFonts w:asciiTheme="minorHAnsi" w:hAnsiTheme="minorHAnsi" w:cstheme="minorHAnsi"/>
          <w:b/>
          <w:color w:val="000000" w:themeColor="text1"/>
          <w:sz w:val="22"/>
          <w:szCs w:val="22"/>
        </w:rPr>
        <w:t>len</w:t>
      </w:r>
    </w:p>
    <w:p w14:paraId="30A7FBAF" w14:textId="77777777" w:rsidR="00782C1B" w:rsidRDefault="00782C1B" w:rsidP="002125D5">
      <w:pPr>
        <w:autoSpaceDE w:val="0"/>
        <w:autoSpaceDN w:val="0"/>
        <w:adjustRightInd w:val="0"/>
        <w:jc w:val="both"/>
        <w:rPr>
          <w:rFonts w:asciiTheme="minorHAnsi" w:hAnsiTheme="minorHAnsi" w:cstheme="minorHAnsi"/>
          <w:sz w:val="22"/>
          <w:szCs w:val="22"/>
        </w:rPr>
      </w:pPr>
    </w:p>
    <w:p w14:paraId="376F3F44" w14:textId="0BAD66F5" w:rsidR="00CD354B" w:rsidRDefault="00782C1B" w:rsidP="00782C1B">
      <w:pPr>
        <w:autoSpaceDE w:val="0"/>
        <w:autoSpaceDN w:val="0"/>
        <w:adjustRightInd w:val="0"/>
        <w:jc w:val="both"/>
        <w:rPr>
          <w:rFonts w:asciiTheme="minorHAnsi" w:hAnsiTheme="minorHAnsi" w:cstheme="minorHAnsi"/>
          <w:iCs/>
          <w:sz w:val="22"/>
          <w:szCs w:val="22"/>
        </w:rPr>
      </w:pPr>
      <w:r w:rsidRPr="002125D5">
        <w:rPr>
          <w:rFonts w:asciiTheme="minorHAnsi" w:hAnsiTheme="minorHAnsi" w:cstheme="minorHAnsi"/>
          <w:sz w:val="22"/>
          <w:szCs w:val="22"/>
        </w:rPr>
        <w:t xml:space="preserve">Predmet te pogodbe je dobava </w:t>
      </w:r>
      <w:r w:rsidR="00DE3CD9">
        <w:rPr>
          <w:rFonts w:asciiTheme="minorHAnsi" w:hAnsiTheme="minorHAnsi" w:cstheme="minorHAnsi"/>
          <w:b/>
          <w:sz w:val="22"/>
          <w:szCs w:val="22"/>
        </w:rPr>
        <w:t>materiala za prekrivanje in zaščito operacijskega polja</w:t>
      </w:r>
      <w:r w:rsidR="00324CFF" w:rsidRPr="002125D5">
        <w:rPr>
          <w:rFonts w:asciiTheme="minorHAnsi" w:hAnsiTheme="minorHAnsi" w:cstheme="minorHAnsi"/>
          <w:iCs/>
          <w:sz w:val="22"/>
          <w:szCs w:val="22"/>
        </w:rPr>
        <w:t xml:space="preserve"> </w:t>
      </w:r>
      <w:r w:rsidRPr="002125D5">
        <w:rPr>
          <w:rFonts w:asciiTheme="minorHAnsi" w:hAnsiTheme="minorHAnsi" w:cstheme="minorHAnsi"/>
          <w:iCs/>
          <w:sz w:val="22"/>
          <w:szCs w:val="22"/>
        </w:rPr>
        <w:t>(v nadaljevanju: blago),</w:t>
      </w:r>
      <w:r w:rsidR="00CD354B">
        <w:rPr>
          <w:rFonts w:asciiTheme="minorHAnsi" w:hAnsiTheme="minorHAnsi" w:cstheme="minorHAnsi"/>
          <w:iCs/>
          <w:sz w:val="22"/>
          <w:szCs w:val="22"/>
        </w:rPr>
        <w:t xml:space="preserve"> iz naslednjih sklopov:</w:t>
      </w:r>
    </w:p>
    <w:p w14:paraId="16538BF7" w14:textId="77777777" w:rsidR="003C5097" w:rsidRDefault="003C5097" w:rsidP="00782C1B">
      <w:pPr>
        <w:autoSpaceDE w:val="0"/>
        <w:autoSpaceDN w:val="0"/>
        <w:adjustRightInd w:val="0"/>
        <w:jc w:val="both"/>
        <w:rPr>
          <w:rFonts w:asciiTheme="minorHAnsi" w:hAnsiTheme="minorHAnsi" w:cstheme="minorHAnsi"/>
          <w:iCs/>
          <w:sz w:val="22"/>
          <w:szCs w:val="22"/>
        </w:rPr>
      </w:pPr>
    </w:p>
    <w:p w14:paraId="41DAF39D" w14:textId="006A5E39" w:rsidR="00CD354B" w:rsidRDefault="003C5097" w:rsidP="00782C1B">
      <w:pPr>
        <w:autoSpaceDE w:val="0"/>
        <w:autoSpaceDN w:val="0"/>
        <w:adjustRightInd w:val="0"/>
        <w:jc w:val="both"/>
        <w:rPr>
          <w:rFonts w:asciiTheme="minorHAnsi" w:hAnsiTheme="minorHAnsi" w:cstheme="minorHAnsi"/>
          <w:iCs/>
          <w:sz w:val="22"/>
          <w:szCs w:val="22"/>
        </w:rPr>
      </w:pPr>
      <w:r>
        <w:rPr>
          <w:rFonts w:asciiTheme="minorHAnsi" w:hAnsiTheme="minorHAnsi" w:cstheme="minorHAnsi"/>
          <w:iCs/>
          <w:sz w:val="22"/>
          <w:szCs w:val="22"/>
        </w:rPr>
        <w:t>-</w:t>
      </w:r>
      <w:r w:rsidR="00CD354B">
        <w:rPr>
          <w:rFonts w:asciiTheme="minorHAnsi" w:hAnsiTheme="minorHAnsi" w:cstheme="minorHAnsi"/>
          <w:iCs/>
          <w:sz w:val="22"/>
          <w:szCs w:val="22"/>
        </w:rPr>
        <w:t xml:space="preserve">Sklop št. </w:t>
      </w:r>
      <w:r>
        <w:rPr>
          <w:rFonts w:asciiTheme="minorHAnsi" w:hAnsiTheme="minorHAnsi" w:cstheme="minorHAnsi"/>
          <w:iCs/>
          <w:sz w:val="22"/>
          <w:szCs w:val="22"/>
        </w:rPr>
        <w:t>30</w:t>
      </w:r>
      <w:r w:rsidR="00CD354B">
        <w:rPr>
          <w:rFonts w:asciiTheme="minorHAnsi" w:hAnsiTheme="minorHAnsi" w:cstheme="minorHAnsi"/>
          <w:iCs/>
          <w:sz w:val="22"/>
          <w:szCs w:val="22"/>
        </w:rPr>
        <w:t>:</w:t>
      </w:r>
      <w:r w:rsidR="00324CFF">
        <w:rPr>
          <w:rFonts w:asciiTheme="minorHAnsi" w:hAnsiTheme="minorHAnsi" w:cstheme="minorHAnsi"/>
          <w:iCs/>
          <w:sz w:val="22"/>
          <w:szCs w:val="22"/>
        </w:rPr>
        <w:t xml:space="preserve"> </w:t>
      </w:r>
      <w:r>
        <w:rPr>
          <w:rFonts w:asciiTheme="minorHAnsi" w:hAnsiTheme="minorHAnsi" w:cstheme="minorHAnsi"/>
          <w:iCs/>
          <w:sz w:val="22"/>
          <w:szCs w:val="22"/>
        </w:rPr>
        <w:t>Set za koleno-</w:t>
      </w:r>
      <w:proofErr w:type="spellStart"/>
      <w:r>
        <w:rPr>
          <w:rFonts w:asciiTheme="minorHAnsi" w:hAnsiTheme="minorHAnsi" w:cstheme="minorHAnsi"/>
          <w:iCs/>
          <w:sz w:val="22"/>
          <w:szCs w:val="22"/>
        </w:rPr>
        <w:t>artroskopski</w:t>
      </w:r>
      <w:proofErr w:type="spellEnd"/>
    </w:p>
    <w:p w14:paraId="17F3D621" w14:textId="77777777" w:rsidR="003C5097" w:rsidRDefault="003C5097" w:rsidP="00782C1B">
      <w:pPr>
        <w:autoSpaceDE w:val="0"/>
        <w:autoSpaceDN w:val="0"/>
        <w:adjustRightInd w:val="0"/>
        <w:jc w:val="both"/>
        <w:rPr>
          <w:rFonts w:asciiTheme="minorHAnsi" w:hAnsiTheme="minorHAnsi" w:cstheme="minorHAnsi"/>
          <w:sz w:val="22"/>
          <w:szCs w:val="22"/>
        </w:rPr>
      </w:pPr>
    </w:p>
    <w:p w14:paraId="01BED7BE" w14:textId="33672B45" w:rsidR="00782C1B" w:rsidRDefault="00782C1B" w:rsidP="00782C1B">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Predmet pogodbe je natančneje opredeljen v strokovnih zahtevah naročnika, ki </w:t>
      </w:r>
      <w:r w:rsidR="00F039D3">
        <w:rPr>
          <w:rFonts w:asciiTheme="minorHAnsi" w:hAnsiTheme="minorHAnsi" w:cstheme="minorHAnsi"/>
          <w:sz w:val="22"/>
          <w:szCs w:val="22"/>
        </w:rPr>
        <w:t>so</w:t>
      </w:r>
      <w:r>
        <w:rPr>
          <w:rFonts w:asciiTheme="minorHAnsi" w:hAnsiTheme="minorHAnsi" w:cstheme="minorHAnsi"/>
          <w:sz w:val="22"/>
          <w:szCs w:val="22"/>
        </w:rPr>
        <w:t xml:space="preserve"> del dokumentacija za izvedbo javnega naročila in ponudb</w:t>
      </w:r>
      <w:r w:rsidR="00F039D3">
        <w:rPr>
          <w:rFonts w:asciiTheme="minorHAnsi" w:hAnsiTheme="minorHAnsi" w:cstheme="minorHAnsi"/>
          <w:sz w:val="22"/>
          <w:szCs w:val="22"/>
        </w:rPr>
        <w:t>i</w:t>
      </w:r>
      <w:r>
        <w:rPr>
          <w:rFonts w:asciiTheme="minorHAnsi" w:hAnsiTheme="minorHAnsi" w:cstheme="minorHAnsi"/>
          <w:sz w:val="22"/>
          <w:szCs w:val="22"/>
        </w:rPr>
        <w:t xml:space="preserve"> dobavitelja z dne ____________, kar vse je sestavni del pogodbe. </w:t>
      </w:r>
    </w:p>
    <w:p w14:paraId="11674F13" w14:textId="77777777" w:rsidR="00754441" w:rsidRDefault="00754441" w:rsidP="00754441">
      <w:pPr>
        <w:autoSpaceDE w:val="0"/>
        <w:autoSpaceDN w:val="0"/>
        <w:adjustRightInd w:val="0"/>
        <w:jc w:val="both"/>
        <w:rPr>
          <w:rFonts w:asciiTheme="minorHAnsi" w:hAnsiTheme="minorHAnsi" w:cstheme="minorHAnsi"/>
          <w:sz w:val="22"/>
          <w:szCs w:val="22"/>
        </w:rPr>
      </w:pPr>
    </w:p>
    <w:p w14:paraId="4351351C" w14:textId="77777777" w:rsidR="00A24DDF" w:rsidRPr="00606E97" w:rsidRDefault="00A24DDF" w:rsidP="009B218A">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lastRenderedPageBreak/>
        <w:t>člen</w:t>
      </w:r>
    </w:p>
    <w:p w14:paraId="1D6F41A5" w14:textId="77777777" w:rsidR="00A24DDF" w:rsidRDefault="00A24DDF" w:rsidP="00D57FB4">
      <w:pPr>
        <w:autoSpaceDE w:val="0"/>
        <w:autoSpaceDN w:val="0"/>
        <w:adjustRightInd w:val="0"/>
        <w:jc w:val="both"/>
        <w:rPr>
          <w:rFonts w:asciiTheme="minorHAnsi" w:hAnsiTheme="minorHAnsi" w:cstheme="minorHAnsi"/>
          <w:sz w:val="22"/>
          <w:szCs w:val="22"/>
        </w:rPr>
      </w:pPr>
    </w:p>
    <w:p w14:paraId="5036095E" w14:textId="77777777" w:rsidR="00CD591F" w:rsidRDefault="00754441" w:rsidP="002125D5">
      <w:pPr>
        <w:autoSpaceDE w:val="0"/>
        <w:autoSpaceDN w:val="0"/>
        <w:adjustRightInd w:val="0"/>
        <w:jc w:val="both"/>
        <w:rPr>
          <w:rFonts w:asciiTheme="minorHAnsi" w:eastAsia="Calibri" w:hAnsiTheme="minorHAnsi" w:cstheme="minorHAnsi"/>
          <w:sz w:val="22"/>
          <w:szCs w:val="22"/>
          <w:lang w:eastAsia="en-US"/>
        </w:rPr>
      </w:pPr>
      <w:r w:rsidRPr="00754441">
        <w:rPr>
          <w:rFonts w:asciiTheme="minorHAnsi" w:hAnsiTheme="minorHAnsi" w:cstheme="minorHAnsi"/>
          <w:sz w:val="22"/>
          <w:szCs w:val="22"/>
        </w:rPr>
        <w:t>Naročnik dobav</w:t>
      </w:r>
      <w:r>
        <w:rPr>
          <w:rFonts w:asciiTheme="minorHAnsi" w:hAnsiTheme="minorHAnsi" w:cstheme="minorHAnsi"/>
          <w:sz w:val="22"/>
          <w:szCs w:val="22"/>
        </w:rPr>
        <w:t xml:space="preserve"> </w:t>
      </w:r>
      <w:r w:rsidRPr="00754441">
        <w:rPr>
          <w:rFonts w:asciiTheme="minorHAnsi" w:hAnsiTheme="minorHAnsi" w:cstheme="minorHAnsi"/>
          <w:sz w:val="22"/>
          <w:szCs w:val="22"/>
        </w:rPr>
        <w:t>po obsegu in času ne more vnaprej</w:t>
      </w:r>
      <w:r>
        <w:rPr>
          <w:rFonts w:asciiTheme="minorHAnsi" w:hAnsiTheme="minorHAnsi" w:cstheme="minorHAnsi"/>
          <w:sz w:val="22"/>
          <w:szCs w:val="22"/>
        </w:rPr>
        <w:t xml:space="preserve"> </w:t>
      </w:r>
      <w:r w:rsidRPr="00754441">
        <w:rPr>
          <w:rFonts w:asciiTheme="minorHAnsi" w:hAnsiTheme="minorHAnsi" w:cstheme="minorHAnsi"/>
          <w:sz w:val="22"/>
          <w:szCs w:val="22"/>
        </w:rPr>
        <w:t>natančno določiti. Ocenjene količine blaga so okvirne in so</w:t>
      </w:r>
      <w:r>
        <w:rPr>
          <w:rFonts w:asciiTheme="minorHAnsi" w:hAnsiTheme="minorHAnsi" w:cstheme="minorHAnsi"/>
          <w:sz w:val="22"/>
          <w:szCs w:val="22"/>
        </w:rPr>
        <w:t xml:space="preserve"> </w:t>
      </w:r>
      <w:r w:rsidRPr="00754441">
        <w:rPr>
          <w:rFonts w:asciiTheme="minorHAnsi" w:hAnsiTheme="minorHAnsi" w:cstheme="minorHAnsi"/>
          <w:sz w:val="22"/>
          <w:szCs w:val="22"/>
        </w:rPr>
        <w:t>izražene glede na nabavljeno količino v preteklem obdobju ter ob predvidevanju naročnika o porabi blaga.</w:t>
      </w:r>
      <w:r>
        <w:rPr>
          <w:rFonts w:asciiTheme="minorHAnsi" w:hAnsiTheme="minorHAnsi" w:cstheme="minorHAnsi"/>
          <w:sz w:val="22"/>
          <w:szCs w:val="22"/>
        </w:rPr>
        <w:t xml:space="preserve"> </w:t>
      </w:r>
      <w:r w:rsidRPr="00754441">
        <w:rPr>
          <w:rFonts w:asciiTheme="minorHAnsi" w:hAnsiTheme="minorHAnsi" w:cstheme="minorHAnsi"/>
          <w:sz w:val="22"/>
          <w:szCs w:val="22"/>
        </w:rPr>
        <w:t xml:space="preserve">Dobavitelj bo v pogodbenem obdobju, dobavljal </w:t>
      </w:r>
      <w:r w:rsidR="00CD591F">
        <w:rPr>
          <w:rFonts w:asciiTheme="minorHAnsi" w:hAnsiTheme="minorHAnsi" w:cstheme="minorHAnsi"/>
          <w:sz w:val="22"/>
          <w:szCs w:val="22"/>
        </w:rPr>
        <w:t xml:space="preserve">le </w:t>
      </w:r>
      <w:r w:rsidRPr="00754441">
        <w:rPr>
          <w:rFonts w:asciiTheme="minorHAnsi" w:hAnsiTheme="minorHAnsi" w:cstheme="minorHAnsi"/>
          <w:sz w:val="22"/>
          <w:szCs w:val="22"/>
        </w:rPr>
        <w:t>količine blaga, ki jih bo naročnik v tem obdobju dejansko</w:t>
      </w:r>
      <w:r>
        <w:rPr>
          <w:rFonts w:asciiTheme="minorHAnsi" w:hAnsiTheme="minorHAnsi" w:cstheme="minorHAnsi"/>
          <w:sz w:val="22"/>
          <w:szCs w:val="22"/>
        </w:rPr>
        <w:t xml:space="preserve"> </w:t>
      </w:r>
      <w:r w:rsidRPr="00754441">
        <w:rPr>
          <w:rFonts w:asciiTheme="minorHAnsi" w:hAnsiTheme="minorHAnsi" w:cstheme="minorHAnsi"/>
          <w:sz w:val="22"/>
          <w:szCs w:val="22"/>
        </w:rPr>
        <w:t>potreboval</w:t>
      </w:r>
      <w:r w:rsidR="002125D5" w:rsidRPr="002125D5">
        <w:rPr>
          <w:rFonts w:asciiTheme="minorHAnsi" w:eastAsia="Calibri" w:hAnsiTheme="minorHAnsi" w:cstheme="minorHAnsi"/>
          <w:sz w:val="22"/>
          <w:szCs w:val="22"/>
          <w:lang w:eastAsia="en-US"/>
        </w:rPr>
        <w:t>, kar vključuje tudi možnost, da naročnik določene vrste blaga ne bo naročil.</w:t>
      </w:r>
    </w:p>
    <w:p w14:paraId="44123E5B" w14:textId="7BEC66F9" w:rsidR="00430C3D" w:rsidRDefault="00430C3D" w:rsidP="002125D5">
      <w:pPr>
        <w:autoSpaceDE w:val="0"/>
        <w:autoSpaceDN w:val="0"/>
        <w:adjustRightInd w:val="0"/>
        <w:jc w:val="both"/>
        <w:rPr>
          <w:rFonts w:asciiTheme="minorHAnsi" w:hAnsiTheme="minorHAnsi" w:cstheme="minorHAnsi"/>
          <w:sz w:val="22"/>
          <w:szCs w:val="22"/>
        </w:rPr>
      </w:pPr>
    </w:p>
    <w:p w14:paraId="37374C01" w14:textId="5DFF4791" w:rsidR="00B17B7C" w:rsidRDefault="00B17B7C" w:rsidP="00B17B7C">
      <w:pPr>
        <w:pStyle w:val="Brezrazmikov"/>
        <w:jc w:val="both"/>
        <w:rPr>
          <w:rFonts w:asciiTheme="minorHAnsi" w:hAnsiTheme="minorHAnsi" w:cstheme="minorHAnsi"/>
        </w:rPr>
      </w:pPr>
      <w:r w:rsidRPr="00023010">
        <w:rPr>
          <w:rFonts w:asciiTheme="minorHAnsi" w:hAnsiTheme="minorHAnsi" w:cstheme="minorHAnsi"/>
        </w:rPr>
        <w:t xml:space="preserve">Naročnik se ne zavezuje, da bo od dobavitelja nabavil celotne količine blaga, določene v predračunu iz ponudbe dobavitelja.  </w:t>
      </w:r>
    </w:p>
    <w:p w14:paraId="25697818" w14:textId="77777777" w:rsidR="001A2340" w:rsidRDefault="001A2340" w:rsidP="00B17B7C">
      <w:pPr>
        <w:pStyle w:val="Brezrazmikov"/>
        <w:jc w:val="both"/>
        <w:rPr>
          <w:rFonts w:asciiTheme="minorHAnsi" w:hAnsiTheme="minorHAnsi" w:cstheme="minorHAnsi"/>
        </w:rPr>
      </w:pPr>
    </w:p>
    <w:p w14:paraId="7874AEDA" w14:textId="77777777" w:rsidR="001A2340" w:rsidRPr="00606E97" w:rsidRDefault="001A2340" w:rsidP="009B218A">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A6E07D7" w14:textId="3A2F77B5" w:rsidR="001A2340" w:rsidRDefault="001A2340" w:rsidP="00B17B7C">
      <w:pPr>
        <w:pStyle w:val="Brezrazmikov"/>
        <w:jc w:val="both"/>
        <w:rPr>
          <w:rFonts w:asciiTheme="minorHAnsi" w:hAnsiTheme="minorHAnsi" w:cstheme="minorHAnsi"/>
        </w:rPr>
      </w:pPr>
    </w:p>
    <w:p w14:paraId="67EFDD38" w14:textId="77777777" w:rsidR="001A2340" w:rsidRPr="00023010" w:rsidRDefault="001A2340" w:rsidP="001A2340">
      <w:pPr>
        <w:pStyle w:val="Pripombabesedilo"/>
        <w:jc w:val="both"/>
        <w:rPr>
          <w:rFonts w:asciiTheme="minorHAnsi" w:hAnsiTheme="minorHAnsi" w:cstheme="minorHAnsi"/>
          <w:sz w:val="22"/>
          <w:szCs w:val="22"/>
        </w:rPr>
      </w:pPr>
      <w:bookmarkStart w:id="3" w:name="_Hlk132714541"/>
      <w:r w:rsidRPr="00023010">
        <w:rPr>
          <w:rFonts w:asciiTheme="minorHAnsi" w:hAnsiTheme="minorHAnsi" w:cstheme="minorHAnsi"/>
          <w:sz w:val="22"/>
          <w:szCs w:val="22"/>
        </w:rPr>
        <w:t>V primeru, da blaga oz. posameznega artikla, ki ga dobavitelj dobavlja po tej pogodbi, ni več mogoče dobaviti zaradi ukinitve proizvodnje, ali drugih objektivnih razlogov, pogodbeni stranki soglašata, da lahko dobavitelj po predhodnem pisnem soglasju naročnika</w:t>
      </w:r>
      <w:r>
        <w:rPr>
          <w:rFonts w:asciiTheme="minorHAnsi" w:hAnsiTheme="minorHAnsi" w:cstheme="minorHAnsi"/>
          <w:sz w:val="22"/>
          <w:szCs w:val="22"/>
        </w:rPr>
        <w:t>,</w:t>
      </w:r>
      <w:r w:rsidRPr="00023010">
        <w:rPr>
          <w:rFonts w:asciiTheme="minorHAnsi" w:hAnsiTheme="minorHAnsi" w:cstheme="minorHAnsi"/>
          <w:sz w:val="22"/>
          <w:szCs w:val="22"/>
        </w:rPr>
        <w:t xml:space="preserve"> namesto tega blaga oz. artikla</w:t>
      </w:r>
      <w:r>
        <w:rPr>
          <w:rFonts w:asciiTheme="minorHAnsi" w:hAnsiTheme="minorHAnsi" w:cstheme="minorHAnsi"/>
          <w:sz w:val="22"/>
          <w:szCs w:val="22"/>
        </w:rPr>
        <w:t>,</w:t>
      </w:r>
      <w:r w:rsidRPr="00023010">
        <w:rPr>
          <w:rFonts w:asciiTheme="minorHAnsi" w:hAnsiTheme="minorHAnsi" w:cstheme="minorHAnsi"/>
          <w:sz w:val="22"/>
          <w:szCs w:val="22"/>
        </w:rPr>
        <w:t xml:space="preserve"> dobavi  drugo blago oz. artikel, ki mora biti enake kakovosti</w:t>
      </w:r>
      <w:r>
        <w:rPr>
          <w:rFonts w:asciiTheme="minorHAnsi" w:hAnsiTheme="minorHAnsi" w:cstheme="minorHAnsi"/>
          <w:sz w:val="22"/>
          <w:szCs w:val="22"/>
        </w:rPr>
        <w:t xml:space="preserve"> kot zamenjano blago oz. artikel, cena pa je lahko enaka ali nižja od cene </w:t>
      </w:r>
      <w:r w:rsidRPr="00023010">
        <w:rPr>
          <w:rFonts w:asciiTheme="minorHAnsi" w:hAnsiTheme="minorHAnsi" w:cstheme="minorHAnsi"/>
          <w:sz w:val="22"/>
          <w:szCs w:val="22"/>
        </w:rPr>
        <w:t>zamenjan</w:t>
      </w:r>
      <w:r>
        <w:rPr>
          <w:rFonts w:asciiTheme="minorHAnsi" w:hAnsiTheme="minorHAnsi" w:cstheme="minorHAnsi"/>
          <w:sz w:val="22"/>
          <w:szCs w:val="22"/>
        </w:rPr>
        <w:t>ega</w:t>
      </w:r>
      <w:r w:rsidRPr="00023010">
        <w:rPr>
          <w:rFonts w:asciiTheme="minorHAnsi" w:hAnsiTheme="minorHAnsi" w:cstheme="minorHAnsi"/>
          <w:sz w:val="22"/>
          <w:szCs w:val="22"/>
        </w:rPr>
        <w:t xml:space="preserve"> blag</w:t>
      </w:r>
      <w:r>
        <w:rPr>
          <w:rFonts w:asciiTheme="minorHAnsi" w:hAnsiTheme="minorHAnsi" w:cstheme="minorHAnsi"/>
          <w:sz w:val="22"/>
          <w:szCs w:val="22"/>
        </w:rPr>
        <w:t>a</w:t>
      </w:r>
      <w:r w:rsidRPr="00023010">
        <w:rPr>
          <w:rFonts w:asciiTheme="minorHAnsi" w:hAnsiTheme="minorHAnsi" w:cstheme="minorHAnsi"/>
          <w:sz w:val="22"/>
          <w:szCs w:val="22"/>
        </w:rPr>
        <w:t xml:space="preserve"> oz. artikl</w:t>
      </w:r>
      <w:r>
        <w:rPr>
          <w:rFonts w:asciiTheme="minorHAnsi" w:hAnsiTheme="minorHAnsi" w:cstheme="minorHAnsi"/>
          <w:sz w:val="22"/>
          <w:szCs w:val="22"/>
        </w:rPr>
        <w:t>a</w:t>
      </w:r>
      <w:r w:rsidRPr="00023010">
        <w:rPr>
          <w:rFonts w:asciiTheme="minorHAnsi" w:hAnsiTheme="minorHAnsi" w:cstheme="minorHAnsi"/>
          <w:sz w:val="22"/>
          <w:szCs w:val="22"/>
        </w:rPr>
        <w:t>.</w:t>
      </w:r>
    </w:p>
    <w:bookmarkEnd w:id="3"/>
    <w:p w14:paraId="7806A78C" w14:textId="77777777" w:rsidR="001A2340" w:rsidRPr="00023010" w:rsidRDefault="001A2340" w:rsidP="001A2340">
      <w:pPr>
        <w:jc w:val="both"/>
        <w:rPr>
          <w:rFonts w:asciiTheme="minorHAnsi" w:hAnsiTheme="minorHAnsi" w:cstheme="minorHAnsi"/>
          <w:bCs/>
          <w:sz w:val="22"/>
          <w:szCs w:val="22"/>
        </w:rPr>
      </w:pPr>
    </w:p>
    <w:p w14:paraId="37A16C18" w14:textId="2F6AAD5C" w:rsidR="00430C3D" w:rsidRPr="00C51B85" w:rsidRDefault="001A2340" w:rsidP="00C51B85">
      <w:pPr>
        <w:jc w:val="both"/>
        <w:rPr>
          <w:rFonts w:asciiTheme="minorHAnsi" w:hAnsiTheme="minorHAnsi" w:cstheme="minorHAnsi"/>
          <w:bCs/>
          <w:sz w:val="22"/>
          <w:szCs w:val="22"/>
        </w:rPr>
      </w:pPr>
      <w:r w:rsidRPr="00BE31CC">
        <w:rPr>
          <w:rFonts w:asciiTheme="minorHAnsi" w:hAnsiTheme="minorHAnsi" w:cstheme="minorHAnsi"/>
          <w:bCs/>
          <w:sz w:val="22"/>
          <w:szCs w:val="22"/>
        </w:rPr>
        <w:t xml:space="preserve">V primeru tehnološkega napredka za artikle, ki so predmet pogodbe in ki se pojavi tekom izvajanja pogodbe, se lahko starejša verzija artikla nadomesti z novim artiklom, če se pogodbeni stranki z zamenjavo strinjata. Zaradi takšne spremembe se ne sme povišati cena posameznega artikla, </w:t>
      </w:r>
      <w:r w:rsidRPr="00023010">
        <w:rPr>
          <w:rFonts w:asciiTheme="minorHAnsi" w:hAnsiTheme="minorHAnsi" w:cstheme="minorHAnsi"/>
          <w:bCs/>
          <w:sz w:val="22"/>
          <w:szCs w:val="22"/>
        </w:rPr>
        <w:t xml:space="preserve">vsi artikli in inštrumentarij za prvi dve operaciji </w:t>
      </w:r>
      <w:r>
        <w:rPr>
          <w:rFonts w:asciiTheme="minorHAnsi" w:hAnsiTheme="minorHAnsi" w:cstheme="minorHAnsi"/>
          <w:bCs/>
          <w:sz w:val="22"/>
          <w:szCs w:val="22"/>
        </w:rPr>
        <w:t xml:space="preserve">so </w:t>
      </w:r>
      <w:r w:rsidRPr="00023010">
        <w:rPr>
          <w:rFonts w:asciiTheme="minorHAnsi" w:hAnsiTheme="minorHAnsi" w:cstheme="minorHAnsi"/>
          <w:bCs/>
          <w:sz w:val="22"/>
          <w:szCs w:val="22"/>
        </w:rPr>
        <w:t>brezplačni.</w:t>
      </w:r>
    </w:p>
    <w:p w14:paraId="46BCB6F3" w14:textId="38D6A066" w:rsidR="006B3471" w:rsidRDefault="006B3471" w:rsidP="00430C3D">
      <w:pPr>
        <w:spacing w:line="259" w:lineRule="auto"/>
        <w:rPr>
          <w:rFonts w:asciiTheme="minorHAnsi" w:hAnsiTheme="minorHAnsi" w:cstheme="minorHAnsi"/>
          <w:b/>
          <w:sz w:val="22"/>
          <w:szCs w:val="22"/>
        </w:rPr>
      </w:pPr>
    </w:p>
    <w:p w14:paraId="1CD42B38" w14:textId="77777777" w:rsidR="00DE3CD9" w:rsidRDefault="00DE3CD9" w:rsidP="00430C3D">
      <w:pPr>
        <w:spacing w:line="259" w:lineRule="auto"/>
        <w:rPr>
          <w:rFonts w:asciiTheme="minorHAnsi" w:hAnsiTheme="minorHAnsi" w:cstheme="minorHAnsi"/>
          <w:b/>
          <w:sz w:val="22"/>
          <w:szCs w:val="22"/>
        </w:rPr>
      </w:pPr>
    </w:p>
    <w:p w14:paraId="50C36723" w14:textId="77777777" w:rsidR="006B3471" w:rsidRPr="00353926" w:rsidRDefault="006B3471" w:rsidP="009B218A">
      <w:pPr>
        <w:pStyle w:val="Naslov1"/>
        <w:numPr>
          <w:ilvl w:val="0"/>
          <w:numId w:val="3"/>
        </w:numPr>
        <w:spacing w:before="0"/>
        <w:rPr>
          <w:rFonts w:asciiTheme="minorHAnsi" w:hAnsiTheme="minorHAnsi" w:cstheme="minorHAnsi"/>
          <w:b/>
          <w:color w:val="000000" w:themeColor="text1"/>
          <w:sz w:val="22"/>
          <w:szCs w:val="22"/>
        </w:rPr>
      </w:pPr>
      <w:bookmarkStart w:id="4" w:name="_Hlk127432953"/>
      <w:r w:rsidRPr="00353926">
        <w:rPr>
          <w:rFonts w:asciiTheme="minorHAnsi" w:hAnsiTheme="minorHAnsi" w:cstheme="minorHAnsi"/>
          <w:b/>
          <w:color w:val="000000" w:themeColor="text1"/>
          <w:sz w:val="22"/>
          <w:szCs w:val="22"/>
        </w:rPr>
        <w:t>CENA</w:t>
      </w:r>
    </w:p>
    <w:p w14:paraId="735881E7" w14:textId="77777777" w:rsidR="006B3471" w:rsidRPr="00AF7E70" w:rsidRDefault="006B3471" w:rsidP="006B3471">
      <w:pPr>
        <w:autoSpaceDE w:val="0"/>
        <w:autoSpaceDN w:val="0"/>
        <w:adjustRightInd w:val="0"/>
        <w:jc w:val="center"/>
        <w:rPr>
          <w:rFonts w:asciiTheme="minorHAnsi" w:hAnsiTheme="minorHAnsi" w:cstheme="minorHAnsi"/>
          <w:sz w:val="16"/>
          <w:szCs w:val="22"/>
        </w:rPr>
      </w:pPr>
    </w:p>
    <w:p w14:paraId="257C731B" w14:textId="77777777" w:rsidR="006B3471" w:rsidRPr="00AD129E" w:rsidRDefault="006B3471" w:rsidP="009B218A">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325893C6" w14:textId="77777777" w:rsidR="006B3471" w:rsidRPr="003C5097" w:rsidRDefault="006B3471" w:rsidP="006B3471">
      <w:pPr>
        <w:autoSpaceDE w:val="0"/>
        <w:autoSpaceDN w:val="0"/>
        <w:adjustRightInd w:val="0"/>
        <w:jc w:val="both"/>
        <w:rPr>
          <w:rFonts w:asciiTheme="minorHAnsi" w:hAnsiTheme="minorHAnsi" w:cstheme="minorHAnsi"/>
          <w:sz w:val="20"/>
          <w:szCs w:val="22"/>
        </w:rPr>
      </w:pPr>
    </w:p>
    <w:p w14:paraId="0B29D8EB" w14:textId="77777777" w:rsidR="007C601E" w:rsidRDefault="002731DD" w:rsidP="006B3471">
      <w:pPr>
        <w:jc w:val="both"/>
        <w:rPr>
          <w:rFonts w:asciiTheme="minorHAnsi" w:hAnsiTheme="minorHAnsi" w:cstheme="minorHAnsi"/>
          <w:sz w:val="22"/>
          <w:szCs w:val="22"/>
        </w:rPr>
      </w:pPr>
      <w:r>
        <w:rPr>
          <w:rFonts w:asciiTheme="minorHAnsi" w:hAnsiTheme="minorHAnsi" w:cstheme="minorHAnsi"/>
          <w:sz w:val="22"/>
          <w:szCs w:val="22"/>
        </w:rPr>
        <w:t>Okvirna p</w:t>
      </w:r>
      <w:r w:rsidR="006B3471" w:rsidRPr="00F65FB7">
        <w:rPr>
          <w:rFonts w:asciiTheme="minorHAnsi" w:hAnsiTheme="minorHAnsi" w:cstheme="minorHAnsi"/>
          <w:sz w:val="22"/>
          <w:szCs w:val="22"/>
        </w:rPr>
        <w:t>ogodbena cena znaša</w:t>
      </w:r>
      <w:r w:rsidR="007C601E">
        <w:rPr>
          <w:rFonts w:asciiTheme="minorHAnsi" w:hAnsiTheme="minorHAnsi" w:cstheme="minorHAnsi"/>
          <w:sz w:val="22"/>
          <w:szCs w:val="22"/>
        </w:rPr>
        <w:t>:</w:t>
      </w:r>
    </w:p>
    <w:p w14:paraId="5F735582" w14:textId="77777777" w:rsidR="007C601E" w:rsidRDefault="007C601E" w:rsidP="006B3471">
      <w:pPr>
        <w:jc w:val="both"/>
        <w:rPr>
          <w:rFonts w:asciiTheme="minorHAnsi" w:hAnsiTheme="minorHAnsi" w:cstheme="minorHAnsi"/>
          <w:sz w:val="22"/>
          <w:szCs w:val="22"/>
        </w:rPr>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2091"/>
        <w:gridCol w:w="999"/>
        <w:gridCol w:w="1985"/>
      </w:tblGrid>
      <w:tr w:rsidR="007C601E" w:rsidRPr="00DF496C" w14:paraId="70B763F1" w14:textId="77777777" w:rsidTr="00DF0589">
        <w:tc>
          <w:tcPr>
            <w:tcW w:w="3397" w:type="dxa"/>
            <w:shd w:val="clear" w:color="auto" w:fill="auto"/>
          </w:tcPr>
          <w:p w14:paraId="66A44786" w14:textId="77777777" w:rsidR="007C601E" w:rsidRPr="00DF496C" w:rsidRDefault="007C601E" w:rsidP="00DF0589">
            <w:pPr>
              <w:pStyle w:val="Telobesedila"/>
              <w:spacing w:after="0"/>
              <w:jc w:val="both"/>
              <w:rPr>
                <w:rFonts w:asciiTheme="minorHAnsi" w:hAnsiTheme="minorHAnsi" w:cstheme="minorHAnsi"/>
                <w:sz w:val="22"/>
                <w:szCs w:val="22"/>
              </w:rPr>
            </w:pPr>
            <w:r w:rsidRPr="00DF496C">
              <w:rPr>
                <w:rFonts w:asciiTheme="minorHAnsi" w:hAnsiTheme="minorHAnsi" w:cstheme="minorHAnsi"/>
                <w:sz w:val="22"/>
                <w:szCs w:val="22"/>
              </w:rPr>
              <w:t>SKLOP</w:t>
            </w:r>
          </w:p>
        </w:tc>
        <w:tc>
          <w:tcPr>
            <w:tcW w:w="2091" w:type="dxa"/>
            <w:shd w:val="clear" w:color="auto" w:fill="auto"/>
          </w:tcPr>
          <w:p w14:paraId="4758BDB7" w14:textId="6E47D4D3" w:rsidR="007C601E" w:rsidRPr="00001BBB" w:rsidRDefault="001A25F8" w:rsidP="00DF0589">
            <w:pPr>
              <w:pStyle w:val="Telobesedila"/>
              <w:spacing w:after="0"/>
              <w:jc w:val="both"/>
              <w:rPr>
                <w:rFonts w:asciiTheme="minorHAnsi" w:hAnsiTheme="minorHAnsi" w:cstheme="minorHAnsi"/>
                <w:sz w:val="22"/>
                <w:szCs w:val="22"/>
              </w:rPr>
            </w:pPr>
            <w:r w:rsidRPr="00001BBB">
              <w:rPr>
                <w:rFonts w:asciiTheme="minorHAnsi" w:hAnsiTheme="minorHAnsi" w:cstheme="minorHAnsi"/>
                <w:sz w:val="22"/>
                <w:szCs w:val="22"/>
              </w:rPr>
              <w:t>3</w:t>
            </w:r>
            <w:r w:rsidR="007C601E" w:rsidRPr="00001BBB">
              <w:rPr>
                <w:rFonts w:asciiTheme="minorHAnsi" w:hAnsiTheme="minorHAnsi" w:cstheme="minorHAnsi"/>
                <w:sz w:val="22"/>
                <w:szCs w:val="22"/>
              </w:rPr>
              <w:t>-LETNA VREDNOST BREZ DDV V EUR</w:t>
            </w:r>
          </w:p>
        </w:tc>
        <w:tc>
          <w:tcPr>
            <w:tcW w:w="999" w:type="dxa"/>
            <w:shd w:val="clear" w:color="auto" w:fill="auto"/>
          </w:tcPr>
          <w:p w14:paraId="3272EDBF" w14:textId="77777777" w:rsidR="007C601E" w:rsidRPr="00001BBB" w:rsidRDefault="007C601E" w:rsidP="00DF0589">
            <w:pPr>
              <w:pStyle w:val="Telobesedila"/>
              <w:spacing w:after="0"/>
              <w:rPr>
                <w:rFonts w:asciiTheme="minorHAnsi" w:hAnsiTheme="minorHAnsi" w:cstheme="minorHAnsi"/>
                <w:sz w:val="22"/>
                <w:szCs w:val="22"/>
              </w:rPr>
            </w:pPr>
            <w:r w:rsidRPr="00001BBB">
              <w:rPr>
                <w:rFonts w:asciiTheme="minorHAnsi" w:hAnsiTheme="minorHAnsi" w:cstheme="minorHAnsi"/>
                <w:sz w:val="22"/>
                <w:szCs w:val="22"/>
              </w:rPr>
              <w:t>% DDV</w:t>
            </w:r>
          </w:p>
        </w:tc>
        <w:tc>
          <w:tcPr>
            <w:tcW w:w="1985" w:type="dxa"/>
            <w:shd w:val="clear" w:color="auto" w:fill="auto"/>
          </w:tcPr>
          <w:p w14:paraId="7E17912C" w14:textId="5F0653D3" w:rsidR="007C601E" w:rsidRPr="00001BBB" w:rsidRDefault="001A25F8" w:rsidP="00DF0589">
            <w:pPr>
              <w:pStyle w:val="Telobesedila"/>
              <w:spacing w:after="0"/>
              <w:rPr>
                <w:rFonts w:asciiTheme="minorHAnsi" w:hAnsiTheme="minorHAnsi" w:cstheme="minorHAnsi"/>
                <w:sz w:val="22"/>
                <w:szCs w:val="22"/>
              </w:rPr>
            </w:pPr>
            <w:r w:rsidRPr="00001BBB">
              <w:rPr>
                <w:rFonts w:asciiTheme="minorHAnsi" w:hAnsiTheme="minorHAnsi" w:cstheme="minorHAnsi"/>
                <w:sz w:val="22"/>
                <w:szCs w:val="22"/>
              </w:rPr>
              <w:t>3</w:t>
            </w:r>
            <w:r w:rsidR="007C601E" w:rsidRPr="00001BBB">
              <w:rPr>
                <w:rFonts w:asciiTheme="minorHAnsi" w:hAnsiTheme="minorHAnsi" w:cstheme="minorHAnsi"/>
                <w:sz w:val="22"/>
                <w:szCs w:val="22"/>
              </w:rPr>
              <w:t>-LETNA VREDNOST Z DDV</w:t>
            </w:r>
          </w:p>
          <w:p w14:paraId="69294E8D" w14:textId="77777777" w:rsidR="007C601E" w:rsidRPr="00001BBB" w:rsidRDefault="007C601E" w:rsidP="00DF0589">
            <w:pPr>
              <w:pStyle w:val="Telobesedila"/>
              <w:spacing w:after="0"/>
              <w:rPr>
                <w:rFonts w:asciiTheme="minorHAnsi" w:hAnsiTheme="minorHAnsi" w:cstheme="minorHAnsi"/>
                <w:sz w:val="22"/>
                <w:szCs w:val="22"/>
              </w:rPr>
            </w:pPr>
            <w:r w:rsidRPr="00001BBB">
              <w:rPr>
                <w:rFonts w:asciiTheme="minorHAnsi" w:hAnsiTheme="minorHAnsi" w:cstheme="minorHAnsi"/>
                <w:sz w:val="22"/>
                <w:szCs w:val="22"/>
              </w:rPr>
              <w:t>V EUR</w:t>
            </w:r>
          </w:p>
        </w:tc>
      </w:tr>
      <w:tr w:rsidR="007C601E" w:rsidRPr="00DF496C" w14:paraId="4ABC3DA5" w14:textId="77777777" w:rsidTr="00DF0589">
        <w:tc>
          <w:tcPr>
            <w:tcW w:w="3397" w:type="dxa"/>
            <w:shd w:val="clear" w:color="auto" w:fill="auto"/>
          </w:tcPr>
          <w:p w14:paraId="468203E5" w14:textId="73B164B9" w:rsidR="007C601E" w:rsidRPr="003C5097" w:rsidRDefault="003C5097" w:rsidP="003C5097">
            <w:pPr>
              <w:jc w:val="both"/>
              <w:rPr>
                <w:rFonts w:asciiTheme="minorHAnsi" w:hAnsiTheme="minorHAnsi" w:cstheme="minorHAnsi"/>
                <w:sz w:val="22"/>
              </w:rPr>
            </w:pPr>
            <w:r w:rsidRPr="003C5097">
              <w:rPr>
                <w:rFonts w:asciiTheme="minorHAnsi" w:hAnsiTheme="minorHAnsi" w:cstheme="minorHAnsi"/>
                <w:sz w:val="22"/>
              </w:rPr>
              <w:t>Sklop 30: Set za koleno-</w:t>
            </w:r>
            <w:proofErr w:type="spellStart"/>
            <w:r w:rsidRPr="003C5097">
              <w:rPr>
                <w:rFonts w:asciiTheme="minorHAnsi" w:hAnsiTheme="minorHAnsi" w:cstheme="minorHAnsi"/>
                <w:sz w:val="22"/>
              </w:rPr>
              <w:t>artroskopski</w:t>
            </w:r>
            <w:proofErr w:type="spellEnd"/>
          </w:p>
        </w:tc>
        <w:tc>
          <w:tcPr>
            <w:tcW w:w="2091" w:type="dxa"/>
            <w:shd w:val="clear" w:color="auto" w:fill="auto"/>
          </w:tcPr>
          <w:p w14:paraId="04DC3F0A"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999" w:type="dxa"/>
            <w:shd w:val="clear" w:color="auto" w:fill="auto"/>
          </w:tcPr>
          <w:p w14:paraId="106B03C1"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1985" w:type="dxa"/>
            <w:shd w:val="clear" w:color="auto" w:fill="auto"/>
          </w:tcPr>
          <w:p w14:paraId="747BC187" w14:textId="77777777" w:rsidR="007C601E" w:rsidRPr="00DF496C" w:rsidRDefault="007C601E" w:rsidP="00DF0589">
            <w:pPr>
              <w:pStyle w:val="Telobesedila"/>
              <w:spacing w:after="0"/>
              <w:jc w:val="right"/>
              <w:rPr>
                <w:rFonts w:asciiTheme="minorHAnsi" w:hAnsiTheme="minorHAnsi" w:cstheme="minorHAnsi"/>
                <w:sz w:val="22"/>
                <w:szCs w:val="22"/>
              </w:rPr>
            </w:pPr>
          </w:p>
        </w:tc>
      </w:tr>
      <w:tr w:rsidR="007C601E" w:rsidRPr="00DF496C" w14:paraId="728B238A" w14:textId="77777777" w:rsidTr="00DF0589">
        <w:tc>
          <w:tcPr>
            <w:tcW w:w="3397" w:type="dxa"/>
            <w:shd w:val="clear" w:color="auto" w:fill="auto"/>
          </w:tcPr>
          <w:p w14:paraId="3295C878" w14:textId="5E749E94" w:rsidR="007C601E" w:rsidRPr="00DF496C" w:rsidRDefault="007C601E" w:rsidP="00DF05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DF496C">
              <w:rPr>
                <w:rFonts w:asciiTheme="minorHAnsi" w:hAnsiTheme="minorHAnsi" w:cstheme="minorHAnsi"/>
                <w:sz w:val="22"/>
                <w:szCs w:val="22"/>
              </w:rPr>
              <w:t>S</w:t>
            </w:r>
            <w:r w:rsidR="003C5097">
              <w:rPr>
                <w:rFonts w:asciiTheme="minorHAnsi" w:hAnsiTheme="minorHAnsi" w:cstheme="minorHAnsi"/>
                <w:sz w:val="22"/>
                <w:szCs w:val="22"/>
              </w:rPr>
              <w:t>KUPAJ</w:t>
            </w:r>
          </w:p>
        </w:tc>
        <w:tc>
          <w:tcPr>
            <w:tcW w:w="2091" w:type="dxa"/>
            <w:shd w:val="clear" w:color="auto" w:fill="auto"/>
          </w:tcPr>
          <w:p w14:paraId="37388227"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999" w:type="dxa"/>
            <w:shd w:val="clear" w:color="auto" w:fill="auto"/>
          </w:tcPr>
          <w:p w14:paraId="0DE5F4DA"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1985" w:type="dxa"/>
            <w:shd w:val="clear" w:color="auto" w:fill="auto"/>
          </w:tcPr>
          <w:p w14:paraId="49EF0B23" w14:textId="77777777" w:rsidR="007C601E" w:rsidRPr="00DF496C" w:rsidRDefault="007C601E" w:rsidP="00DF0589">
            <w:pPr>
              <w:pStyle w:val="Telobesedila"/>
              <w:spacing w:after="0"/>
              <w:jc w:val="right"/>
              <w:rPr>
                <w:rFonts w:asciiTheme="minorHAnsi" w:hAnsiTheme="minorHAnsi" w:cstheme="minorHAnsi"/>
                <w:sz w:val="22"/>
                <w:szCs w:val="22"/>
              </w:rPr>
            </w:pPr>
          </w:p>
        </w:tc>
      </w:tr>
    </w:tbl>
    <w:p w14:paraId="5EDF5F90" w14:textId="77777777" w:rsidR="007C601E" w:rsidRPr="00F65FB7" w:rsidRDefault="007C601E" w:rsidP="006B3471">
      <w:pPr>
        <w:jc w:val="both"/>
        <w:rPr>
          <w:rFonts w:asciiTheme="minorHAnsi" w:hAnsiTheme="minorHAnsi" w:cstheme="minorHAnsi"/>
          <w:sz w:val="22"/>
          <w:szCs w:val="22"/>
        </w:rPr>
      </w:pPr>
    </w:p>
    <w:p w14:paraId="3A621006" w14:textId="77777777" w:rsidR="006B3471" w:rsidRDefault="007C601E" w:rsidP="006B3471">
      <w:pPr>
        <w:jc w:val="both"/>
        <w:rPr>
          <w:rFonts w:asciiTheme="minorHAnsi" w:eastAsia="Calibri" w:hAnsiTheme="minorHAnsi" w:cstheme="minorHAnsi"/>
          <w:sz w:val="22"/>
          <w:szCs w:val="22"/>
        </w:rPr>
      </w:pPr>
      <w:r>
        <w:rPr>
          <w:rFonts w:asciiTheme="minorHAnsi" w:eastAsia="Calibri" w:hAnsiTheme="minorHAnsi" w:cstheme="minorHAnsi"/>
          <w:sz w:val="22"/>
          <w:szCs w:val="22"/>
        </w:rPr>
        <w:t>Cene blaga so specificirane v predračunu dobavitelja, ki je priloga tej pogodbi.</w:t>
      </w:r>
    </w:p>
    <w:p w14:paraId="5F0D818E" w14:textId="77777777" w:rsidR="007C601E" w:rsidRPr="002125D5" w:rsidRDefault="007C601E" w:rsidP="006B3471">
      <w:pPr>
        <w:jc w:val="both"/>
        <w:rPr>
          <w:rFonts w:asciiTheme="minorHAnsi" w:eastAsia="Calibri" w:hAnsiTheme="minorHAnsi" w:cstheme="minorHAnsi"/>
          <w:sz w:val="22"/>
          <w:szCs w:val="22"/>
        </w:rPr>
      </w:pPr>
    </w:p>
    <w:p w14:paraId="24301A73" w14:textId="77777777" w:rsidR="006B3471" w:rsidRDefault="006B3471" w:rsidP="006B3471">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V ceni blaga so zajeti tudi vsi stroški, vezani na blago (stroški dobave blaga, vzorcev, špediterski stroški, prevozni, carinski ter vsi morebitni drugi stroški), vsi popusti in rabati. </w:t>
      </w:r>
    </w:p>
    <w:p w14:paraId="64737CE6" w14:textId="77777777" w:rsidR="006B3471" w:rsidRDefault="006B3471" w:rsidP="006B3471">
      <w:pPr>
        <w:autoSpaceDE w:val="0"/>
        <w:autoSpaceDN w:val="0"/>
        <w:adjustRightInd w:val="0"/>
        <w:jc w:val="both"/>
        <w:rPr>
          <w:rFonts w:asciiTheme="minorHAnsi" w:hAnsiTheme="minorHAnsi" w:cstheme="minorHAnsi"/>
          <w:sz w:val="22"/>
          <w:szCs w:val="22"/>
        </w:rPr>
      </w:pPr>
    </w:p>
    <w:p w14:paraId="3D8B7C90" w14:textId="77777777" w:rsidR="006B3471" w:rsidRDefault="006B3471" w:rsidP="002731DD">
      <w:pPr>
        <w:autoSpaceDE w:val="0"/>
        <w:autoSpaceDN w:val="0"/>
        <w:adjustRightInd w:val="0"/>
        <w:jc w:val="both"/>
        <w:rPr>
          <w:rFonts w:asciiTheme="minorHAnsi" w:hAnsiTheme="minorHAnsi" w:cstheme="minorHAnsi"/>
          <w:sz w:val="22"/>
          <w:szCs w:val="22"/>
        </w:rPr>
      </w:pPr>
      <w:bookmarkStart w:id="5" w:name="_Hlk126236492"/>
      <w:r w:rsidRPr="002125D5">
        <w:rPr>
          <w:rFonts w:asciiTheme="minorHAnsi" w:hAnsiTheme="minorHAnsi" w:cstheme="minorHAnsi"/>
          <w:sz w:val="22"/>
          <w:szCs w:val="22"/>
        </w:rPr>
        <w:t xml:space="preserve">Cene veljajo </w:t>
      </w:r>
      <w:r>
        <w:rPr>
          <w:rFonts w:asciiTheme="minorHAnsi" w:hAnsiTheme="minorHAnsi" w:cstheme="minorHAnsi"/>
          <w:sz w:val="22"/>
          <w:szCs w:val="22"/>
        </w:rPr>
        <w:t xml:space="preserve">razloženo v prostore </w:t>
      </w:r>
      <w:r w:rsidRPr="002125D5">
        <w:rPr>
          <w:rFonts w:asciiTheme="minorHAnsi" w:hAnsiTheme="minorHAnsi" w:cstheme="minorHAnsi"/>
          <w:sz w:val="22"/>
          <w:szCs w:val="22"/>
        </w:rPr>
        <w:t>skladišč</w:t>
      </w:r>
      <w:r>
        <w:rPr>
          <w:rFonts w:asciiTheme="minorHAnsi" w:hAnsiTheme="minorHAnsi" w:cstheme="minorHAnsi"/>
          <w:sz w:val="22"/>
          <w:szCs w:val="22"/>
        </w:rPr>
        <w:t>a</w:t>
      </w:r>
      <w:r w:rsidRPr="002125D5">
        <w:rPr>
          <w:rFonts w:asciiTheme="minorHAnsi" w:hAnsiTheme="minorHAnsi" w:cstheme="minorHAnsi"/>
          <w:sz w:val="22"/>
          <w:szCs w:val="22"/>
        </w:rPr>
        <w:t xml:space="preserve"> lekarn</w:t>
      </w:r>
      <w:r>
        <w:rPr>
          <w:rFonts w:asciiTheme="minorHAnsi" w:hAnsiTheme="minorHAnsi" w:cstheme="minorHAnsi"/>
          <w:sz w:val="22"/>
          <w:szCs w:val="22"/>
        </w:rPr>
        <w:t>e</w:t>
      </w:r>
      <w:r w:rsidRPr="002125D5">
        <w:rPr>
          <w:rFonts w:asciiTheme="minorHAnsi" w:hAnsiTheme="minorHAnsi" w:cstheme="minorHAnsi"/>
          <w:sz w:val="22"/>
          <w:szCs w:val="22"/>
        </w:rPr>
        <w:t xml:space="preserve"> naročnika. </w:t>
      </w:r>
      <w:bookmarkEnd w:id="5"/>
    </w:p>
    <w:p w14:paraId="2B368791" w14:textId="77777777" w:rsidR="006B3471" w:rsidRPr="003C5097" w:rsidRDefault="006B3471" w:rsidP="006B3471">
      <w:pPr>
        <w:autoSpaceDE w:val="0"/>
        <w:autoSpaceDN w:val="0"/>
        <w:adjustRightInd w:val="0"/>
        <w:rPr>
          <w:rFonts w:asciiTheme="minorHAnsi" w:hAnsiTheme="minorHAnsi" w:cstheme="minorHAnsi"/>
          <w:b/>
          <w:iCs/>
          <w:sz w:val="22"/>
          <w:szCs w:val="22"/>
        </w:rPr>
      </w:pPr>
    </w:p>
    <w:p w14:paraId="65FB84B0" w14:textId="77777777" w:rsidR="006B3471" w:rsidRPr="00AD129E" w:rsidRDefault="006B3471" w:rsidP="009B218A">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D1E4AEC" w14:textId="77777777" w:rsidR="006B3471" w:rsidRPr="00992A78" w:rsidRDefault="006B3471" w:rsidP="006B3471">
      <w:pPr>
        <w:pStyle w:val="Odstavekseznama"/>
        <w:autoSpaceDE w:val="0"/>
        <w:autoSpaceDN w:val="0"/>
        <w:adjustRightInd w:val="0"/>
        <w:jc w:val="center"/>
        <w:rPr>
          <w:rFonts w:asciiTheme="minorHAnsi" w:hAnsiTheme="minorHAnsi" w:cstheme="minorHAnsi"/>
          <w:b/>
          <w:iCs/>
          <w:sz w:val="22"/>
          <w:szCs w:val="22"/>
        </w:rPr>
      </w:pPr>
    </w:p>
    <w:p w14:paraId="75CA50A9" w14:textId="0CC95000" w:rsidR="00DF496C" w:rsidRDefault="00D70F9D" w:rsidP="00D70F9D">
      <w:pPr>
        <w:autoSpaceDE w:val="0"/>
        <w:autoSpaceDN w:val="0"/>
        <w:adjustRightInd w:val="0"/>
        <w:jc w:val="both"/>
        <w:rPr>
          <w:rFonts w:asciiTheme="minorHAnsi" w:hAnsiTheme="minorHAnsi" w:cstheme="minorHAnsi"/>
          <w:sz w:val="22"/>
          <w:szCs w:val="22"/>
          <w:shd w:val="clear" w:color="auto" w:fill="FFFFFF"/>
        </w:rPr>
      </w:pPr>
      <w:bookmarkStart w:id="6" w:name="_Hlk145499494"/>
      <w:r>
        <w:rPr>
          <w:rFonts w:asciiTheme="minorHAnsi" w:hAnsiTheme="minorHAnsi" w:cstheme="minorHAnsi"/>
          <w:sz w:val="22"/>
          <w:szCs w:val="22"/>
          <w:shd w:val="clear" w:color="auto" w:fill="FFFFFF"/>
        </w:rPr>
        <w:t>Cene so fiksne (nespremenljive) v obdobju enega (1) leta od sklenitve pogodbe.</w:t>
      </w:r>
    </w:p>
    <w:p w14:paraId="220EBD7C" w14:textId="77777777" w:rsidR="003E1867" w:rsidRDefault="003E1867" w:rsidP="00D70F9D">
      <w:pPr>
        <w:autoSpaceDE w:val="0"/>
        <w:autoSpaceDN w:val="0"/>
        <w:adjustRightInd w:val="0"/>
        <w:jc w:val="both"/>
        <w:rPr>
          <w:rFonts w:asciiTheme="minorHAnsi" w:hAnsiTheme="minorHAnsi" w:cstheme="minorHAnsi"/>
          <w:sz w:val="22"/>
          <w:szCs w:val="22"/>
          <w:shd w:val="clear" w:color="auto" w:fill="FFFFFF"/>
        </w:rPr>
      </w:pPr>
    </w:p>
    <w:p w14:paraId="6D85573B" w14:textId="77777777"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Po preteku enega leta se cena lahko valorizira skladno s </w:t>
      </w:r>
      <w:r w:rsidRPr="007A0390">
        <w:rPr>
          <w:rFonts w:asciiTheme="minorHAnsi" w:hAnsiTheme="minorHAnsi" w:cstheme="minorHAnsi"/>
          <w:sz w:val="22"/>
          <w:szCs w:val="22"/>
          <w:shd w:val="clear" w:color="auto" w:fill="FFFFFF"/>
        </w:rPr>
        <w:t>Pravilnikom o načinih valorizacije denarnih obveznosti, ki jih v večletnih pogodbah dogovarjajo pravne osebe javnega sektorja (Uradni list RS, št. 1/04)</w:t>
      </w:r>
      <w:r>
        <w:rPr>
          <w:rFonts w:asciiTheme="minorHAnsi" w:hAnsiTheme="minorHAnsi" w:cstheme="minorHAnsi"/>
          <w:sz w:val="22"/>
          <w:szCs w:val="22"/>
          <w:shd w:val="clear" w:color="auto" w:fill="FFFFFF"/>
        </w:rPr>
        <w:t xml:space="preserve"> in skladno z določili tega člena.</w:t>
      </w:r>
    </w:p>
    <w:p w14:paraId="2F706BBE" w14:textId="77777777"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p>
    <w:p w14:paraId="2F12B7C9" w14:textId="3B84C417" w:rsidR="00D70F9D" w:rsidRPr="007A0390" w:rsidRDefault="00D70F9D" w:rsidP="007A0390">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Dobavitelj ima po preteku enega leta od sklenitve pogodbe pravico do spremembe cen zaradi rasti inflacije na podlagi </w:t>
      </w:r>
      <w:r w:rsidR="00DF496C">
        <w:rPr>
          <w:rFonts w:asciiTheme="minorHAnsi" w:hAnsiTheme="minorHAnsi" w:cstheme="minorHAnsi"/>
          <w:sz w:val="22"/>
          <w:szCs w:val="22"/>
          <w:shd w:val="clear" w:color="auto" w:fill="FFFFFF"/>
        </w:rPr>
        <w:t xml:space="preserve">indeksa cen življenjskih potrebščin </w:t>
      </w:r>
      <w:r w:rsidRPr="007A0390">
        <w:rPr>
          <w:rFonts w:asciiTheme="minorHAnsi" w:hAnsiTheme="minorHAnsi" w:cstheme="minorHAnsi"/>
          <w:sz w:val="22"/>
          <w:szCs w:val="22"/>
          <w:shd w:val="clear" w:color="auto" w:fill="FFFFFF"/>
        </w:rPr>
        <w:t>, ki ga uradno objavlja Statistični urad Republike Slovenije</w:t>
      </w:r>
      <w:r w:rsidR="00DF496C" w:rsidRPr="007A0390">
        <w:rPr>
          <w:rFonts w:asciiTheme="minorHAnsi" w:hAnsiTheme="minorHAnsi" w:cstheme="minorHAnsi"/>
          <w:sz w:val="22"/>
          <w:szCs w:val="22"/>
          <w:shd w:val="clear" w:color="auto" w:fill="FFFFFF"/>
        </w:rPr>
        <w:t>.</w:t>
      </w:r>
    </w:p>
    <w:p w14:paraId="7C216804" w14:textId="77777777" w:rsidR="00D70F9D" w:rsidRPr="00C20E36" w:rsidRDefault="00D70F9D" w:rsidP="00D70F9D"/>
    <w:p w14:paraId="28A06507" w14:textId="6F6378A0"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lastRenderedPageBreak/>
        <w:t xml:space="preserve">Prva sprememba cene se prizna na predlog dobavitelja in se lahko izvede, ko kumulativno povečanje indeksa cen preseže 4% vrednosti, šteto od </w:t>
      </w:r>
      <w:r w:rsidR="00D1174A">
        <w:rPr>
          <w:rFonts w:asciiTheme="minorHAnsi" w:hAnsiTheme="minorHAnsi" w:cstheme="minorHAnsi"/>
          <w:sz w:val="22"/>
          <w:szCs w:val="22"/>
          <w:shd w:val="clear" w:color="auto" w:fill="FFFFFF"/>
        </w:rPr>
        <w:t xml:space="preserve">preteka enega leta od </w:t>
      </w:r>
      <w:r>
        <w:rPr>
          <w:rFonts w:asciiTheme="minorHAnsi" w:hAnsiTheme="minorHAnsi" w:cstheme="minorHAnsi"/>
          <w:sz w:val="22"/>
          <w:szCs w:val="22"/>
          <w:shd w:val="clear" w:color="auto" w:fill="FFFFFF"/>
        </w:rPr>
        <w:t>dneva sklenitve pogodbe (presečni datum).</w:t>
      </w:r>
    </w:p>
    <w:p w14:paraId="2C5095E3"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p w14:paraId="2A92DEDD" w14:textId="56177CE6"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 xml:space="preserve">Po prvi spremembi cen se izvede nadaljnja sprememba cen na predlog izvajalca, </w:t>
      </w:r>
      <w:r w:rsidR="007941EE">
        <w:rPr>
          <w:rFonts w:asciiTheme="minorHAnsi" w:hAnsiTheme="minorHAnsi" w:cstheme="minorHAnsi"/>
          <w:sz w:val="22"/>
          <w:szCs w:val="22"/>
          <w:shd w:val="clear" w:color="auto" w:fill="FFFFFF"/>
        </w:rPr>
        <w:t>če</w:t>
      </w:r>
      <w:r>
        <w:rPr>
          <w:rFonts w:asciiTheme="minorHAnsi" w:hAnsiTheme="minorHAnsi" w:cstheme="minorHAnsi"/>
          <w:sz w:val="22"/>
          <w:szCs w:val="22"/>
          <w:shd w:val="clear" w:color="auto" w:fill="FFFFFF"/>
        </w:rPr>
        <w:t xml:space="preserve"> kumulativno povečanje dogovorjenega indeksa cen ponovno preseže 4% vrednosti od zadnjega povišanja denarnih obveznosti.</w:t>
      </w:r>
    </w:p>
    <w:p w14:paraId="5F7C7D01"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p w14:paraId="45D47C75" w14:textId="77777777"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Pri spremembi cen se upošteva maksimalno 80% povišanja dogovorjenega indeksa.</w:t>
      </w:r>
    </w:p>
    <w:p w14:paraId="03B78054"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p w14:paraId="699073E8" w14:textId="4677E276" w:rsidR="006B3471" w:rsidRDefault="00D70F9D" w:rsidP="006D215D">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Sprememba cen</w:t>
      </w:r>
      <w:r w:rsidRPr="00D70F9D">
        <w:rPr>
          <w:rFonts w:asciiTheme="minorHAnsi" w:hAnsiTheme="minorHAnsi" w:cstheme="minorHAnsi"/>
          <w:sz w:val="22"/>
          <w:szCs w:val="22"/>
          <w:shd w:val="clear" w:color="auto" w:fill="FFFFFF"/>
        </w:rPr>
        <w:t>e</w:t>
      </w:r>
      <w:r>
        <w:rPr>
          <w:rFonts w:asciiTheme="minorHAnsi" w:hAnsiTheme="minorHAnsi" w:cstheme="minorHAnsi"/>
          <w:sz w:val="22"/>
          <w:szCs w:val="22"/>
          <w:shd w:val="clear" w:color="auto" w:fill="FFFFFF"/>
        </w:rPr>
        <w:t xml:space="preserve"> se </w:t>
      </w:r>
      <w:r w:rsidRPr="00D70F9D">
        <w:rPr>
          <w:rFonts w:asciiTheme="minorHAnsi" w:hAnsiTheme="minorHAnsi" w:cstheme="minorHAnsi"/>
          <w:sz w:val="22"/>
          <w:szCs w:val="22"/>
          <w:shd w:val="clear" w:color="auto" w:fill="FFFFFF"/>
        </w:rPr>
        <w:t>upošteva od</w:t>
      </w:r>
      <w:r>
        <w:rPr>
          <w:rFonts w:asciiTheme="minorHAnsi" w:hAnsiTheme="minorHAnsi" w:cstheme="minorHAnsi"/>
          <w:sz w:val="22"/>
          <w:szCs w:val="22"/>
          <w:shd w:val="clear" w:color="auto" w:fill="FFFFFF"/>
        </w:rPr>
        <w:t xml:space="preserve"> sklenitve aneksa o povišanju cene</w:t>
      </w:r>
      <w:r w:rsidRPr="00D70F9D">
        <w:rPr>
          <w:rFonts w:asciiTheme="minorHAnsi" w:hAnsiTheme="minorHAnsi" w:cstheme="minorHAnsi"/>
          <w:sz w:val="22"/>
          <w:szCs w:val="22"/>
          <w:shd w:val="clear" w:color="auto" w:fill="FFFFFF"/>
        </w:rPr>
        <w:t xml:space="preserve"> dalje</w:t>
      </w:r>
      <w:r>
        <w:rPr>
          <w:rFonts w:asciiTheme="minorHAnsi" w:hAnsiTheme="minorHAnsi" w:cstheme="minorHAnsi"/>
          <w:sz w:val="22"/>
          <w:szCs w:val="22"/>
          <w:shd w:val="clear" w:color="auto" w:fill="FFFFFF"/>
        </w:rPr>
        <w:t>.</w:t>
      </w:r>
      <w:bookmarkEnd w:id="4"/>
      <w:bookmarkEnd w:id="6"/>
    </w:p>
    <w:p w14:paraId="0037A5A2" w14:textId="271C21C2" w:rsidR="00A447AE" w:rsidRDefault="00A447AE" w:rsidP="006D215D">
      <w:pPr>
        <w:autoSpaceDE w:val="0"/>
        <w:autoSpaceDN w:val="0"/>
        <w:adjustRightInd w:val="0"/>
        <w:jc w:val="both"/>
        <w:rPr>
          <w:rFonts w:asciiTheme="minorHAnsi" w:hAnsiTheme="minorHAnsi" w:cstheme="minorHAnsi"/>
          <w:sz w:val="22"/>
          <w:szCs w:val="22"/>
          <w:shd w:val="clear" w:color="auto" w:fill="FFFFFF"/>
        </w:rPr>
      </w:pPr>
    </w:p>
    <w:p w14:paraId="7D47C4D2" w14:textId="77777777" w:rsidR="00001BBB" w:rsidRPr="006D215D" w:rsidRDefault="00001BBB" w:rsidP="006D215D">
      <w:pPr>
        <w:autoSpaceDE w:val="0"/>
        <w:autoSpaceDN w:val="0"/>
        <w:adjustRightInd w:val="0"/>
        <w:jc w:val="both"/>
        <w:rPr>
          <w:rFonts w:asciiTheme="minorHAnsi" w:hAnsiTheme="minorHAnsi" w:cstheme="minorHAnsi"/>
          <w:sz w:val="22"/>
          <w:szCs w:val="22"/>
          <w:shd w:val="clear" w:color="auto" w:fill="FFFFFF"/>
        </w:rPr>
      </w:pPr>
    </w:p>
    <w:p w14:paraId="2AD57A1E" w14:textId="3B267EC6" w:rsidR="00A447AE" w:rsidRPr="00A447AE" w:rsidRDefault="00A447AE" w:rsidP="009B218A">
      <w:pPr>
        <w:pStyle w:val="Naslov1"/>
        <w:numPr>
          <w:ilvl w:val="0"/>
          <w:numId w:val="3"/>
        </w:numPr>
        <w:spacing w:before="0"/>
        <w:rPr>
          <w:rFonts w:asciiTheme="minorHAnsi" w:hAnsiTheme="minorHAnsi" w:cstheme="minorHAnsi"/>
          <w:b/>
          <w:color w:val="000000" w:themeColor="text1"/>
          <w:sz w:val="22"/>
          <w:szCs w:val="22"/>
        </w:rPr>
      </w:pPr>
      <w:bookmarkStart w:id="7" w:name="_Hlk127435512"/>
      <w:r w:rsidRPr="00353926">
        <w:rPr>
          <w:rFonts w:asciiTheme="minorHAnsi" w:hAnsiTheme="minorHAnsi" w:cstheme="minorHAnsi"/>
          <w:b/>
          <w:color w:val="000000" w:themeColor="text1"/>
          <w:sz w:val="22"/>
          <w:szCs w:val="22"/>
        </w:rPr>
        <w:t>PLAČILNI POGOJI</w:t>
      </w:r>
    </w:p>
    <w:p w14:paraId="5ABA8FD6" w14:textId="77777777" w:rsidR="00A447AE" w:rsidRDefault="00A447AE" w:rsidP="009B218A">
      <w:pPr>
        <w:pStyle w:val="Naslov2"/>
        <w:numPr>
          <w:ilvl w:val="0"/>
          <w:numId w:val="8"/>
        </w:numPr>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422CF4C3" w14:textId="77777777" w:rsidR="00A447AE" w:rsidRPr="00DA28EA" w:rsidRDefault="00A447AE" w:rsidP="00A447AE"/>
    <w:p w14:paraId="17331133" w14:textId="77777777" w:rsidR="00A447AE" w:rsidRDefault="00A447AE" w:rsidP="00A447AE">
      <w:pPr>
        <w:pStyle w:val="Pripombabesedilo"/>
        <w:jc w:val="both"/>
        <w:rPr>
          <w:rFonts w:asciiTheme="minorHAnsi" w:hAnsiTheme="minorHAnsi" w:cstheme="minorHAnsi"/>
          <w:sz w:val="22"/>
          <w:szCs w:val="22"/>
        </w:rPr>
      </w:pPr>
      <w:r>
        <w:rPr>
          <w:rFonts w:asciiTheme="minorHAnsi" w:hAnsiTheme="minorHAnsi" w:cstheme="minorHAnsi"/>
          <w:sz w:val="22"/>
          <w:szCs w:val="22"/>
        </w:rPr>
        <w:t xml:space="preserve">Dobavitelj pridobi pravico do plačila pogodbene cene v skladu s to pogodbo, ko je predmet pogodbe dobavljen na prevzemno mesto, kar pogodbeni stranki potrdita s podpisano dobavnico. </w:t>
      </w:r>
    </w:p>
    <w:p w14:paraId="1D279617" w14:textId="77777777" w:rsidR="00A447AE" w:rsidRDefault="00A447AE" w:rsidP="00A447AE">
      <w:pPr>
        <w:pStyle w:val="Pripombabesedilo"/>
        <w:jc w:val="both"/>
        <w:rPr>
          <w:rFonts w:asciiTheme="minorHAnsi" w:hAnsiTheme="minorHAnsi" w:cstheme="minorHAnsi"/>
          <w:sz w:val="22"/>
          <w:szCs w:val="22"/>
        </w:rPr>
      </w:pPr>
    </w:p>
    <w:p w14:paraId="63A60AD9" w14:textId="77BD5026" w:rsidR="00A447AE" w:rsidRDefault="00A447AE" w:rsidP="00A447AE">
      <w:pPr>
        <w:pStyle w:val="Pripombabesedilo"/>
        <w:jc w:val="both"/>
        <w:rPr>
          <w:rFonts w:asciiTheme="minorHAnsi" w:hAnsiTheme="minorHAnsi" w:cstheme="minorHAnsi"/>
          <w:sz w:val="22"/>
          <w:szCs w:val="22"/>
        </w:rPr>
      </w:pPr>
      <w:r w:rsidRPr="00B12FBA">
        <w:rPr>
          <w:rFonts w:asciiTheme="minorHAnsi" w:hAnsiTheme="minorHAnsi" w:cstheme="minorHAnsi"/>
          <w:sz w:val="22"/>
          <w:szCs w:val="22"/>
        </w:rPr>
        <w:t xml:space="preserve">Dobavitelj se zavezuje v roku 5 dni </w:t>
      </w:r>
      <w:r w:rsidRPr="00D12CE4">
        <w:rPr>
          <w:rFonts w:asciiTheme="minorHAnsi" w:hAnsiTheme="minorHAnsi" w:cstheme="minorHAnsi"/>
          <w:sz w:val="22"/>
          <w:szCs w:val="22"/>
        </w:rPr>
        <w:t>po zaključeni dobavi naročenega blaga</w:t>
      </w:r>
      <w:r>
        <w:rPr>
          <w:rFonts w:asciiTheme="minorHAnsi" w:hAnsiTheme="minorHAnsi" w:cstheme="minorHAnsi"/>
          <w:sz w:val="22"/>
          <w:szCs w:val="22"/>
        </w:rPr>
        <w:t xml:space="preserve">, na podlagi podpisane dobavnice, </w:t>
      </w:r>
      <w:r w:rsidRPr="00B12FBA">
        <w:rPr>
          <w:rFonts w:asciiTheme="minorHAnsi" w:hAnsiTheme="minorHAnsi" w:cstheme="minorHAnsi"/>
          <w:sz w:val="22"/>
          <w:szCs w:val="22"/>
        </w:rPr>
        <w:t>naročniku izstaviti e-račun</w:t>
      </w:r>
      <w:r>
        <w:rPr>
          <w:rFonts w:asciiTheme="minorHAnsi" w:hAnsiTheme="minorHAnsi" w:cstheme="minorHAnsi"/>
          <w:sz w:val="22"/>
          <w:szCs w:val="22"/>
        </w:rPr>
        <w:t xml:space="preserve">. </w:t>
      </w:r>
      <w:r w:rsidRPr="00883295">
        <w:rPr>
          <w:rFonts w:asciiTheme="minorHAnsi" w:hAnsiTheme="minorHAnsi" w:cstheme="minorHAnsi"/>
          <w:sz w:val="22"/>
          <w:szCs w:val="22"/>
        </w:rPr>
        <w:t>Dobavitelj mora na računu navesti obvezne podatke skladno z določbami Zakona o davku na dodano vrednost</w:t>
      </w:r>
      <w:r>
        <w:rPr>
          <w:rFonts w:asciiTheme="minorHAnsi" w:hAnsiTheme="minorHAnsi" w:cstheme="minorHAnsi"/>
          <w:sz w:val="22"/>
          <w:szCs w:val="22"/>
        </w:rPr>
        <w:t>.</w:t>
      </w:r>
    </w:p>
    <w:p w14:paraId="73FB1BA4" w14:textId="77777777" w:rsidR="00A447AE" w:rsidRPr="00DA7353" w:rsidRDefault="00A447AE" w:rsidP="00A447AE">
      <w:pPr>
        <w:jc w:val="both"/>
        <w:rPr>
          <w:rFonts w:asciiTheme="minorHAnsi" w:hAnsiTheme="minorHAnsi" w:cstheme="minorHAnsi"/>
          <w:sz w:val="22"/>
          <w:szCs w:val="22"/>
        </w:rPr>
      </w:pPr>
    </w:p>
    <w:p w14:paraId="0360699A" w14:textId="7FADBE90" w:rsidR="00A447AE" w:rsidRPr="00E21A3A" w:rsidRDefault="00A447AE" w:rsidP="00A447AE">
      <w:pPr>
        <w:autoSpaceDE w:val="0"/>
        <w:autoSpaceDN w:val="0"/>
        <w:adjustRightInd w:val="0"/>
        <w:jc w:val="both"/>
        <w:rPr>
          <w:rFonts w:ascii="Calibri" w:hAnsi="Calibri" w:cs="Calibri"/>
          <w:sz w:val="22"/>
          <w:szCs w:val="22"/>
        </w:rPr>
      </w:pPr>
      <w:r w:rsidRPr="00E21A3A">
        <w:rPr>
          <w:rFonts w:ascii="Calibri" w:hAnsi="Calibri" w:cs="Calibri"/>
          <w:sz w:val="22"/>
          <w:szCs w:val="22"/>
        </w:rPr>
        <w:t xml:space="preserve">Naročnik se zavezuje dobavljeno blago plačati v </w:t>
      </w:r>
      <w:r w:rsidRPr="00DE3CD9">
        <w:rPr>
          <w:rFonts w:ascii="Calibri" w:hAnsi="Calibri" w:cs="Calibri"/>
          <w:sz w:val="22"/>
          <w:szCs w:val="22"/>
        </w:rPr>
        <w:t>roku 30 dni po</w:t>
      </w:r>
      <w:r w:rsidRPr="00E21A3A">
        <w:rPr>
          <w:rFonts w:ascii="Calibri" w:hAnsi="Calibri" w:cs="Calibri"/>
          <w:sz w:val="22"/>
          <w:szCs w:val="22"/>
        </w:rPr>
        <w:t xml:space="preserve"> prejemu pravilno izstavljenega e-računa, na transakcijski račun dobavitelja, naveden v preambuli pogodbe.</w:t>
      </w:r>
    </w:p>
    <w:bookmarkEnd w:id="7"/>
    <w:p w14:paraId="7468340D" w14:textId="128AC5BC" w:rsidR="00DA28EA" w:rsidRDefault="00DA28EA" w:rsidP="00430C3D">
      <w:pPr>
        <w:spacing w:line="259" w:lineRule="auto"/>
        <w:rPr>
          <w:rFonts w:asciiTheme="minorHAnsi" w:hAnsiTheme="minorHAnsi" w:cstheme="minorHAnsi"/>
          <w:b/>
          <w:sz w:val="22"/>
          <w:szCs w:val="22"/>
        </w:rPr>
      </w:pPr>
    </w:p>
    <w:p w14:paraId="70D06E39" w14:textId="77777777" w:rsidR="00DE3CD9" w:rsidRDefault="00DE3CD9" w:rsidP="00430C3D">
      <w:pPr>
        <w:spacing w:line="259" w:lineRule="auto"/>
        <w:rPr>
          <w:rFonts w:asciiTheme="minorHAnsi" w:hAnsiTheme="minorHAnsi" w:cstheme="minorHAnsi"/>
          <w:b/>
          <w:sz w:val="22"/>
          <w:szCs w:val="22"/>
        </w:rPr>
      </w:pPr>
    </w:p>
    <w:p w14:paraId="5CA1BB5A" w14:textId="77777777" w:rsidR="00462DD1" w:rsidRPr="00430C3D" w:rsidRDefault="00462DD1" w:rsidP="009B218A">
      <w:pPr>
        <w:pStyle w:val="Naslov1"/>
        <w:numPr>
          <w:ilvl w:val="0"/>
          <w:numId w:val="3"/>
        </w:numPr>
        <w:spacing w:before="0"/>
        <w:rPr>
          <w:rFonts w:asciiTheme="minorHAnsi" w:hAnsiTheme="minorHAnsi" w:cstheme="minorHAnsi"/>
          <w:b/>
          <w:color w:val="000000" w:themeColor="text1"/>
          <w:sz w:val="22"/>
          <w:szCs w:val="22"/>
        </w:rPr>
      </w:pPr>
      <w:bookmarkStart w:id="8" w:name="_Hlk127435474"/>
      <w:r w:rsidRPr="00353926">
        <w:rPr>
          <w:rFonts w:asciiTheme="minorHAnsi" w:hAnsiTheme="minorHAnsi" w:cstheme="minorHAnsi"/>
          <w:b/>
          <w:color w:val="000000" w:themeColor="text1"/>
          <w:sz w:val="22"/>
          <w:szCs w:val="22"/>
        </w:rPr>
        <w:t>OBVEZNOSTI POGODBENIH STRANK</w:t>
      </w:r>
      <w:bookmarkEnd w:id="8"/>
    </w:p>
    <w:p w14:paraId="439D4370" w14:textId="77777777" w:rsidR="00BD2612" w:rsidRPr="00AF7E70" w:rsidRDefault="00BD2612" w:rsidP="00462DD1">
      <w:pPr>
        <w:autoSpaceDE w:val="0"/>
        <w:autoSpaceDN w:val="0"/>
        <w:adjustRightInd w:val="0"/>
        <w:rPr>
          <w:rFonts w:asciiTheme="minorHAnsi" w:hAnsiTheme="minorHAnsi" w:cstheme="minorHAnsi"/>
          <w:b/>
          <w:bCs/>
          <w:sz w:val="16"/>
          <w:szCs w:val="22"/>
        </w:rPr>
      </w:pPr>
    </w:p>
    <w:p w14:paraId="0330EE11" w14:textId="77777777" w:rsidR="00462DD1" w:rsidRPr="00AD129E" w:rsidRDefault="00462DD1" w:rsidP="009B218A">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729B581" w14:textId="77777777" w:rsidR="00462DD1" w:rsidRPr="002125D5" w:rsidRDefault="00462DD1" w:rsidP="00462DD1">
      <w:pPr>
        <w:autoSpaceDE w:val="0"/>
        <w:autoSpaceDN w:val="0"/>
        <w:adjustRightInd w:val="0"/>
        <w:jc w:val="center"/>
        <w:rPr>
          <w:rFonts w:asciiTheme="minorHAnsi" w:hAnsiTheme="minorHAnsi" w:cstheme="minorHAnsi"/>
          <w:b/>
          <w:bCs/>
          <w:sz w:val="22"/>
          <w:szCs w:val="22"/>
        </w:rPr>
      </w:pPr>
    </w:p>
    <w:p w14:paraId="6624D999" w14:textId="77777777" w:rsidR="00462DD1" w:rsidRPr="002125D5" w:rsidRDefault="00462DD1" w:rsidP="00462DD1">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Dobavitelj se zavezuje, da bo:</w:t>
      </w:r>
    </w:p>
    <w:p w14:paraId="2EBCBB35" w14:textId="77777777" w:rsidR="00462DD1" w:rsidRPr="002125D5" w:rsidRDefault="00462DD1" w:rsidP="009B218A">
      <w:pPr>
        <w:pStyle w:val="Odstavekseznama"/>
        <w:numPr>
          <w:ilvl w:val="0"/>
          <w:numId w:val="2"/>
        </w:numPr>
        <w:autoSpaceDE w:val="0"/>
        <w:autoSpaceDN w:val="0"/>
        <w:adjustRightInd w:val="0"/>
        <w:jc w:val="both"/>
        <w:rPr>
          <w:rFonts w:asciiTheme="minorHAnsi" w:hAnsiTheme="minorHAnsi" w:cstheme="minorHAnsi"/>
          <w:b/>
          <w:bCs/>
          <w:sz w:val="22"/>
          <w:szCs w:val="22"/>
        </w:rPr>
      </w:pPr>
      <w:r w:rsidRPr="002125D5">
        <w:rPr>
          <w:rFonts w:asciiTheme="minorHAnsi" w:hAnsiTheme="minorHAnsi" w:cstheme="minorHAnsi"/>
          <w:sz w:val="22"/>
          <w:szCs w:val="22"/>
        </w:rPr>
        <w:t>pogodbene storitve opravljal v skladu s pravili stroke, vestno, kvalitetno in s skrbnostjo dobrega strokovnjaka,</w:t>
      </w:r>
    </w:p>
    <w:p w14:paraId="1966BBBE" w14:textId="77777777" w:rsidR="00462DD1" w:rsidRPr="002125D5" w:rsidRDefault="00462DD1" w:rsidP="009B218A">
      <w:pPr>
        <w:pStyle w:val="Pripombabesedilo"/>
        <w:numPr>
          <w:ilvl w:val="0"/>
          <w:numId w:val="2"/>
        </w:numPr>
        <w:autoSpaceDE w:val="0"/>
        <w:autoSpaceDN w:val="0"/>
        <w:adjustRightInd w:val="0"/>
        <w:jc w:val="both"/>
        <w:rPr>
          <w:rFonts w:asciiTheme="minorHAnsi" w:hAnsiTheme="minorHAnsi" w:cstheme="minorHAnsi"/>
          <w:b/>
          <w:bCs/>
          <w:sz w:val="22"/>
          <w:szCs w:val="22"/>
        </w:rPr>
      </w:pPr>
      <w:bookmarkStart w:id="9" w:name="_Hlk155963238"/>
      <w:r w:rsidRPr="002125D5">
        <w:rPr>
          <w:rFonts w:asciiTheme="minorHAnsi" w:hAnsiTheme="minorHAnsi" w:cstheme="minorHAnsi"/>
          <w:sz w:val="22"/>
          <w:szCs w:val="22"/>
        </w:rPr>
        <w:t xml:space="preserve">dostavil kvalitetno blago, </w:t>
      </w:r>
      <w:bookmarkStart w:id="10" w:name="_Hlk127993228"/>
      <w:r w:rsidR="00DA76B4" w:rsidRPr="00DA76B4">
        <w:rPr>
          <w:rFonts w:asciiTheme="minorHAnsi" w:hAnsiTheme="minorHAnsi" w:cstheme="minorHAnsi"/>
          <w:sz w:val="22"/>
          <w:szCs w:val="22"/>
        </w:rPr>
        <w:t>ki popolnoma ustreza vsem opisom, karakteristikam in specifikacijam, ki so bile določene v razpisni dokumentaciji v zvezi z oddajo javnega naročila in ponudbo dobavitelja</w:t>
      </w:r>
      <w:r w:rsidR="00DA76B4">
        <w:rPr>
          <w:rFonts w:asciiTheme="minorHAnsi" w:hAnsiTheme="minorHAnsi" w:cstheme="minorHAnsi"/>
          <w:sz w:val="22"/>
          <w:szCs w:val="22"/>
        </w:rPr>
        <w:t>,</w:t>
      </w:r>
    </w:p>
    <w:p w14:paraId="153D398C" w14:textId="6B3F3E92" w:rsidR="00462DD1" w:rsidRPr="00B2292D" w:rsidRDefault="00462DD1" w:rsidP="009B218A">
      <w:pPr>
        <w:pStyle w:val="Pripombabesedilo"/>
        <w:numPr>
          <w:ilvl w:val="0"/>
          <w:numId w:val="2"/>
        </w:numPr>
        <w:autoSpaceDE w:val="0"/>
        <w:autoSpaceDN w:val="0"/>
        <w:adjustRightInd w:val="0"/>
        <w:jc w:val="both"/>
        <w:rPr>
          <w:rFonts w:asciiTheme="minorHAnsi" w:hAnsiTheme="minorHAnsi" w:cstheme="minorHAnsi"/>
          <w:sz w:val="22"/>
          <w:szCs w:val="22"/>
        </w:rPr>
      </w:pPr>
      <w:bookmarkStart w:id="11" w:name="_Hlk155963266"/>
      <w:bookmarkEnd w:id="9"/>
      <w:bookmarkEnd w:id="10"/>
      <w:r w:rsidRPr="002125D5">
        <w:rPr>
          <w:rFonts w:asciiTheme="minorHAnsi" w:hAnsiTheme="minorHAnsi" w:cstheme="minorHAnsi"/>
          <w:sz w:val="22"/>
          <w:szCs w:val="22"/>
        </w:rPr>
        <w:t>naročnika opozarjal na morebitne ovire pri dobavi blaga in ščitil njegove interese,</w:t>
      </w:r>
    </w:p>
    <w:p w14:paraId="054C4CDD" w14:textId="77777777" w:rsidR="008D3AAC" w:rsidRPr="00DE3CD9" w:rsidRDefault="00B2292D" w:rsidP="009B218A">
      <w:pPr>
        <w:pStyle w:val="Odstavekseznama"/>
        <w:numPr>
          <w:ilvl w:val="0"/>
          <w:numId w:val="2"/>
        </w:numPr>
        <w:autoSpaceDE w:val="0"/>
        <w:autoSpaceDN w:val="0"/>
        <w:adjustRightInd w:val="0"/>
        <w:jc w:val="both"/>
        <w:rPr>
          <w:rFonts w:asciiTheme="minorHAnsi" w:hAnsiTheme="minorHAnsi" w:cstheme="minorHAnsi"/>
          <w:b/>
          <w:bCs/>
          <w:sz w:val="22"/>
          <w:szCs w:val="22"/>
        </w:rPr>
      </w:pPr>
      <w:bookmarkStart w:id="12" w:name="_Hlk155963385"/>
      <w:bookmarkEnd w:id="11"/>
      <w:r w:rsidRPr="007A0390">
        <w:rPr>
          <w:rFonts w:asciiTheme="minorHAnsi" w:hAnsiTheme="minorHAnsi" w:cstheme="minorHAnsi"/>
          <w:sz w:val="22"/>
          <w:szCs w:val="22"/>
        </w:rPr>
        <w:t>naročnika pravočasno oziroma takoj, ko je dobavitelju ta podatek znan, obve</w:t>
      </w:r>
      <w:r w:rsidR="00AF0E3E">
        <w:rPr>
          <w:rFonts w:asciiTheme="minorHAnsi" w:hAnsiTheme="minorHAnsi" w:cstheme="minorHAnsi"/>
          <w:sz w:val="22"/>
          <w:szCs w:val="22"/>
        </w:rPr>
        <w:t>stil</w:t>
      </w:r>
      <w:r w:rsidRPr="007A0390">
        <w:rPr>
          <w:rFonts w:asciiTheme="minorHAnsi" w:hAnsiTheme="minorHAnsi" w:cstheme="minorHAnsi"/>
          <w:sz w:val="22"/>
          <w:szCs w:val="22"/>
        </w:rPr>
        <w:t xml:space="preserve"> o vseh bistvenih elementih, ki vplivajo na zmožnost dobave, npr. </w:t>
      </w:r>
      <w:r w:rsidR="001B232F" w:rsidRPr="004B425B">
        <w:rPr>
          <w:rFonts w:asciiTheme="minorHAnsi" w:hAnsiTheme="minorHAnsi" w:cstheme="minorHAnsi"/>
          <w:sz w:val="22"/>
          <w:szCs w:val="22"/>
        </w:rPr>
        <w:t>o pričakovan</w:t>
      </w:r>
      <w:r w:rsidR="001B232F">
        <w:rPr>
          <w:rFonts w:asciiTheme="minorHAnsi" w:hAnsiTheme="minorHAnsi" w:cstheme="minorHAnsi"/>
          <w:sz w:val="22"/>
          <w:szCs w:val="22"/>
        </w:rPr>
        <w:t xml:space="preserve">em prenehanju pooblastila proizvajalca </w:t>
      </w:r>
      <w:r w:rsidR="001B232F" w:rsidRPr="002125D5">
        <w:rPr>
          <w:rFonts w:asciiTheme="minorHAnsi" w:hAnsiTheme="minorHAnsi" w:cstheme="minorHAnsi"/>
          <w:sz w:val="22"/>
          <w:szCs w:val="22"/>
        </w:rPr>
        <w:t xml:space="preserve">za </w:t>
      </w:r>
      <w:r w:rsidR="001B232F" w:rsidRPr="00DE3CD9">
        <w:rPr>
          <w:rFonts w:asciiTheme="minorHAnsi" w:hAnsiTheme="minorHAnsi" w:cstheme="minorHAnsi"/>
          <w:sz w:val="22"/>
          <w:szCs w:val="22"/>
        </w:rPr>
        <w:t xml:space="preserve">dobavo blaga, pričakovani ukinitvi proizvodnje določenega artikla, </w:t>
      </w:r>
    </w:p>
    <w:bookmarkEnd w:id="12"/>
    <w:p w14:paraId="65AA2684" w14:textId="6803AF08" w:rsidR="00AF0E3E" w:rsidRPr="00DE3CD9" w:rsidRDefault="00AF0E3E" w:rsidP="009B218A">
      <w:pPr>
        <w:pStyle w:val="Odstavekseznama"/>
        <w:numPr>
          <w:ilvl w:val="0"/>
          <w:numId w:val="2"/>
        </w:numPr>
        <w:autoSpaceDE w:val="0"/>
        <w:autoSpaceDN w:val="0"/>
        <w:adjustRightInd w:val="0"/>
        <w:jc w:val="both"/>
        <w:rPr>
          <w:rFonts w:asciiTheme="minorHAnsi" w:hAnsiTheme="minorHAnsi" w:cstheme="minorHAnsi"/>
          <w:b/>
          <w:bCs/>
          <w:sz w:val="22"/>
          <w:szCs w:val="22"/>
        </w:rPr>
      </w:pPr>
      <w:r w:rsidRPr="00DE3CD9">
        <w:rPr>
          <w:rFonts w:asciiTheme="minorHAnsi" w:hAnsiTheme="minorHAnsi" w:cstheme="minorHAnsi"/>
          <w:sz w:val="22"/>
          <w:szCs w:val="22"/>
        </w:rPr>
        <w:t>dostavljal blago, za katerega bo posedoval ustrezen certifikat, k</w:t>
      </w:r>
      <w:r w:rsidR="008D3AAC" w:rsidRPr="00DE3CD9">
        <w:rPr>
          <w:rFonts w:asciiTheme="minorHAnsi" w:hAnsiTheme="minorHAnsi" w:cstheme="minorHAnsi"/>
          <w:sz w:val="22"/>
          <w:szCs w:val="22"/>
        </w:rPr>
        <w:t>i ga</w:t>
      </w:r>
      <w:r w:rsidRPr="00DE3CD9">
        <w:rPr>
          <w:rFonts w:asciiTheme="minorHAnsi" w:hAnsiTheme="minorHAnsi" w:cstheme="minorHAnsi"/>
          <w:sz w:val="22"/>
          <w:szCs w:val="22"/>
        </w:rPr>
        <w:t xml:space="preserve"> bo predložil naročniku in naročniku vsaj en mesec pred potekom veljavnosti trenutnega certifikata predložil drugi veljaven certifikat,</w:t>
      </w:r>
    </w:p>
    <w:p w14:paraId="60E88287" w14:textId="287BB68D" w:rsidR="00462DD1" w:rsidRPr="00DE3CD9" w:rsidRDefault="00462DD1" w:rsidP="009B218A">
      <w:pPr>
        <w:pStyle w:val="Odstavekseznama"/>
        <w:numPr>
          <w:ilvl w:val="0"/>
          <w:numId w:val="2"/>
        </w:numPr>
        <w:autoSpaceDE w:val="0"/>
        <w:autoSpaceDN w:val="0"/>
        <w:adjustRightInd w:val="0"/>
        <w:jc w:val="both"/>
        <w:rPr>
          <w:rFonts w:asciiTheme="minorHAnsi" w:hAnsiTheme="minorHAnsi" w:cstheme="minorHAnsi"/>
          <w:b/>
          <w:bCs/>
          <w:sz w:val="22"/>
          <w:szCs w:val="22"/>
        </w:rPr>
      </w:pPr>
      <w:r w:rsidRPr="00DE3CD9">
        <w:rPr>
          <w:rFonts w:asciiTheme="minorHAnsi" w:hAnsiTheme="minorHAnsi" w:cstheme="minorHAnsi"/>
          <w:sz w:val="22"/>
          <w:szCs w:val="22"/>
        </w:rPr>
        <w:t>zagotovil dobavljeno blago pakirano v skladu z veljavno zakonodajo v Republiki Sloveniji</w:t>
      </w:r>
      <w:r w:rsidR="009B6848" w:rsidRPr="00DE3CD9">
        <w:rPr>
          <w:rFonts w:asciiTheme="minorHAnsi" w:hAnsiTheme="minorHAnsi" w:cstheme="minorHAnsi"/>
          <w:sz w:val="22"/>
          <w:szCs w:val="22"/>
        </w:rPr>
        <w:t xml:space="preserve"> ter ponudbeno dokumentacijo dobavitelja in razpisno dokumentacijo naročnika,</w:t>
      </w:r>
    </w:p>
    <w:p w14:paraId="68B5A9F9" w14:textId="77777777" w:rsidR="004C33E4" w:rsidRPr="00DE3CD9" w:rsidRDefault="004C33E4" w:rsidP="009B218A">
      <w:pPr>
        <w:pStyle w:val="Odstavekseznama"/>
        <w:numPr>
          <w:ilvl w:val="0"/>
          <w:numId w:val="2"/>
        </w:numPr>
        <w:autoSpaceDE w:val="0"/>
        <w:autoSpaceDN w:val="0"/>
        <w:adjustRightInd w:val="0"/>
        <w:jc w:val="both"/>
        <w:rPr>
          <w:rFonts w:asciiTheme="minorHAnsi" w:hAnsiTheme="minorHAnsi" w:cstheme="minorHAnsi"/>
          <w:b/>
          <w:bCs/>
          <w:sz w:val="22"/>
          <w:szCs w:val="22"/>
        </w:rPr>
      </w:pPr>
      <w:bookmarkStart w:id="13" w:name="_Hlk157603830"/>
      <w:bookmarkStart w:id="14" w:name="_Hlk155963550"/>
      <w:r w:rsidRPr="00DE3CD9">
        <w:rPr>
          <w:rFonts w:asciiTheme="minorHAnsi" w:hAnsiTheme="minorHAnsi" w:cstheme="minorHAnsi"/>
          <w:bCs/>
          <w:sz w:val="22"/>
          <w:szCs w:val="22"/>
        </w:rPr>
        <w:t>priskrbel primerno embalažo in transport ter da bo na svoje stroške ščitil in zavaroval pogodbeno blago pred vremenskimi, tehničnimi, termičnimi, transportnimi in vsakovrstnimi drugimi škodljivimi vplivi in poškodbami,</w:t>
      </w:r>
    </w:p>
    <w:p w14:paraId="1C46A88D" w14:textId="77777777" w:rsidR="004C33E4" w:rsidRPr="00DE3CD9" w:rsidRDefault="004C33E4" w:rsidP="009B218A">
      <w:pPr>
        <w:pStyle w:val="Odstavekseznama"/>
        <w:numPr>
          <w:ilvl w:val="0"/>
          <w:numId w:val="2"/>
        </w:numPr>
        <w:autoSpaceDE w:val="0"/>
        <w:autoSpaceDN w:val="0"/>
        <w:adjustRightInd w:val="0"/>
        <w:jc w:val="both"/>
        <w:rPr>
          <w:rFonts w:asciiTheme="minorHAnsi" w:hAnsiTheme="minorHAnsi" w:cstheme="minorHAnsi"/>
          <w:b/>
          <w:bCs/>
          <w:sz w:val="22"/>
          <w:szCs w:val="22"/>
        </w:rPr>
      </w:pPr>
      <w:bookmarkStart w:id="15" w:name="_Hlk155963591"/>
      <w:r w:rsidRPr="00DE3CD9">
        <w:rPr>
          <w:rFonts w:asciiTheme="minorHAnsi" w:hAnsiTheme="minorHAnsi" w:cstheme="minorHAnsi"/>
          <w:sz w:val="22"/>
          <w:szCs w:val="22"/>
        </w:rPr>
        <w:t>zagotovil neoporečnost transportne embalaže blaga,</w:t>
      </w:r>
    </w:p>
    <w:bookmarkEnd w:id="13"/>
    <w:bookmarkEnd w:id="14"/>
    <w:bookmarkEnd w:id="15"/>
    <w:p w14:paraId="004F37FE" w14:textId="77777777" w:rsidR="00462DD1" w:rsidRPr="00DE3CD9" w:rsidRDefault="00462DD1" w:rsidP="009B218A">
      <w:pPr>
        <w:pStyle w:val="Pripombabesedilo"/>
        <w:numPr>
          <w:ilvl w:val="0"/>
          <w:numId w:val="2"/>
        </w:numPr>
        <w:jc w:val="both"/>
        <w:rPr>
          <w:rFonts w:asciiTheme="minorHAnsi" w:hAnsiTheme="minorHAnsi" w:cstheme="minorHAnsi"/>
          <w:sz w:val="22"/>
          <w:szCs w:val="22"/>
        </w:rPr>
      </w:pPr>
      <w:r w:rsidRPr="00DE3CD9">
        <w:rPr>
          <w:rFonts w:asciiTheme="minorHAnsi" w:hAnsiTheme="minorHAnsi" w:cstheme="minorHAnsi"/>
          <w:sz w:val="22"/>
          <w:szCs w:val="22"/>
        </w:rPr>
        <w:t>navajal podatke o blagu v skladu z določili veljavnega Zakona o medicinskih pripomočkih (Uradni list RS, št. 98/09</w:t>
      </w:r>
      <w:r w:rsidR="005D7B5D" w:rsidRPr="00DE3CD9">
        <w:rPr>
          <w:rFonts w:asciiTheme="minorHAnsi" w:hAnsiTheme="minorHAnsi" w:cstheme="minorHAnsi"/>
          <w:sz w:val="22"/>
          <w:szCs w:val="22"/>
        </w:rPr>
        <w:t>),</w:t>
      </w:r>
    </w:p>
    <w:p w14:paraId="7A23B5AE" w14:textId="77777777" w:rsidR="00845544" w:rsidRDefault="00845544" w:rsidP="009B218A">
      <w:pPr>
        <w:pStyle w:val="Odstavekseznama"/>
        <w:numPr>
          <w:ilvl w:val="0"/>
          <w:numId w:val="2"/>
        </w:numPr>
        <w:jc w:val="both"/>
        <w:rPr>
          <w:rFonts w:asciiTheme="minorHAnsi" w:hAnsiTheme="minorHAnsi" w:cstheme="minorHAnsi"/>
          <w:sz w:val="22"/>
          <w:szCs w:val="22"/>
        </w:rPr>
      </w:pPr>
      <w:r w:rsidRPr="00FE7166">
        <w:rPr>
          <w:rFonts w:asciiTheme="minorHAnsi" w:hAnsiTheme="minorHAnsi" w:cstheme="minorHAnsi"/>
          <w:sz w:val="22"/>
          <w:szCs w:val="22"/>
        </w:rPr>
        <w:t xml:space="preserve">v primeru, da </w:t>
      </w:r>
      <w:r>
        <w:rPr>
          <w:rFonts w:asciiTheme="minorHAnsi" w:hAnsiTheme="minorHAnsi" w:cstheme="minorHAnsi"/>
          <w:sz w:val="22"/>
          <w:szCs w:val="22"/>
        </w:rPr>
        <w:t>bi lahko prišlo</w:t>
      </w:r>
      <w:r w:rsidRPr="00FE7166">
        <w:rPr>
          <w:rFonts w:asciiTheme="minorHAnsi" w:hAnsiTheme="minorHAnsi" w:cstheme="minorHAnsi"/>
          <w:sz w:val="22"/>
          <w:szCs w:val="22"/>
        </w:rPr>
        <w:t xml:space="preserve"> </w:t>
      </w:r>
      <w:r>
        <w:rPr>
          <w:rFonts w:asciiTheme="minorHAnsi" w:hAnsiTheme="minorHAnsi" w:cstheme="minorHAnsi"/>
          <w:sz w:val="22"/>
          <w:szCs w:val="22"/>
        </w:rPr>
        <w:t xml:space="preserve">do </w:t>
      </w:r>
      <w:r w:rsidRPr="00FE7166">
        <w:rPr>
          <w:rFonts w:asciiTheme="minorHAnsi" w:hAnsiTheme="minorHAnsi" w:cstheme="minorHAnsi"/>
          <w:sz w:val="22"/>
          <w:szCs w:val="22"/>
        </w:rPr>
        <w:t>zamenjave blaga oziroma posameznih artiklov te pogodbe, naročniku pisno obrazložil</w:t>
      </w:r>
      <w:r>
        <w:rPr>
          <w:rFonts w:asciiTheme="minorHAnsi" w:hAnsiTheme="minorHAnsi" w:cstheme="minorHAnsi"/>
          <w:sz w:val="22"/>
          <w:szCs w:val="22"/>
        </w:rPr>
        <w:t xml:space="preserve"> vzrok za</w:t>
      </w:r>
      <w:r w:rsidRPr="00FE7166">
        <w:rPr>
          <w:rFonts w:asciiTheme="minorHAnsi" w:hAnsiTheme="minorHAnsi" w:cstheme="minorHAnsi"/>
          <w:sz w:val="22"/>
          <w:szCs w:val="22"/>
        </w:rPr>
        <w:t xml:space="preserve"> </w:t>
      </w:r>
      <w:r>
        <w:rPr>
          <w:rFonts w:asciiTheme="minorHAnsi" w:hAnsiTheme="minorHAnsi" w:cstheme="minorHAnsi"/>
          <w:sz w:val="22"/>
          <w:szCs w:val="22"/>
        </w:rPr>
        <w:t xml:space="preserve">predvideno </w:t>
      </w:r>
      <w:r w:rsidRPr="00FE7166">
        <w:rPr>
          <w:rFonts w:asciiTheme="minorHAnsi" w:hAnsiTheme="minorHAnsi" w:cstheme="minorHAnsi"/>
          <w:sz w:val="22"/>
          <w:szCs w:val="22"/>
        </w:rPr>
        <w:t xml:space="preserve">zamenjavo blaga oziroma artikla in </w:t>
      </w:r>
      <w:r>
        <w:rPr>
          <w:rFonts w:asciiTheme="minorHAnsi" w:hAnsiTheme="minorHAnsi" w:cstheme="minorHAnsi"/>
          <w:sz w:val="22"/>
          <w:szCs w:val="22"/>
        </w:rPr>
        <w:t xml:space="preserve">mu podal </w:t>
      </w:r>
      <w:r w:rsidRPr="00FE7166">
        <w:rPr>
          <w:rFonts w:asciiTheme="minorHAnsi" w:hAnsiTheme="minorHAnsi" w:cstheme="minorHAnsi"/>
          <w:sz w:val="22"/>
          <w:szCs w:val="22"/>
        </w:rPr>
        <w:t xml:space="preserve">dokazila, da je novo blago oziroma </w:t>
      </w:r>
      <w:r>
        <w:rPr>
          <w:rFonts w:asciiTheme="minorHAnsi" w:hAnsiTheme="minorHAnsi" w:cstheme="minorHAnsi"/>
          <w:sz w:val="22"/>
          <w:szCs w:val="22"/>
        </w:rPr>
        <w:t xml:space="preserve">so </w:t>
      </w:r>
      <w:r w:rsidRPr="00FE7166">
        <w:rPr>
          <w:rFonts w:asciiTheme="minorHAnsi" w:hAnsiTheme="minorHAnsi" w:cstheme="minorHAnsi"/>
          <w:sz w:val="22"/>
          <w:szCs w:val="22"/>
        </w:rPr>
        <w:t>novi artik</w:t>
      </w:r>
      <w:r>
        <w:rPr>
          <w:rFonts w:asciiTheme="minorHAnsi" w:hAnsiTheme="minorHAnsi" w:cstheme="minorHAnsi"/>
          <w:sz w:val="22"/>
          <w:szCs w:val="22"/>
        </w:rPr>
        <w:t>li</w:t>
      </w:r>
      <w:r w:rsidRPr="00FE7166">
        <w:rPr>
          <w:rFonts w:asciiTheme="minorHAnsi" w:hAnsiTheme="minorHAnsi" w:cstheme="minorHAnsi"/>
          <w:sz w:val="22"/>
          <w:szCs w:val="22"/>
        </w:rPr>
        <w:t xml:space="preserve"> kakovostno in funkcionalno enakovred</w:t>
      </w:r>
      <w:r>
        <w:rPr>
          <w:rFonts w:asciiTheme="minorHAnsi" w:hAnsiTheme="minorHAnsi" w:cstheme="minorHAnsi"/>
          <w:sz w:val="22"/>
          <w:szCs w:val="22"/>
        </w:rPr>
        <w:t>ni</w:t>
      </w:r>
      <w:r w:rsidRPr="00FE7166">
        <w:rPr>
          <w:rFonts w:asciiTheme="minorHAnsi" w:hAnsiTheme="minorHAnsi" w:cstheme="minorHAnsi"/>
          <w:sz w:val="22"/>
          <w:szCs w:val="22"/>
        </w:rPr>
        <w:t xml:space="preserve"> prejšnj</w:t>
      </w:r>
      <w:r>
        <w:rPr>
          <w:rFonts w:asciiTheme="minorHAnsi" w:hAnsiTheme="minorHAnsi" w:cstheme="minorHAnsi"/>
          <w:sz w:val="22"/>
          <w:szCs w:val="22"/>
        </w:rPr>
        <w:t>i</w:t>
      </w:r>
      <w:r w:rsidRPr="00FE7166">
        <w:rPr>
          <w:rFonts w:asciiTheme="minorHAnsi" w:hAnsiTheme="minorHAnsi" w:cstheme="minorHAnsi"/>
          <w:sz w:val="22"/>
          <w:szCs w:val="22"/>
        </w:rPr>
        <w:t>m</w:t>
      </w:r>
      <w:r>
        <w:rPr>
          <w:rFonts w:asciiTheme="minorHAnsi" w:hAnsiTheme="minorHAnsi" w:cstheme="minorHAnsi"/>
          <w:sz w:val="22"/>
          <w:szCs w:val="22"/>
        </w:rPr>
        <w:t>,</w:t>
      </w:r>
    </w:p>
    <w:p w14:paraId="46FDCD12" w14:textId="0214C9C5" w:rsidR="00462DD1" w:rsidRDefault="00462DD1" w:rsidP="009B218A">
      <w:pPr>
        <w:pStyle w:val="Pripombabesedilo"/>
        <w:numPr>
          <w:ilvl w:val="0"/>
          <w:numId w:val="2"/>
        </w:numPr>
        <w:jc w:val="both"/>
        <w:rPr>
          <w:rFonts w:asciiTheme="minorHAnsi" w:hAnsiTheme="minorHAnsi" w:cstheme="minorHAnsi"/>
          <w:sz w:val="22"/>
          <w:szCs w:val="22"/>
        </w:rPr>
      </w:pPr>
      <w:bookmarkStart w:id="16" w:name="_Hlk155963646"/>
      <w:r w:rsidRPr="002125D5">
        <w:rPr>
          <w:rFonts w:asciiTheme="minorHAnsi" w:hAnsiTheme="minorHAnsi" w:cstheme="minorHAnsi"/>
          <w:sz w:val="22"/>
          <w:szCs w:val="22"/>
        </w:rPr>
        <w:t>kril vse stroške (npr. tudi prevoz in d</w:t>
      </w:r>
      <w:r w:rsidR="00162E39">
        <w:rPr>
          <w:rFonts w:asciiTheme="minorHAnsi" w:hAnsiTheme="minorHAnsi" w:cstheme="minorHAnsi"/>
          <w:sz w:val="22"/>
          <w:szCs w:val="22"/>
        </w:rPr>
        <w:t>ruge stroške</w:t>
      </w:r>
      <w:r w:rsidRPr="002125D5">
        <w:rPr>
          <w:rFonts w:asciiTheme="minorHAnsi" w:hAnsiTheme="minorHAnsi" w:cstheme="minorHAnsi"/>
          <w:sz w:val="22"/>
          <w:szCs w:val="22"/>
        </w:rPr>
        <w:t>), ki bi nastali zaradi odpoklica blaga zaradi napake oz. pomanjkljivosti ali neustrezne kakovosti blaga, oziroma drugih razlogov na strani dobavitelja oziroma proizvajalca blaga,</w:t>
      </w:r>
    </w:p>
    <w:bookmarkEnd w:id="16"/>
    <w:p w14:paraId="5AFD8D69" w14:textId="77777777" w:rsidR="004C33E4" w:rsidRPr="00F62C19" w:rsidRDefault="004C33E4" w:rsidP="009B218A">
      <w:pPr>
        <w:pStyle w:val="Odstavekseznama"/>
        <w:numPr>
          <w:ilvl w:val="0"/>
          <w:numId w:val="2"/>
        </w:numPr>
        <w:autoSpaceDE w:val="0"/>
        <w:autoSpaceDN w:val="0"/>
        <w:adjustRightInd w:val="0"/>
        <w:jc w:val="both"/>
        <w:rPr>
          <w:rFonts w:asciiTheme="minorHAnsi" w:hAnsiTheme="minorHAnsi" w:cstheme="minorHAnsi"/>
          <w:b/>
          <w:bCs/>
          <w:sz w:val="22"/>
          <w:szCs w:val="22"/>
        </w:rPr>
      </w:pPr>
      <w:r w:rsidRPr="00FE7166">
        <w:rPr>
          <w:rFonts w:asciiTheme="minorHAnsi" w:hAnsiTheme="minorHAnsi" w:cstheme="minorHAnsi"/>
          <w:sz w:val="22"/>
          <w:szCs w:val="22"/>
        </w:rPr>
        <w:lastRenderedPageBreak/>
        <w:t>naročnika</w:t>
      </w:r>
      <w:r>
        <w:rPr>
          <w:rFonts w:asciiTheme="minorHAnsi" w:hAnsiTheme="minorHAnsi" w:cstheme="minorHAnsi"/>
          <w:sz w:val="22"/>
          <w:szCs w:val="22"/>
        </w:rPr>
        <w:t xml:space="preserve"> obveščal</w:t>
      </w:r>
      <w:r w:rsidRPr="00FE7166">
        <w:rPr>
          <w:rFonts w:asciiTheme="minorHAnsi" w:hAnsiTheme="minorHAnsi" w:cstheme="minorHAnsi"/>
          <w:sz w:val="22"/>
          <w:szCs w:val="22"/>
        </w:rPr>
        <w:t xml:space="preserve">  o</w:t>
      </w:r>
      <w:r>
        <w:rPr>
          <w:rFonts w:asciiTheme="minorHAnsi" w:hAnsiTheme="minorHAnsi" w:cstheme="minorHAnsi"/>
          <w:sz w:val="22"/>
          <w:szCs w:val="22"/>
        </w:rPr>
        <w:t xml:space="preserve"> vseh morebitnih</w:t>
      </w:r>
      <w:r w:rsidRPr="00FE7166">
        <w:rPr>
          <w:rFonts w:asciiTheme="minorHAnsi" w:hAnsiTheme="minorHAnsi" w:cstheme="minorHAnsi"/>
          <w:sz w:val="22"/>
          <w:szCs w:val="22"/>
        </w:rPr>
        <w:t xml:space="preserve"> neželenih učinkih blaga,</w:t>
      </w:r>
    </w:p>
    <w:p w14:paraId="7D87532C" w14:textId="708EC393" w:rsidR="00AD6ADB" w:rsidRDefault="00AD6ADB" w:rsidP="009B218A">
      <w:pPr>
        <w:pStyle w:val="Odstavekseznama"/>
        <w:numPr>
          <w:ilvl w:val="0"/>
          <w:numId w:val="2"/>
        </w:numPr>
        <w:jc w:val="both"/>
        <w:rPr>
          <w:rFonts w:asciiTheme="minorHAnsi" w:hAnsiTheme="minorHAnsi" w:cstheme="minorHAnsi"/>
          <w:sz w:val="22"/>
          <w:szCs w:val="22"/>
        </w:rPr>
      </w:pPr>
      <w:r w:rsidRPr="00023010">
        <w:rPr>
          <w:rFonts w:asciiTheme="minorHAnsi" w:hAnsiTheme="minorHAnsi" w:cstheme="minorHAnsi"/>
          <w:sz w:val="22"/>
          <w:szCs w:val="22"/>
        </w:rPr>
        <w:t>naročniku zagotavljal poleg klasične dobavnice tudi dobavnico</w:t>
      </w:r>
      <w:r>
        <w:rPr>
          <w:rFonts w:asciiTheme="minorHAnsi" w:hAnsiTheme="minorHAnsi" w:cstheme="minorHAnsi"/>
          <w:sz w:val="22"/>
          <w:szCs w:val="22"/>
        </w:rPr>
        <w:t xml:space="preserve"> </w:t>
      </w:r>
      <w:r w:rsidRPr="00023010">
        <w:rPr>
          <w:rFonts w:asciiTheme="minorHAnsi" w:hAnsiTheme="minorHAnsi" w:cstheme="minorHAnsi"/>
          <w:sz w:val="22"/>
          <w:szCs w:val="22"/>
        </w:rPr>
        <w:t>v elektronski obliki, ki bo kompatibilna z obstoječim informacijskim sistemom v lekarni naročnika,</w:t>
      </w:r>
    </w:p>
    <w:p w14:paraId="11B11351" w14:textId="77777777" w:rsidR="00462DD1" w:rsidRDefault="00462DD1" w:rsidP="009B218A">
      <w:pPr>
        <w:pStyle w:val="Pripombabesedilo"/>
        <w:numPr>
          <w:ilvl w:val="0"/>
          <w:numId w:val="2"/>
        </w:numPr>
        <w:jc w:val="both"/>
        <w:rPr>
          <w:rFonts w:asciiTheme="minorHAnsi" w:hAnsiTheme="minorHAnsi" w:cstheme="minorHAnsi"/>
          <w:sz w:val="22"/>
          <w:szCs w:val="22"/>
        </w:rPr>
      </w:pPr>
      <w:r w:rsidRPr="002125D5">
        <w:rPr>
          <w:rFonts w:asciiTheme="minorHAnsi" w:hAnsiTheme="minorHAnsi" w:cstheme="minorHAnsi"/>
          <w:sz w:val="22"/>
          <w:szCs w:val="22"/>
        </w:rPr>
        <w:t>da bo pri izvajanju pogodbenih storitev v prostorih naročnika upošteval navodila naročnika in izvajal ukrepe za preprečitev širjenja nalezljivih bolezni</w:t>
      </w:r>
      <w:r w:rsidR="00DA28EA">
        <w:rPr>
          <w:rFonts w:asciiTheme="minorHAnsi" w:hAnsiTheme="minorHAnsi" w:cstheme="minorHAnsi"/>
          <w:sz w:val="22"/>
          <w:szCs w:val="22"/>
        </w:rPr>
        <w:t>,</w:t>
      </w:r>
    </w:p>
    <w:p w14:paraId="513ED3DB" w14:textId="77777777" w:rsidR="00462DD1" w:rsidRPr="00DA28EA" w:rsidRDefault="00DA28EA" w:rsidP="009B218A">
      <w:pPr>
        <w:pStyle w:val="Pripombabesedilo"/>
        <w:numPr>
          <w:ilvl w:val="0"/>
          <w:numId w:val="2"/>
        </w:numPr>
        <w:jc w:val="both"/>
        <w:rPr>
          <w:rFonts w:ascii="Calibri" w:hAnsi="Calibri" w:cs="Calibri"/>
          <w:sz w:val="22"/>
          <w:szCs w:val="22"/>
        </w:rPr>
      </w:pPr>
      <w:r>
        <w:rPr>
          <w:rFonts w:ascii="Calibri" w:hAnsi="Calibri" w:cs="Calibri"/>
          <w:sz w:val="22"/>
          <w:szCs w:val="22"/>
        </w:rPr>
        <w:t>izvršil vse ostale pogodbene obveznosti.</w:t>
      </w:r>
    </w:p>
    <w:p w14:paraId="725252B2" w14:textId="77777777" w:rsidR="00462DD1" w:rsidRPr="002125D5" w:rsidRDefault="00462DD1" w:rsidP="00462DD1">
      <w:pPr>
        <w:autoSpaceDE w:val="0"/>
        <w:autoSpaceDN w:val="0"/>
        <w:adjustRightInd w:val="0"/>
        <w:rPr>
          <w:rFonts w:asciiTheme="minorHAnsi" w:hAnsiTheme="minorHAnsi" w:cstheme="minorHAnsi"/>
          <w:b/>
          <w:bCs/>
          <w:sz w:val="22"/>
          <w:szCs w:val="22"/>
        </w:rPr>
      </w:pPr>
    </w:p>
    <w:p w14:paraId="5B3B6435" w14:textId="77777777" w:rsidR="00462DD1" w:rsidRPr="00DA28EA" w:rsidRDefault="00462DD1" w:rsidP="009B218A">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108034AD" w14:textId="77777777" w:rsidR="002375FB" w:rsidRPr="002125D5" w:rsidRDefault="002375FB" w:rsidP="00462DD1">
      <w:pPr>
        <w:autoSpaceDE w:val="0"/>
        <w:autoSpaceDN w:val="0"/>
        <w:adjustRightInd w:val="0"/>
        <w:jc w:val="center"/>
        <w:rPr>
          <w:rFonts w:asciiTheme="minorHAnsi" w:hAnsiTheme="minorHAnsi" w:cstheme="minorHAnsi"/>
          <w:b/>
          <w:bCs/>
          <w:sz w:val="22"/>
          <w:szCs w:val="22"/>
        </w:rPr>
      </w:pPr>
    </w:p>
    <w:p w14:paraId="21718826" w14:textId="77777777" w:rsidR="00162E39" w:rsidRPr="00AA5993" w:rsidRDefault="00462DD1" w:rsidP="00AA5993">
      <w:pPr>
        <w:pStyle w:val="Pripombabesedilo"/>
        <w:jc w:val="both"/>
        <w:rPr>
          <w:rFonts w:asciiTheme="minorHAnsi" w:hAnsiTheme="minorHAnsi" w:cstheme="minorHAnsi"/>
          <w:bCs/>
          <w:sz w:val="22"/>
          <w:szCs w:val="22"/>
        </w:rPr>
      </w:pPr>
      <w:r w:rsidRPr="002125D5">
        <w:rPr>
          <w:rFonts w:asciiTheme="minorHAnsi" w:hAnsiTheme="minorHAnsi" w:cstheme="minorHAnsi"/>
          <w:bCs/>
          <w:sz w:val="22"/>
          <w:szCs w:val="22"/>
        </w:rPr>
        <w:t>Naročnik se zavezuje, da bo:</w:t>
      </w:r>
    </w:p>
    <w:p w14:paraId="1B80CF3B" w14:textId="77777777" w:rsidR="00DA28EA" w:rsidRPr="00482D88" w:rsidRDefault="00DA28EA" w:rsidP="009B218A">
      <w:pPr>
        <w:pStyle w:val="Odstavekseznama"/>
        <w:numPr>
          <w:ilvl w:val="0"/>
          <w:numId w:val="4"/>
        </w:numPr>
        <w:autoSpaceDE w:val="0"/>
        <w:autoSpaceDN w:val="0"/>
        <w:adjustRightInd w:val="0"/>
        <w:jc w:val="both"/>
        <w:rPr>
          <w:rFonts w:ascii="Calibri" w:hAnsi="Calibri" w:cs="Calibri"/>
          <w:sz w:val="22"/>
          <w:szCs w:val="22"/>
        </w:rPr>
      </w:pPr>
      <w:r>
        <w:rPr>
          <w:rFonts w:ascii="Calibri" w:hAnsi="Calibri" w:cs="Calibri"/>
          <w:sz w:val="22"/>
          <w:szCs w:val="22"/>
        </w:rPr>
        <w:t>poravnal svojo finančno obveznost do dobavitelja v dogovorjenih rokih,</w:t>
      </w:r>
    </w:p>
    <w:p w14:paraId="379AD177" w14:textId="77777777" w:rsidR="00DA28EA" w:rsidRDefault="00DA28EA" w:rsidP="009B218A">
      <w:pPr>
        <w:pStyle w:val="Odstavekseznama"/>
        <w:numPr>
          <w:ilvl w:val="0"/>
          <w:numId w:val="4"/>
        </w:num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dobavitelja seznanil s potrebnimi ukrepi za preprečitev širjenja nalezljivih bolezni pri </w:t>
      </w:r>
      <w:r w:rsidRPr="00C52E3C">
        <w:rPr>
          <w:rFonts w:ascii="Calibri" w:hAnsi="Calibri" w:cs="Calibri"/>
          <w:sz w:val="22"/>
          <w:szCs w:val="22"/>
        </w:rPr>
        <w:t>dostavi blaga ter morebitnih sprememb režima pri vstopu v bolnišnico</w:t>
      </w:r>
      <w:r>
        <w:rPr>
          <w:rFonts w:ascii="Calibri" w:hAnsi="Calibri" w:cs="Calibri"/>
          <w:sz w:val="22"/>
          <w:szCs w:val="22"/>
        </w:rPr>
        <w:t xml:space="preserve"> in</w:t>
      </w:r>
    </w:p>
    <w:p w14:paraId="4962A390" w14:textId="77777777" w:rsidR="002125D5" w:rsidRPr="00DA28EA" w:rsidRDefault="00DA28EA" w:rsidP="009B218A">
      <w:pPr>
        <w:pStyle w:val="Odstavekseznama"/>
        <w:numPr>
          <w:ilvl w:val="0"/>
          <w:numId w:val="4"/>
        </w:numPr>
        <w:autoSpaceDE w:val="0"/>
        <w:autoSpaceDN w:val="0"/>
        <w:adjustRightInd w:val="0"/>
        <w:jc w:val="both"/>
        <w:rPr>
          <w:rFonts w:ascii="Calibri" w:hAnsi="Calibri" w:cs="Calibri"/>
          <w:sz w:val="22"/>
          <w:szCs w:val="22"/>
        </w:rPr>
      </w:pPr>
      <w:r>
        <w:rPr>
          <w:rFonts w:ascii="Calibri" w:hAnsi="Calibri" w:cs="Calibri"/>
          <w:sz w:val="22"/>
          <w:szCs w:val="22"/>
        </w:rPr>
        <w:t>izvršil vse ostale pogodbene obveznosti.</w:t>
      </w:r>
    </w:p>
    <w:p w14:paraId="45915ABE" w14:textId="07217201" w:rsidR="009C7C3E" w:rsidRDefault="009C7C3E" w:rsidP="009D422F">
      <w:pPr>
        <w:autoSpaceDE w:val="0"/>
        <w:autoSpaceDN w:val="0"/>
        <w:adjustRightInd w:val="0"/>
        <w:jc w:val="both"/>
        <w:rPr>
          <w:rFonts w:asciiTheme="minorHAnsi" w:hAnsiTheme="minorHAnsi" w:cstheme="minorHAnsi"/>
          <w:sz w:val="22"/>
          <w:szCs w:val="22"/>
        </w:rPr>
      </w:pPr>
    </w:p>
    <w:p w14:paraId="291F360E" w14:textId="77777777" w:rsidR="00DE3CD9" w:rsidRPr="002125D5" w:rsidRDefault="00DE3CD9" w:rsidP="009D422F">
      <w:pPr>
        <w:autoSpaceDE w:val="0"/>
        <w:autoSpaceDN w:val="0"/>
        <w:adjustRightInd w:val="0"/>
        <w:jc w:val="both"/>
        <w:rPr>
          <w:rFonts w:asciiTheme="minorHAnsi" w:hAnsiTheme="minorHAnsi" w:cstheme="minorHAnsi"/>
          <w:sz w:val="22"/>
          <w:szCs w:val="22"/>
        </w:rPr>
      </w:pPr>
    </w:p>
    <w:p w14:paraId="7452F4D3" w14:textId="77777777" w:rsidR="002125D5" w:rsidRPr="00353926" w:rsidRDefault="002125D5" w:rsidP="009B218A">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NAROČANJE</w:t>
      </w:r>
      <w:r w:rsidR="004D7E74" w:rsidRPr="00353926">
        <w:rPr>
          <w:rFonts w:asciiTheme="minorHAnsi" w:hAnsiTheme="minorHAnsi" w:cstheme="minorHAnsi"/>
          <w:b/>
          <w:color w:val="000000" w:themeColor="text1"/>
          <w:sz w:val="22"/>
          <w:szCs w:val="22"/>
        </w:rPr>
        <w:t xml:space="preserve"> BLAGA</w:t>
      </w:r>
    </w:p>
    <w:p w14:paraId="2D873FA2" w14:textId="77777777" w:rsidR="002125D5" w:rsidRPr="003C5097" w:rsidRDefault="002125D5" w:rsidP="002125D5">
      <w:pPr>
        <w:pStyle w:val="Telobesedila"/>
        <w:spacing w:after="0"/>
        <w:jc w:val="both"/>
        <w:rPr>
          <w:rFonts w:asciiTheme="minorHAnsi" w:hAnsiTheme="minorHAnsi" w:cstheme="minorHAnsi"/>
          <w:b/>
          <w:sz w:val="18"/>
          <w:szCs w:val="22"/>
        </w:rPr>
      </w:pPr>
    </w:p>
    <w:p w14:paraId="38A102CB" w14:textId="77777777" w:rsidR="002125D5" w:rsidRPr="00AD129E" w:rsidRDefault="002125D5" w:rsidP="009B218A">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13F4F087" w14:textId="77777777" w:rsidR="002125D5" w:rsidRPr="002125D5" w:rsidRDefault="002125D5" w:rsidP="002125D5">
      <w:pPr>
        <w:pStyle w:val="Telobesedila"/>
        <w:spacing w:after="0"/>
        <w:jc w:val="center"/>
        <w:rPr>
          <w:rFonts w:asciiTheme="minorHAnsi" w:hAnsiTheme="minorHAnsi" w:cstheme="minorHAnsi"/>
          <w:sz w:val="22"/>
          <w:szCs w:val="22"/>
        </w:rPr>
      </w:pPr>
    </w:p>
    <w:p w14:paraId="36BC2929" w14:textId="77777777" w:rsidR="009C7C3E" w:rsidRDefault="009C7C3E" w:rsidP="009C7C3E">
      <w:pPr>
        <w:pStyle w:val="Pripombabesedilo"/>
        <w:jc w:val="both"/>
        <w:rPr>
          <w:rFonts w:ascii="Calibri" w:hAnsi="Calibri" w:cs="Calibri"/>
          <w:sz w:val="22"/>
          <w:szCs w:val="22"/>
        </w:rPr>
      </w:pPr>
      <w:r>
        <w:rPr>
          <w:rFonts w:ascii="Calibri" w:hAnsi="Calibri" w:cs="Calibri"/>
          <w:sz w:val="22"/>
          <w:szCs w:val="22"/>
        </w:rPr>
        <w:t xml:space="preserve">Naročnik bo </w:t>
      </w:r>
      <w:r w:rsidR="00DF0831">
        <w:rPr>
          <w:rFonts w:ascii="Calibri" w:hAnsi="Calibri" w:cs="Calibri"/>
          <w:sz w:val="22"/>
          <w:szCs w:val="22"/>
        </w:rPr>
        <w:t>blago</w:t>
      </w:r>
      <w:r>
        <w:rPr>
          <w:rFonts w:ascii="Calibri" w:hAnsi="Calibri" w:cs="Calibri"/>
          <w:sz w:val="22"/>
          <w:szCs w:val="22"/>
        </w:rPr>
        <w:t xml:space="preserve"> naroč</w:t>
      </w:r>
      <w:r w:rsidR="00D27746">
        <w:rPr>
          <w:rFonts w:ascii="Calibri" w:hAnsi="Calibri" w:cs="Calibri"/>
          <w:sz w:val="22"/>
          <w:szCs w:val="22"/>
        </w:rPr>
        <w:t>a</w:t>
      </w:r>
      <w:r>
        <w:rPr>
          <w:rFonts w:ascii="Calibri" w:hAnsi="Calibri" w:cs="Calibri"/>
          <w:sz w:val="22"/>
          <w:szCs w:val="22"/>
        </w:rPr>
        <w:t>l s pisnimi naročilnicami, sukcesivno, glede na potrebe.</w:t>
      </w:r>
    </w:p>
    <w:p w14:paraId="6B83D39F" w14:textId="77777777" w:rsidR="001F7B34" w:rsidRDefault="001F7B34" w:rsidP="002125D5">
      <w:pPr>
        <w:pStyle w:val="Telobesedila"/>
        <w:spacing w:after="0"/>
        <w:jc w:val="both"/>
        <w:rPr>
          <w:rFonts w:asciiTheme="minorHAnsi" w:hAnsiTheme="minorHAnsi" w:cstheme="minorHAnsi"/>
          <w:sz w:val="22"/>
          <w:szCs w:val="22"/>
        </w:rPr>
      </w:pPr>
    </w:p>
    <w:p w14:paraId="42436FCD" w14:textId="020471B5" w:rsidR="00DE3CD9" w:rsidRDefault="009C7C3E" w:rsidP="001D245C">
      <w:pPr>
        <w:pStyle w:val="Pripombabesedilo"/>
        <w:jc w:val="both"/>
        <w:rPr>
          <w:rFonts w:ascii="Calibri" w:hAnsi="Calibri" w:cs="Calibri"/>
          <w:sz w:val="22"/>
          <w:szCs w:val="22"/>
        </w:rPr>
      </w:pPr>
      <w:r w:rsidRPr="00482D88">
        <w:rPr>
          <w:rFonts w:ascii="Calibri" w:hAnsi="Calibri" w:cs="Calibri"/>
          <w:sz w:val="22"/>
          <w:szCs w:val="22"/>
        </w:rPr>
        <w:t xml:space="preserve">Dobavitelj bo naročniku dobavljal posamezne vrste in količine </w:t>
      </w:r>
      <w:r w:rsidR="00DF0831">
        <w:rPr>
          <w:rFonts w:ascii="Calibri" w:hAnsi="Calibri" w:cs="Calibri"/>
          <w:sz w:val="22"/>
          <w:szCs w:val="22"/>
        </w:rPr>
        <w:t>blaga</w:t>
      </w:r>
      <w:r w:rsidRPr="00482D88">
        <w:rPr>
          <w:rFonts w:ascii="Calibri" w:hAnsi="Calibri" w:cs="Calibri"/>
          <w:sz w:val="22"/>
          <w:szCs w:val="22"/>
        </w:rPr>
        <w:t xml:space="preserve"> skladno s specifikacijami, na podlagi </w:t>
      </w:r>
      <w:r w:rsidRPr="000C3824">
        <w:rPr>
          <w:rFonts w:ascii="Calibri" w:hAnsi="Calibri" w:cs="Calibri"/>
          <w:sz w:val="22"/>
          <w:szCs w:val="22"/>
        </w:rPr>
        <w:t>pisnih naročil</w:t>
      </w:r>
      <w:r w:rsidRPr="00482D88">
        <w:rPr>
          <w:rFonts w:ascii="Calibri" w:hAnsi="Calibri" w:cs="Calibri"/>
          <w:sz w:val="22"/>
          <w:szCs w:val="22"/>
        </w:rPr>
        <w:t xml:space="preserve"> pooblaščenih delavcev lekarne naročnika, v nasprotnem primeru se bo štelo, da je naročilo opravil na lastne stroške.</w:t>
      </w:r>
    </w:p>
    <w:p w14:paraId="7F8AE6E5" w14:textId="0EC8DD9A" w:rsidR="00001BBB" w:rsidRDefault="00001BBB" w:rsidP="001D245C">
      <w:pPr>
        <w:pStyle w:val="Pripombabesedilo"/>
        <w:jc w:val="both"/>
        <w:rPr>
          <w:rFonts w:ascii="Calibri" w:hAnsi="Calibri" w:cs="Calibri"/>
          <w:sz w:val="22"/>
          <w:szCs w:val="22"/>
        </w:rPr>
      </w:pPr>
    </w:p>
    <w:p w14:paraId="4AEA1178" w14:textId="77777777" w:rsidR="00001BBB" w:rsidRDefault="00001BBB" w:rsidP="001D245C">
      <w:pPr>
        <w:pStyle w:val="Pripombabesedilo"/>
        <w:jc w:val="both"/>
        <w:rPr>
          <w:rFonts w:ascii="Calibri" w:hAnsi="Calibri" w:cs="Calibri"/>
          <w:sz w:val="22"/>
          <w:szCs w:val="22"/>
        </w:rPr>
      </w:pPr>
    </w:p>
    <w:p w14:paraId="72109CA0" w14:textId="77777777" w:rsidR="007E3C74" w:rsidRDefault="004D7E74" w:rsidP="009B218A">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DOBAVA BLAGA</w:t>
      </w:r>
    </w:p>
    <w:p w14:paraId="02558A29" w14:textId="77777777" w:rsidR="00536E93" w:rsidRPr="00AF7E70" w:rsidRDefault="00536E93" w:rsidP="00536E93">
      <w:pPr>
        <w:rPr>
          <w:sz w:val="16"/>
        </w:rPr>
      </w:pPr>
    </w:p>
    <w:p w14:paraId="26A1E6E4" w14:textId="77777777" w:rsidR="002125D5" w:rsidRPr="00AD129E" w:rsidRDefault="002125D5" w:rsidP="009B218A">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2C2381D0" w14:textId="77777777" w:rsidR="002125D5" w:rsidRPr="002125D5" w:rsidRDefault="002125D5" w:rsidP="002125D5">
      <w:pPr>
        <w:pStyle w:val="Odstavekseznama"/>
        <w:autoSpaceDE w:val="0"/>
        <w:autoSpaceDN w:val="0"/>
        <w:adjustRightInd w:val="0"/>
        <w:jc w:val="center"/>
        <w:rPr>
          <w:rFonts w:asciiTheme="minorHAnsi" w:hAnsiTheme="minorHAnsi" w:cstheme="minorHAnsi"/>
          <w:b/>
          <w:bCs/>
          <w:sz w:val="22"/>
          <w:szCs w:val="22"/>
        </w:rPr>
      </w:pPr>
    </w:p>
    <w:p w14:paraId="0CE0EEBC" w14:textId="78259CB1" w:rsidR="003E0F28" w:rsidRDefault="001D245C" w:rsidP="00215CD2">
      <w:pPr>
        <w:jc w:val="both"/>
        <w:rPr>
          <w:rFonts w:asciiTheme="minorHAnsi" w:hAnsiTheme="minorHAnsi" w:cstheme="minorHAnsi"/>
          <w:sz w:val="22"/>
          <w:szCs w:val="22"/>
        </w:rPr>
      </w:pPr>
      <w:r w:rsidRPr="00F67F28">
        <w:rPr>
          <w:rFonts w:asciiTheme="minorHAnsi" w:hAnsiTheme="minorHAnsi" w:cstheme="minorHAnsi"/>
          <w:sz w:val="22"/>
          <w:szCs w:val="22"/>
        </w:rPr>
        <w:t xml:space="preserve">Dobavitelj bo naročniku dobavljal blago, ki je predmet te pogodbe, sukcesivno, v roku </w:t>
      </w:r>
      <w:r w:rsidRPr="00F67F28">
        <w:rPr>
          <w:rFonts w:asciiTheme="minorHAnsi" w:hAnsiTheme="minorHAnsi" w:cstheme="minorHAnsi"/>
          <w:bCs/>
          <w:sz w:val="22"/>
          <w:szCs w:val="22"/>
        </w:rPr>
        <w:t xml:space="preserve">24 ur </w:t>
      </w:r>
      <w:r w:rsidR="00215CD2" w:rsidRPr="002125D5">
        <w:rPr>
          <w:rFonts w:asciiTheme="minorHAnsi" w:hAnsiTheme="minorHAnsi" w:cstheme="minorHAnsi"/>
          <w:bCs/>
          <w:sz w:val="22"/>
          <w:szCs w:val="22"/>
        </w:rPr>
        <w:t>od</w:t>
      </w:r>
      <w:r w:rsidR="00215CD2" w:rsidRPr="002125D5">
        <w:rPr>
          <w:rFonts w:asciiTheme="minorHAnsi" w:hAnsiTheme="minorHAnsi" w:cstheme="minorHAnsi"/>
          <w:sz w:val="22"/>
          <w:szCs w:val="22"/>
        </w:rPr>
        <w:t xml:space="preserve"> </w:t>
      </w:r>
      <w:r w:rsidR="00215CD2">
        <w:rPr>
          <w:rFonts w:asciiTheme="minorHAnsi" w:hAnsiTheme="minorHAnsi" w:cstheme="minorHAnsi"/>
          <w:sz w:val="22"/>
          <w:szCs w:val="22"/>
        </w:rPr>
        <w:t>trenutka, ko je naročnik oddal naročilo</w:t>
      </w:r>
      <w:r w:rsidR="00215CD2" w:rsidRPr="002125D5">
        <w:rPr>
          <w:rFonts w:asciiTheme="minorHAnsi" w:hAnsiTheme="minorHAnsi" w:cstheme="minorHAnsi"/>
          <w:bCs/>
          <w:sz w:val="22"/>
          <w:szCs w:val="22"/>
        </w:rPr>
        <w:t>, in sicer od ponedeljka do vključno</w:t>
      </w:r>
      <w:r w:rsidR="00215CD2">
        <w:rPr>
          <w:rFonts w:asciiTheme="minorHAnsi" w:hAnsiTheme="minorHAnsi" w:cstheme="minorHAnsi"/>
          <w:bCs/>
          <w:sz w:val="22"/>
          <w:szCs w:val="22"/>
        </w:rPr>
        <w:t xml:space="preserve"> petka</w:t>
      </w:r>
      <w:r w:rsidRPr="00F67F28">
        <w:rPr>
          <w:rFonts w:asciiTheme="minorHAnsi" w:hAnsiTheme="minorHAnsi" w:cstheme="minorHAnsi"/>
          <w:sz w:val="22"/>
          <w:szCs w:val="22"/>
        </w:rPr>
        <w:t>, v</w:t>
      </w:r>
      <w:bookmarkStart w:id="17" w:name="_Hlk157624826"/>
      <w:r>
        <w:rPr>
          <w:rFonts w:asciiTheme="minorHAnsi" w:hAnsiTheme="minorHAnsi" w:cstheme="minorHAnsi"/>
          <w:sz w:val="22"/>
          <w:szCs w:val="22"/>
        </w:rPr>
        <w:t xml:space="preserve"> </w:t>
      </w:r>
      <w:r w:rsidRPr="00F67F28">
        <w:rPr>
          <w:rFonts w:asciiTheme="minorHAnsi" w:hAnsiTheme="minorHAnsi" w:cstheme="minorHAnsi"/>
          <w:sz w:val="22"/>
          <w:szCs w:val="22"/>
        </w:rPr>
        <w:t xml:space="preserve">skladišče </w:t>
      </w:r>
      <w:r>
        <w:rPr>
          <w:rFonts w:asciiTheme="minorHAnsi" w:hAnsiTheme="minorHAnsi" w:cstheme="minorHAnsi"/>
          <w:sz w:val="22"/>
          <w:szCs w:val="22"/>
        </w:rPr>
        <w:t>lekarne naročnika</w:t>
      </w:r>
      <w:r w:rsidRPr="00F67F28">
        <w:rPr>
          <w:rFonts w:asciiTheme="minorHAnsi" w:hAnsiTheme="minorHAnsi" w:cstheme="minorHAnsi"/>
          <w:sz w:val="22"/>
          <w:szCs w:val="22"/>
        </w:rPr>
        <w:t xml:space="preserve"> Ortopedske bolnišnice Valdoltra na naslov: Jadranska cesta 31, Ankaran</w:t>
      </w:r>
      <w:r>
        <w:rPr>
          <w:rFonts w:asciiTheme="minorHAnsi" w:hAnsiTheme="minorHAnsi" w:cstheme="minorHAnsi"/>
          <w:sz w:val="22"/>
          <w:szCs w:val="22"/>
        </w:rPr>
        <w:t>.</w:t>
      </w:r>
      <w:bookmarkEnd w:id="17"/>
    </w:p>
    <w:p w14:paraId="55F92444" w14:textId="77777777" w:rsidR="006467F7" w:rsidRDefault="006467F7" w:rsidP="00215CD2">
      <w:pPr>
        <w:jc w:val="both"/>
        <w:rPr>
          <w:rFonts w:asciiTheme="minorHAnsi" w:hAnsiTheme="minorHAnsi" w:cstheme="minorHAnsi"/>
          <w:sz w:val="22"/>
          <w:szCs w:val="22"/>
        </w:rPr>
      </w:pPr>
    </w:p>
    <w:p w14:paraId="406EB189" w14:textId="77777777" w:rsidR="006467F7" w:rsidRPr="00252BC6" w:rsidRDefault="006467F7" w:rsidP="009B218A">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19D9B46" w14:textId="77777777" w:rsidR="006467F7" w:rsidRPr="00482D88" w:rsidRDefault="006467F7" w:rsidP="006467F7">
      <w:pPr>
        <w:jc w:val="both"/>
        <w:rPr>
          <w:rFonts w:ascii="Calibri" w:hAnsi="Calibri" w:cs="Calibri"/>
          <w:sz w:val="22"/>
          <w:szCs w:val="22"/>
        </w:rPr>
      </w:pPr>
    </w:p>
    <w:p w14:paraId="465AC9B6" w14:textId="77777777" w:rsidR="006467F7" w:rsidRPr="006467F7" w:rsidRDefault="006467F7" w:rsidP="006467F7">
      <w:pPr>
        <w:jc w:val="both"/>
        <w:rPr>
          <w:rFonts w:ascii="Calibri" w:hAnsi="Calibri" w:cs="Calibri"/>
          <w:sz w:val="22"/>
          <w:szCs w:val="22"/>
        </w:rPr>
      </w:pPr>
      <w:r w:rsidRPr="00AD3D26">
        <w:rPr>
          <w:rFonts w:ascii="Calibri" w:hAnsi="Calibri" w:cs="Calibri"/>
          <w:sz w:val="22"/>
          <w:szCs w:val="22"/>
        </w:rPr>
        <w:t xml:space="preserve">Dobavnica mora biti napisana v slovenskem jeziku. Dobavitelj mora zagotavljati, da je na dobavnici, poleg predpisanih podatkov, ob nazivu in </w:t>
      </w:r>
      <w:r>
        <w:rPr>
          <w:rFonts w:ascii="Calibri" w:hAnsi="Calibri" w:cs="Calibri"/>
          <w:sz w:val="22"/>
          <w:szCs w:val="22"/>
        </w:rPr>
        <w:t>kataloški</w:t>
      </w:r>
      <w:r w:rsidRPr="00AD3D26">
        <w:rPr>
          <w:rFonts w:ascii="Calibri" w:hAnsi="Calibri" w:cs="Calibri"/>
          <w:sz w:val="22"/>
          <w:szCs w:val="22"/>
        </w:rPr>
        <w:t xml:space="preserve"> številki posameznega artikla tudi serijska številka artikla in rok uporabe. Dobavnica in račun morata obvezno vsebovati številko naročilnice. Dobavljeno blago po dobavnici mora imeti enak naziv, enako enoto mere in enako kataloško</w:t>
      </w:r>
      <w:r>
        <w:rPr>
          <w:rFonts w:ascii="Calibri" w:hAnsi="Calibri" w:cs="Calibri"/>
          <w:sz w:val="22"/>
          <w:szCs w:val="22"/>
        </w:rPr>
        <w:t xml:space="preserve"> številko kot naročeno blago.</w:t>
      </w:r>
    </w:p>
    <w:p w14:paraId="23F91992" w14:textId="77777777" w:rsidR="006467F7" w:rsidRDefault="006467F7" w:rsidP="006467F7">
      <w:pPr>
        <w:jc w:val="both"/>
        <w:rPr>
          <w:rFonts w:asciiTheme="minorHAnsi" w:hAnsiTheme="minorHAnsi" w:cstheme="minorHAnsi"/>
          <w:sz w:val="22"/>
          <w:szCs w:val="22"/>
        </w:rPr>
      </w:pPr>
    </w:p>
    <w:p w14:paraId="054300B5" w14:textId="77861688" w:rsidR="003E0F28" w:rsidRDefault="006467F7" w:rsidP="00215CD2">
      <w:pPr>
        <w:jc w:val="both"/>
        <w:rPr>
          <w:rFonts w:asciiTheme="minorHAnsi" w:hAnsiTheme="minorHAnsi" w:cstheme="minorHAnsi"/>
          <w:sz w:val="22"/>
          <w:szCs w:val="22"/>
        </w:rPr>
      </w:pPr>
      <w:r w:rsidRPr="00023010">
        <w:rPr>
          <w:rFonts w:asciiTheme="minorHAnsi" w:hAnsiTheme="minorHAnsi" w:cstheme="minorHAnsi"/>
          <w:sz w:val="22"/>
          <w:szCs w:val="22"/>
        </w:rPr>
        <w:t xml:space="preserve">Dobavitelj zagotavlja, da bo osnovno pakiranje blaga poleg oznak, predpisanih s področno zakonodajo, </w:t>
      </w:r>
      <w:r w:rsidRPr="0066013D">
        <w:rPr>
          <w:rFonts w:asciiTheme="minorHAnsi" w:hAnsiTheme="minorHAnsi" w:cstheme="minorHAnsi"/>
          <w:sz w:val="22"/>
          <w:szCs w:val="22"/>
        </w:rPr>
        <w:t xml:space="preserve">opremljeno tudi </w:t>
      </w:r>
      <w:r>
        <w:rPr>
          <w:rFonts w:asciiTheme="minorHAnsi" w:hAnsiTheme="minorHAnsi" w:cstheme="minorHAnsi"/>
          <w:sz w:val="22"/>
          <w:szCs w:val="22"/>
        </w:rPr>
        <w:t>s</w:t>
      </w:r>
      <w:r w:rsidRPr="0066013D">
        <w:rPr>
          <w:rFonts w:asciiTheme="minorHAnsi" w:hAnsiTheme="minorHAnsi" w:cstheme="minorHAnsi"/>
          <w:sz w:val="22"/>
          <w:szCs w:val="22"/>
        </w:rPr>
        <w:t xml:space="preserve"> črtno kodo</w:t>
      </w:r>
      <w:r>
        <w:rPr>
          <w:rFonts w:asciiTheme="minorHAnsi" w:hAnsiTheme="minorHAnsi" w:cstheme="minorHAnsi"/>
          <w:sz w:val="22"/>
          <w:szCs w:val="22"/>
        </w:rPr>
        <w:t xml:space="preserve"> ali dvodimenzionalno kodo (QR kodo).</w:t>
      </w:r>
    </w:p>
    <w:p w14:paraId="3652F209" w14:textId="77777777" w:rsidR="00001BBB" w:rsidRDefault="00001BBB" w:rsidP="00215CD2">
      <w:pPr>
        <w:jc w:val="both"/>
        <w:rPr>
          <w:rFonts w:asciiTheme="minorHAnsi" w:hAnsiTheme="minorHAnsi" w:cstheme="minorHAnsi"/>
          <w:sz w:val="22"/>
          <w:szCs w:val="22"/>
        </w:rPr>
      </w:pPr>
    </w:p>
    <w:p w14:paraId="2149F71B" w14:textId="77777777" w:rsidR="00215CD2" w:rsidRPr="00AD129E" w:rsidRDefault="00215CD2" w:rsidP="009B218A">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F88E123" w14:textId="77777777" w:rsidR="001D245C" w:rsidRDefault="001D245C" w:rsidP="001D245C">
      <w:pPr>
        <w:jc w:val="both"/>
        <w:rPr>
          <w:rFonts w:asciiTheme="minorHAnsi" w:hAnsiTheme="minorHAnsi" w:cstheme="minorHAnsi"/>
          <w:sz w:val="22"/>
          <w:szCs w:val="22"/>
        </w:rPr>
      </w:pPr>
    </w:p>
    <w:p w14:paraId="21E2C2DA" w14:textId="6E1B4E39" w:rsidR="001D245C" w:rsidRDefault="001D245C" w:rsidP="001D245C">
      <w:pPr>
        <w:jc w:val="both"/>
        <w:rPr>
          <w:rFonts w:asciiTheme="minorHAnsi" w:hAnsiTheme="minorHAnsi" w:cstheme="minorHAnsi"/>
          <w:sz w:val="22"/>
          <w:szCs w:val="22"/>
        </w:rPr>
      </w:pPr>
      <w:r w:rsidRPr="00F67F28">
        <w:rPr>
          <w:rFonts w:asciiTheme="minorHAnsi" w:hAnsiTheme="minorHAnsi" w:cstheme="minorHAnsi"/>
          <w:sz w:val="22"/>
          <w:szCs w:val="22"/>
        </w:rPr>
        <w:t xml:space="preserve">V primeru, da dobavitelj nima na zalogi določenega blaga, mora še v istem delovnem dnevu do 15. ure, v katerem je naročnik oddal poročilo o porabi blaga, v pisni </w:t>
      </w:r>
      <w:r>
        <w:rPr>
          <w:rFonts w:asciiTheme="minorHAnsi" w:hAnsiTheme="minorHAnsi" w:cstheme="minorHAnsi"/>
          <w:sz w:val="22"/>
          <w:szCs w:val="22"/>
        </w:rPr>
        <w:t xml:space="preserve">elektronski </w:t>
      </w:r>
      <w:r w:rsidRPr="00F67F28">
        <w:rPr>
          <w:rFonts w:asciiTheme="minorHAnsi" w:hAnsiTheme="minorHAnsi" w:cstheme="minorHAnsi"/>
          <w:sz w:val="22"/>
          <w:szCs w:val="22"/>
        </w:rPr>
        <w:t xml:space="preserve">obliki to sporočiti v lekarno naročnika. </w:t>
      </w:r>
      <w:r w:rsidRPr="00CA4B28">
        <w:rPr>
          <w:rFonts w:asciiTheme="minorHAnsi" w:hAnsiTheme="minorHAnsi" w:cstheme="minorHAnsi"/>
          <w:sz w:val="22"/>
          <w:szCs w:val="22"/>
        </w:rPr>
        <w:t>Hkrati mora dobavitelj naročniku sporočiti rok, v katerem bo blago dobavil ter mu istočasno ponuditi nadomestno blago, če to obstaja in je dobavljivo na slovenskem trgu na dan naročila. Slednje je dobavitelj dolžan</w:t>
      </w:r>
      <w:r w:rsidRPr="00F67F28">
        <w:rPr>
          <w:rFonts w:asciiTheme="minorHAnsi" w:hAnsiTheme="minorHAnsi" w:cstheme="minorHAnsi"/>
          <w:sz w:val="22"/>
          <w:szCs w:val="22"/>
        </w:rPr>
        <w:t xml:space="preserve"> storiti samodejno, brez prejetega poziva s strani naročnika, mora pa o dobavi nadomestnega blaga obvestiti naročnika istočasno z obvestilom o nemožnosti dobave naročenega blaga. Nadomestno blago je dobavitelj dolžan ponuditi po enaki ali nižji ceni, kot ga na dan naročila dosega pogodbeno blago. </w:t>
      </w:r>
    </w:p>
    <w:p w14:paraId="1359EDA7" w14:textId="77777777" w:rsidR="001D245C" w:rsidRPr="00F67F28" w:rsidRDefault="001D245C" w:rsidP="001D245C">
      <w:pPr>
        <w:jc w:val="both"/>
        <w:rPr>
          <w:rFonts w:asciiTheme="minorHAnsi" w:hAnsiTheme="minorHAnsi" w:cstheme="minorHAnsi"/>
          <w:sz w:val="22"/>
          <w:szCs w:val="22"/>
        </w:rPr>
      </w:pPr>
      <w:r w:rsidRPr="00F67F28">
        <w:rPr>
          <w:rFonts w:asciiTheme="minorHAnsi" w:hAnsiTheme="minorHAnsi" w:cstheme="minorHAnsi"/>
          <w:sz w:val="22"/>
          <w:szCs w:val="22"/>
        </w:rPr>
        <w:lastRenderedPageBreak/>
        <w:t>V kolikor dobavitelj ne ponudi nadomestnega blaga, pa ta sicer obstaja na trgu</w:t>
      </w:r>
      <w:r>
        <w:rPr>
          <w:rFonts w:asciiTheme="minorHAnsi" w:hAnsiTheme="minorHAnsi" w:cstheme="minorHAnsi"/>
          <w:sz w:val="22"/>
          <w:szCs w:val="22"/>
        </w:rPr>
        <w:t>,</w:t>
      </w:r>
      <w:r w:rsidRPr="00F67F28">
        <w:rPr>
          <w:rFonts w:asciiTheme="minorHAnsi" w:hAnsiTheme="minorHAnsi" w:cstheme="minorHAnsi"/>
          <w:sz w:val="22"/>
          <w:szCs w:val="22"/>
        </w:rPr>
        <w:t xml:space="preserve"> je naročnik brez kakršnihkoli odgovornosti do dobavitelja, upravičen blago naročiti pri drugem ponudniku, razliko v ceni z vsemi morebitnimi stroški pa zaračunati dobavitelju. Pri tem naročnik upošteva končno ceno, ki bi veljala za pogodbeno blago na dan naročila.</w:t>
      </w:r>
    </w:p>
    <w:p w14:paraId="7BFEEBF1" w14:textId="77777777" w:rsidR="001D245C" w:rsidRPr="00F67F28" w:rsidRDefault="001D245C" w:rsidP="001D245C">
      <w:pPr>
        <w:autoSpaceDE w:val="0"/>
        <w:autoSpaceDN w:val="0"/>
        <w:adjustRightInd w:val="0"/>
        <w:jc w:val="both"/>
        <w:rPr>
          <w:rFonts w:asciiTheme="minorHAnsi" w:hAnsiTheme="minorHAnsi" w:cstheme="minorHAnsi"/>
          <w:sz w:val="22"/>
          <w:szCs w:val="22"/>
        </w:rPr>
      </w:pPr>
    </w:p>
    <w:p w14:paraId="7EB3A477" w14:textId="10798BAB" w:rsidR="00252BC6" w:rsidRDefault="001D245C" w:rsidP="00215CD2">
      <w:pPr>
        <w:autoSpaceDE w:val="0"/>
        <w:autoSpaceDN w:val="0"/>
        <w:adjustRightInd w:val="0"/>
        <w:jc w:val="both"/>
        <w:rPr>
          <w:rFonts w:asciiTheme="minorHAnsi" w:hAnsiTheme="minorHAnsi" w:cstheme="minorHAnsi"/>
          <w:sz w:val="22"/>
          <w:szCs w:val="22"/>
        </w:rPr>
      </w:pPr>
      <w:r w:rsidRPr="001D245C">
        <w:rPr>
          <w:rFonts w:asciiTheme="minorHAnsi" w:hAnsiTheme="minorHAnsi" w:cstheme="minorHAnsi"/>
          <w:sz w:val="22"/>
          <w:szCs w:val="22"/>
        </w:rPr>
        <w:t>V kolikor dobavitelj naročniku v določenem roku ne sporoči, da blaga nima na zalogi in hkrati blaga tudi ne dobavi, se šteje da je prešel v zamudo.</w:t>
      </w:r>
      <w:r w:rsidRPr="00F67F28">
        <w:rPr>
          <w:rFonts w:asciiTheme="minorHAnsi" w:hAnsiTheme="minorHAnsi" w:cstheme="minorHAnsi"/>
          <w:sz w:val="22"/>
          <w:szCs w:val="22"/>
        </w:rPr>
        <w:t xml:space="preserve"> </w:t>
      </w:r>
    </w:p>
    <w:p w14:paraId="52ACB796" w14:textId="3024E17E" w:rsidR="00DF55B3" w:rsidRDefault="00DF55B3" w:rsidP="00252BC6">
      <w:pPr>
        <w:autoSpaceDE w:val="0"/>
        <w:autoSpaceDN w:val="0"/>
        <w:adjustRightInd w:val="0"/>
        <w:jc w:val="both"/>
        <w:rPr>
          <w:rFonts w:ascii="Calibri" w:hAnsi="Calibri" w:cs="Calibri"/>
          <w:sz w:val="22"/>
          <w:szCs w:val="22"/>
        </w:rPr>
      </w:pPr>
    </w:p>
    <w:p w14:paraId="11EB6655" w14:textId="77777777" w:rsidR="00DE3CD9" w:rsidRPr="00D7539E" w:rsidRDefault="00DE3CD9" w:rsidP="00252BC6">
      <w:pPr>
        <w:autoSpaceDE w:val="0"/>
        <w:autoSpaceDN w:val="0"/>
        <w:adjustRightInd w:val="0"/>
        <w:jc w:val="both"/>
        <w:rPr>
          <w:rFonts w:ascii="Calibri" w:hAnsi="Calibri" w:cs="Calibri"/>
          <w:sz w:val="22"/>
          <w:szCs w:val="22"/>
        </w:rPr>
      </w:pPr>
    </w:p>
    <w:p w14:paraId="470BC6A4" w14:textId="77777777" w:rsidR="00252BC6" w:rsidRDefault="00DF55B3" w:rsidP="009B218A">
      <w:pPr>
        <w:pStyle w:val="Naslov1"/>
        <w:numPr>
          <w:ilvl w:val="0"/>
          <w:numId w:val="3"/>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PREVZEM</w:t>
      </w:r>
      <w:r w:rsidRPr="00353926">
        <w:rPr>
          <w:rFonts w:asciiTheme="minorHAnsi" w:hAnsiTheme="minorHAnsi" w:cstheme="minorHAnsi"/>
          <w:b/>
          <w:color w:val="000000" w:themeColor="text1"/>
          <w:sz w:val="22"/>
          <w:szCs w:val="22"/>
        </w:rPr>
        <w:t xml:space="preserve"> BLAGA</w:t>
      </w:r>
    </w:p>
    <w:p w14:paraId="29D0508E" w14:textId="77777777" w:rsidR="00DF55B3" w:rsidRPr="003C5097" w:rsidRDefault="00DF55B3" w:rsidP="00DF55B3">
      <w:pPr>
        <w:rPr>
          <w:sz w:val="20"/>
        </w:rPr>
      </w:pPr>
    </w:p>
    <w:p w14:paraId="37AF1C4C" w14:textId="77777777" w:rsidR="00177ACF" w:rsidRPr="00252BC6" w:rsidRDefault="00177ACF" w:rsidP="009B218A">
      <w:pPr>
        <w:pStyle w:val="Naslov2"/>
        <w:numPr>
          <w:ilvl w:val="0"/>
          <w:numId w:val="8"/>
        </w:numPr>
        <w:spacing w:before="0"/>
        <w:jc w:val="center"/>
        <w:rPr>
          <w:rFonts w:asciiTheme="minorHAnsi" w:hAnsiTheme="minorHAnsi" w:cstheme="minorHAnsi"/>
          <w:b/>
          <w:color w:val="000000" w:themeColor="text1"/>
          <w:sz w:val="22"/>
          <w:szCs w:val="22"/>
        </w:rPr>
      </w:pPr>
      <w:r w:rsidRPr="00252BC6">
        <w:rPr>
          <w:rFonts w:asciiTheme="minorHAnsi" w:hAnsiTheme="minorHAnsi" w:cstheme="minorHAnsi"/>
          <w:b/>
          <w:color w:val="000000" w:themeColor="text1"/>
          <w:sz w:val="22"/>
          <w:szCs w:val="22"/>
        </w:rPr>
        <w:t>člen</w:t>
      </w:r>
    </w:p>
    <w:p w14:paraId="53DD58BD" w14:textId="77777777" w:rsidR="00177ACF" w:rsidRPr="002125D5" w:rsidRDefault="00177ACF" w:rsidP="00177ACF">
      <w:pPr>
        <w:autoSpaceDE w:val="0"/>
        <w:autoSpaceDN w:val="0"/>
        <w:adjustRightInd w:val="0"/>
        <w:jc w:val="center"/>
        <w:rPr>
          <w:rFonts w:asciiTheme="minorHAnsi" w:hAnsiTheme="minorHAnsi" w:cstheme="minorHAnsi"/>
          <w:sz w:val="22"/>
          <w:szCs w:val="22"/>
        </w:rPr>
      </w:pPr>
    </w:p>
    <w:p w14:paraId="6DA22F49" w14:textId="5E4D9BCF" w:rsidR="00DF55B3" w:rsidRPr="00482D88" w:rsidRDefault="00DF55B3" w:rsidP="00DF55B3">
      <w:pPr>
        <w:autoSpaceDE w:val="0"/>
        <w:autoSpaceDN w:val="0"/>
        <w:adjustRightInd w:val="0"/>
        <w:jc w:val="both"/>
        <w:rPr>
          <w:rFonts w:ascii="Calibri" w:hAnsi="Calibri" w:cs="Calibri"/>
          <w:sz w:val="22"/>
          <w:szCs w:val="22"/>
        </w:rPr>
      </w:pPr>
      <w:r>
        <w:rPr>
          <w:rFonts w:ascii="Calibri" w:hAnsi="Calibri" w:cs="Calibri"/>
          <w:sz w:val="22"/>
          <w:szCs w:val="22"/>
        </w:rPr>
        <w:t xml:space="preserve">Naročnik se obvezuje naročeno blago v celoti prevzeti na podlagi dobavnice, dobavitelj pa se obvezuje naročniku nuditi potreben čas za prevzem blaga. Šteje se, da je prevzem blaga opravljen, ko je dobavnica podpisana z lastnoročnim podpisom obeh pogodbenih strank. </w:t>
      </w:r>
      <w:r w:rsidRPr="00285B93">
        <w:rPr>
          <w:rFonts w:asciiTheme="minorHAnsi" w:hAnsiTheme="minorHAnsi" w:cstheme="minorHAnsi"/>
          <w:bCs/>
          <w:sz w:val="22"/>
          <w:szCs w:val="22"/>
        </w:rPr>
        <w:t>V primeru dostave blaga izven rednega delovnega časa lekarne naročnika, bo naročnik blago prevzel prvi naslednji delovni dan</w:t>
      </w:r>
      <w:r w:rsidR="00763B84">
        <w:rPr>
          <w:rFonts w:asciiTheme="minorHAnsi" w:hAnsiTheme="minorHAnsi" w:cstheme="minorHAnsi"/>
          <w:bCs/>
          <w:sz w:val="22"/>
          <w:szCs w:val="22"/>
        </w:rPr>
        <w:t>.</w:t>
      </w:r>
    </w:p>
    <w:p w14:paraId="1C2F5A29" w14:textId="6FB30C6C" w:rsidR="005E544D" w:rsidRDefault="005E544D" w:rsidP="00177ACF">
      <w:pPr>
        <w:jc w:val="both"/>
        <w:rPr>
          <w:rFonts w:asciiTheme="minorHAnsi" w:hAnsiTheme="minorHAnsi" w:cstheme="minorHAnsi"/>
          <w:bCs/>
          <w:sz w:val="22"/>
          <w:szCs w:val="22"/>
        </w:rPr>
      </w:pPr>
    </w:p>
    <w:p w14:paraId="32C83BD3" w14:textId="77777777" w:rsidR="00DE3CD9" w:rsidRDefault="00DE3CD9" w:rsidP="00177ACF">
      <w:pPr>
        <w:jc w:val="both"/>
        <w:rPr>
          <w:rFonts w:asciiTheme="minorHAnsi" w:hAnsiTheme="minorHAnsi" w:cstheme="minorHAnsi"/>
          <w:bCs/>
          <w:sz w:val="22"/>
          <w:szCs w:val="22"/>
        </w:rPr>
      </w:pPr>
    </w:p>
    <w:p w14:paraId="0BD81B65" w14:textId="77777777" w:rsidR="00C51B85" w:rsidRPr="00C51B85" w:rsidRDefault="00C51B85" w:rsidP="009B218A">
      <w:pPr>
        <w:pStyle w:val="Naslov1"/>
        <w:numPr>
          <w:ilvl w:val="0"/>
          <w:numId w:val="3"/>
        </w:numPr>
        <w:spacing w:before="0"/>
        <w:rPr>
          <w:rFonts w:asciiTheme="minorHAnsi" w:hAnsiTheme="minorHAnsi" w:cstheme="minorHAnsi"/>
          <w:b/>
          <w:color w:val="000000" w:themeColor="text1"/>
          <w:sz w:val="22"/>
          <w:szCs w:val="22"/>
        </w:rPr>
      </w:pPr>
      <w:r w:rsidRPr="00C51B85">
        <w:rPr>
          <w:rFonts w:asciiTheme="minorHAnsi" w:hAnsiTheme="minorHAnsi" w:cstheme="minorHAnsi"/>
          <w:b/>
          <w:color w:val="000000" w:themeColor="text1"/>
          <w:sz w:val="22"/>
          <w:szCs w:val="22"/>
        </w:rPr>
        <w:t>JAMČEVALNI ZAHTEVKI</w:t>
      </w:r>
    </w:p>
    <w:p w14:paraId="7C9FA8AF" w14:textId="77777777" w:rsidR="00C51B85" w:rsidRPr="003C5097" w:rsidRDefault="00C51B85" w:rsidP="00C51B85">
      <w:pPr>
        <w:pStyle w:val="Odstavekseznama"/>
        <w:autoSpaceDE w:val="0"/>
        <w:autoSpaceDN w:val="0"/>
        <w:adjustRightInd w:val="0"/>
        <w:rPr>
          <w:rFonts w:asciiTheme="minorHAnsi" w:hAnsiTheme="minorHAnsi" w:cstheme="minorHAnsi"/>
          <w:b/>
          <w:bCs/>
          <w:sz w:val="20"/>
          <w:szCs w:val="22"/>
        </w:rPr>
      </w:pPr>
    </w:p>
    <w:p w14:paraId="14174E38" w14:textId="77777777" w:rsidR="00C51B85" w:rsidRPr="00C51B85" w:rsidRDefault="00C51B85" w:rsidP="009B218A">
      <w:pPr>
        <w:pStyle w:val="Naslov2"/>
        <w:numPr>
          <w:ilvl w:val="0"/>
          <w:numId w:val="8"/>
        </w:numPr>
        <w:spacing w:before="0"/>
        <w:jc w:val="center"/>
        <w:rPr>
          <w:rFonts w:asciiTheme="minorHAnsi" w:hAnsiTheme="minorHAnsi" w:cstheme="minorHAnsi"/>
          <w:b/>
          <w:color w:val="000000" w:themeColor="text1"/>
          <w:sz w:val="22"/>
          <w:szCs w:val="22"/>
        </w:rPr>
      </w:pPr>
      <w:r w:rsidRPr="00C51B85">
        <w:rPr>
          <w:rFonts w:asciiTheme="minorHAnsi" w:hAnsiTheme="minorHAnsi" w:cstheme="minorHAnsi"/>
          <w:b/>
          <w:color w:val="000000" w:themeColor="text1"/>
          <w:sz w:val="22"/>
          <w:szCs w:val="22"/>
        </w:rPr>
        <w:t>člen</w:t>
      </w:r>
    </w:p>
    <w:p w14:paraId="5D206B92" w14:textId="77777777" w:rsidR="00C51B85" w:rsidRPr="00023010" w:rsidRDefault="00C51B85" w:rsidP="00C51B85">
      <w:pPr>
        <w:autoSpaceDE w:val="0"/>
        <w:autoSpaceDN w:val="0"/>
        <w:adjustRightInd w:val="0"/>
        <w:jc w:val="center"/>
        <w:rPr>
          <w:rFonts w:asciiTheme="minorHAnsi" w:hAnsiTheme="minorHAnsi" w:cstheme="minorHAnsi"/>
          <w:b/>
          <w:sz w:val="22"/>
          <w:szCs w:val="22"/>
        </w:rPr>
      </w:pPr>
    </w:p>
    <w:p w14:paraId="3FCBA6D7" w14:textId="77777777" w:rsidR="00C51B85" w:rsidRPr="002125D5" w:rsidRDefault="00C51B85" w:rsidP="00C51B85">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Dobavitelj jamči, da bo dobavljeno blago </w:t>
      </w:r>
      <w:r w:rsidRPr="002125D5">
        <w:rPr>
          <w:rFonts w:asciiTheme="minorHAnsi" w:hAnsiTheme="minorHAnsi" w:cstheme="minorHAnsi"/>
          <w:sz w:val="22"/>
          <w:szCs w:val="22"/>
        </w:rPr>
        <w:t>ustreza</w:t>
      </w:r>
      <w:r>
        <w:rPr>
          <w:rFonts w:asciiTheme="minorHAnsi" w:hAnsiTheme="minorHAnsi" w:cstheme="minorHAnsi"/>
          <w:sz w:val="22"/>
          <w:szCs w:val="22"/>
        </w:rPr>
        <w:t>lo vsem tehničnim zahtevam naročnika,</w:t>
      </w:r>
      <w:r w:rsidRPr="002125D5">
        <w:rPr>
          <w:rFonts w:asciiTheme="minorHAnsi" w:hAnsiTheme="minorHAnsi" w:cstheme="minorHAnsi"/>
          <w:sz w:val="22"/>
          <w:szCs w:val="22"/>
        </w:rPr>
        <w:t xml:space="preserve"> kakovosti </w:t>
      </w:r>
      <w:r>
        <w:rPr>
          <w:rFonts w:asciiTheme="minorHAnsi" w:hAnsiTheme="minorHAnsi" w:cstheme="minorHAnsi"/>
          <w:sz w:val="22"/>
          <w:szCs w:val="22"/>
        </w:rPr>
        <w:t>navedeni v</w:t>
      </w:r>
      <w:r w:rsidRPr="002125D5">
        <w:rPr>
          <w:rFonts w:asciiTheme="minorHAnsi" w:hAnsiTheme="minorHAnsi" w:cstheme="minorHAnsi"/>
          <w:sz w:val="22"/>
          <w:szCs w:val="22"/>
        </w:rPr>
        <w:t xml:space="preserve"> ponudb</w:t>
      </w:r>
      <w:r>
        <w:rPr>
          <w:rFonts w:asciiTheme="minorHAnsi" w:hAnsiTheme="minorHAnsi" w:cstheme="minorHAnsi"/>
          <w:sz w:val="22"/>
          <w:szCs w:val="22"/>
        </w:rPr>
        <w:t>i</w:t>
      </w:r>
      <w:r w:rsidRPr="002125D5">
        <w:rPr>
          <w:rFonts w:asciiTheme="minorHAnsi" w:hAnsiTheme="minorHAnsi" w:cstheme="minorHAnsi"/>
          <w:sz w:val="22"/>
          <w:szCs w:val="22"/>
        </w:rPr>
        <w:t xml:space="preserve"> dobavitelja, obstoječim standardom in deklarirani kakovosti na embalaži blaga</w:t>
      </w:r>
      <w:r>
        <w:rPr>
          <w:rFonts w:asciiTheme="minorHAnsi" w:hAnsiTheme="minorHAnsi" w:cstheme="minorHAnsi"/>
          <w:sz w:val="22"/>
          <w:szCs w:val="22"/>
        </w:rPr>
        <w:t xml:space="preserve"> ter bo skladno s podatki navedenimi na </w:t>
      </w:r>
      <w:r w:rsidRPr="00C96B5A">
        <w:rPr>
          <w:rFonts w:asciiTheme="minorHAnsi" w:hAnsiTheme="minorHAnsi" w:cstheme="minorHAnsi"/>
          <w:bCs/>
          <w:sz w:val="22"/>
          <w:szCs w:val="22"/>
        </w:rPr>
        <w:t>poročil</w:t>
      </w:r>
      <w:r>
        <w:rPr>
          <w:rFonts w:asciiTheme="minorHAnsi" w:hAnsiTheme="minorHAnsi" w:cstheme="minorHAnsi"/>
          <w:bCs/>
          <w:sz w:val="22"/>
          <w:szCs w:val="22"/>
        </w:rPr>
        <w:t>u</w:t>
      </w:r>
      <w:r w:rsidRPr="00C96B5A">
        <w:rPr>
          <w:rFonts w:asciiTheme="minorHAnsi" w:hAnsiTheme="minorHAnsi" w:cstheme="minorHAnsi"/>
          <w:bCs/>
          <w:sz w:val="22"/>
          <w:szCs w:val="22"/>
        </w:rPr>
        <w:t xml:space="preserve"> o porabi blaga</w:t>
      </w:r>
      <w:r>
        <w:rPr>
          <w:rFonts w:asciiTheme="minorHAnsi" w:hAnsiTheme="minorHAnsi" w:cstheme="minorHAnsi"/>
          <w:sz w:val="22"/>
          <w:szCs w:val="22"/>
        </w:rPr>
        <w:t xml:space="preserve"> oz. naročilnici</w:t>
      </w:r>
      <w:r w:rsidRPr="002125D5">
        <w:rPr>
          <w:rFonts w:asciiTheme="minorHAnsi" w:hAnsiTheme="minorHAnsi" w:cstheme="minorHAnsi"/>
          <w:sz w:val="22"/>
          <w:szCs w:val="22"/>
        </w:rPr>
        <w:t>.</w:t>
      </w:r>
    </w:p>
    <w:p w14:paraId="02CC680A" w14:textId="77777777" w:rsidR="00C51B85" w:rsidRPr="002125D5" w:rsidRDefault="00C51B85" w:rsidP="00C51B85">
      <w:pPr>
        <w:autoSpaceDE w:val="0"/>
        <w:autoSpaceDN w:val="0"/>
        <w:adjustRightInd w:val="0"/>
        <w:jc w:val="both"/>
        <w:rPr>
          <w:rFonts w:asciiTheme="minorHAnsi" w:hAnsiTheme="minorHAnsi" w:cstheme="minorHAnsi"/>
          <w:sz w:val="22"/>
          <w:szCs w:val="22"/>
        </w:rPr>
      </w:pPr>
    </w:p>
    <w:p w14:paraId="76C00A9E" w14:textId="5F698F80" w:rsidR="00C51B85" w:rsidRDefault="00C51B85" w:rsidP="00C51B8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Dobavitelj </w:t>
      </w:r>
      <w:r>
        <w:rPr>
          <w:rFonts w:asciiTheme="minorHAnsi" w:hAnsiTheme="minorHAnsi" w:cstheme="minorHAnsi"/>
          <w:sz w:val="22"/>
          <w:szCs w:val="22"/>
        </w:rPr>
        <w:t>jamči</w:t>
      </w:r>
      <w:r w:rsidRPr="002125D5">
        <w:rPr>
          <w:rFonts w:asciiTheme="minorHAnsi" w:hAnsiTheme="minorHAnsi" w:cstheme="minorHAnsi"/>
          <w:sz w:val="22"/>
          <w:szCs w:val="22"/>
        </w:rPr>
        <w:t>, da bo doba</w:t>
      </w:r>
      <w:r>
        <w:rPr>
          <w:rFonts w:asciiTheme="minorHAnsi" w:hAnsiTheme="minorHAnsi" w:cstheme="minorHAnsi"/>
          <w:sz w:val="22"/>
          <w:szCs w:val="22"/>
        </w:rPr>
        <w:t>vljeno blago</w:t>
      </w:r>
      <w:r w:rsidRPr="002125D5">
        <w:rPr>
          <w:rFonts w:asciiTheme="minorHAnsi" w:hAnsiTheme="minorHAnsi" w:cstheme="minorHAnsi"/>
          <w:sz w:val="22"/>
          <w:szCs w:val="22"/>
        </w:rPr>
        <w:t xml:space="preserve"> imelo rok uporabe še </w:t>
      </w:r>
      <w:r w:rsidRPr="00C47363">
        <w:rPr>
          <w:rFonts w:asciiTheme="minorHAnsi" w:hAnsiTheme="minorHAnsi" w:cstheme="minorHAnsi"/>
          <w:sz w:val="22"/>
          <w:szCs w:val="22"/>
        </w:rPr>
        <w:t xml:space="preserve">najmanj </w:t>
      </w:r>
      <w:r w:rsidR="00C47363" w:rsidRPr="00C47363">
        <w:rPr>
          <w:rFonts w:asciiTheme="minorHAnsi" w:hAnsiTheme="minorHAnsi" w:cstheme="minorHAnsi"/>
          <w:sz w:val="22"/>
          <w:szCs w:val="22"/>
        </w:rPr>
        <w:t>24</w:t>
      </w:r>
      <w:r w:rsidRPr="00C47363">
        <w:rPr>
          <w:rFonts w:asciiTheme="minorHAnsi" w:hAnsiTheme="minorHAnsi" w:cstheme="minorHAnsi"/>
          <w:sz w:val="22"/>
          <w:szCs w:val="22"/>
        </w:rPr>
        <w:t xml:space="preserve"> mesecev od</w:t>
      </w:r>
      <w:r w:rsidRPr="002125D5">
        <w:rPr>
          <w:rFonts w:asciiTheme="minorHAnsi" w:hAnsiTheme="minorHAnsi" w:cstheme="minorHAnsi"/>
          <w:sz w:val="22"/>
          <w:szCs w:val="22"/>
        </w:rPr>
        <w:t xml:space="preserve"> d</w:t>
      </w:r>
      <w:r>
        <w:rPr>
          <w:rFonts w:asciiTheme="minorHAnsi" w:hAnsiTheme="minorHAnsi" w:cstheme="minorHAnsi"/>
          <w:sz w:val="22"/>
          <w:szCs w:val="22"/>
        </w:rPr>
        <w:t>ne prevzema.</w:t>
      </w:r>
    </w:p>
    <w:p w14:paraId="40643813" w14:textId="77777777" w:rsidR="00C51B85" w:rsidRDefault="00C51B85" w:rsidP="00C51B85">
      <w:pPr>
        <w:autoSpaceDE w:val="0"/>
        <w:autoSpaceDN w:val="0"/>
        <w:adjustRightInd w:val="0"/>
        <w:jc w:val="both"/>
        <w:rPr>
          <w:rFonts w:asciiTheme="minorHAnsi" w:hAnsiTheme="minorHAnsi" w:cstheme="minorHAnsi"/>
          <w:sz w:val="22"/>
          <w:szCs w:val="22"/>
        </w:rPr>
      </w:pPr>
    </w:p>
    <w:p w14:paraId="5FC8183A" w14:textId="77777777" w:rsidR="00C51B85" w:rsidRPr="0095733F" w:rsidRDefault="00C51B85" w:rsidP="009B218A">
      <w:pPr>
        <w:pStyle w:val="Naslov2"/>
        <w:numPr>
          <w:ilvl w:val="0"/>
          <w:numId w:val="8"/>
        </w:numPr>
        <w:spacing w:before="0"/>
        <w:jc w:val="center"/>
        <w:rPr>
          <w:rFonts w:asciiTheme="minorHAnsi" w:hAnsiTheme="minorHAnsi" w:cstheme="minorHAnsi"/>
          <w:b/>
          <w:color w:val="000000" w:themeColor="text1"/>
          <w:sz w:val="22"/>
          <w:szCs w:val="22"/>
        </w:rPr>
      </w:pPr>
      <w:r w:rsidRPr="0095733F">
        <w:rPr>
          <w:rFonts w:asciiTheme="minorHAnsi" w:hAnsiTheme="minorHAnsi" w:cstheme="minorHAnsi"/>
          <w:b/>
          <w:color w:val="000000" w:themeColor="text1"/>
          <w:sz w:val="22"/>
          <w:szCs w:val="22"/>
        </w:rPr>
        <w:t>člen</w:t>
      </w:r>
    </w:p>
    <w:p w14:paraId="1A56556B" w14:textId="77777777" w:rsidR="00C51B85" w:rsidRDefault="00C51B85" w:rsidP="00C51B85">
      <w:pPr>
        <w:jc w:val="both"/>
        <w:rPr>
          <w:rFonts w:asciiTheme="minorHAnsi" w:hAnsiTheme="minorHAnsi" w:cstheme="minorHAnsi"/>
          <w:sz w:val="22"/>
          <w:szCs w:val="22"/>
          <w:highlight w:val="yellow"/>
        </w:rPr>
      </w:pPr>
    </w:p>
    <w:p w14:paraId="7D17B65F" w14:textId="77777777" w:rsidR="00C51B85" w:rsidRDefault="00C51B85" w:rsidP="00C51B85">
      <w:pPr>
        <w:jc w:val="both"/>
        <w:rPr>
          <w:rFonts w:asciiTheme="minorHAnsi" w:hAnsiTheme="minorHAnsi" w:cstheme="minorHAnsi"/>
          <w:sz w:val="22"/>
          <w:szCs w:val="22"/>
        </w:rPr>
      </w:pPr>
      <w:r w:rsidRPr="00693DA9">
        <w:rPr>
          <w:rFonts w:asciiTheme="minorHAnsi" w:hAnsiTheme="minorHAnsi" w:cstheme="minorHAnsi"/>
          <w:sz w:val="22"/>
          <w:szCs w:val="22"/>
        </w:rPr>
        <w:t xml:space="preserve">Dobavitelj </w:t>
      </w:r>
      <w:r>
        <w:rPr>
          <w:rFonts w:asciiTheme="minorHAnsi" w:hAnsiTheme="minorHAnsi" w:cstheme="minorHAnsi"/>
          <w:sz w:val="22"/>
          <w:szCs w:val="22"/>
        </w:rPr>
        <w:t xml:space="preserve">se zavezuje v okviru jamčevalnih zahtevkov brez kakršnegakoli dodatnega plačila odpraviti vse pomanjkljivosti, ki jih naročnik ugotovi in sporoči dobavitelju, in sicer najkasneje v roku: </w:t>
      </w:r>
    </w:p>
    <w:p w14:paraId="11BC45D0" w14:textId="77777777" w:rsidR="00C51B85" w:rsidRDefault="00C51B85" w:rsidP="009B218A">
      <w:pPr>
        <w:pStyle w:val="Odstavekseznama"/>
        <w:numPr>
          <w:ilvl w:val="0"/>
          <w:numId w:val="10"/>
        </w:numPr>
        <w:jc w:val="both"/>
        <w:rPr>
          <w:rFonts w:asciiTheme="minorHAnsi" w:hAnsiTheme="minorHAnsi" w:cstheme="minorHAnsi"/>
          <w:sz w:val="22"/>
          <w:szCs w:val="22"/>
        </w:rPr>
      </w:pPr>
      <w:r w:rsidRPr="00DC0CA9">
        <w:rPr>
          <w:rFonts w:asciiTheme="minorHAnsi" w:hAnsiTheme="minorHAnsi" w:cstheme="minorHAnsi"/>
          <w:sz w:val="22"/>
          <w:szCs w:val="22"/>
        </w:rPr>
        <w:t>24 (štiriindvajset) ur od prejema obvestila naročnika (velja med delovnimi dnevi),</w:t>
      </w:r>
    </w:p>
    <w:p w14:paraId="7ECEF43B" w14:textId="4545614B" w:rsidR="00C51B85" w:rsidRPr="00DC0CA9" w:rsidRDefault="00C51B85" w:rsidP="009B218A">
      <w:pPr>
        <w:pStyle w:val="Odstavekseznama"/>
        <w:numPr>
          <w:ilvl w:val="0"/>
          <w:numId w:val="10"/>
        </w:numPr>
        <w:jc w:val="both"/>
        <w:rPr>
          <w:rFonts w:asciiTheme="minorHAnsi" w:hAnsiTheme="minorHAnsi" w:cstheme="minorHAnsi"/>
          <w:sz w:val="22"/>
          <w:szCs w:val="22"/>
        </w:rPr>
      </w:pPr>
      <w:r w:rsidRPr="00DC0CA9">
        <w:rPr>
          <w:rFonts w:asciiTheme="minorHAnsi" w:hAnsiTheme="minorHAnsi" w:cstheme="minorHAnsi"/>
          <w:sz w:val="22"/>
          <w:szCs w:val="22"/>
        </w:rPr>
        <w:t xml:space="preserve">48 (oseminštirideset) ur od prejema obvestila </w:t>
      </w:r>
      <w:r w:rsidR="00763B84">
        <w:rPr>
          <w:rFonts w:asciiTheme="minorHAnsi" w:hAnsiTheme="minorHAnsi" w:cstheme="minorHAnsi"/>
          <w:sz w:val="22"/>
          <w:szCs w:val="22"/>
        </w:rPr>
        <w:t>naročnika</w:t>
      </w:r>
      <w:r w:rsidRPr="00DC0CA9">
        <w:rPr>
          <w:rFonts w:asciiTheme="minorHAnsi" w:hAnsiTheme="minorHAnsi" w:cstheme="minorHAnsi"/>
          <w:sz w:val="22"/>
          <w:szCs w:val="22"/>
        </w:rPr>
        <w:t xml:space="preserve"> (velja med delovnimi dnevi).</w:t>
      </w:r>
    </w:p>
    <w:p w14:paraId="647C7A0F" w14:textId="77777777" w:rsidR="00C51B85" w:rsidRDefault="00C51B85" w:rsidP="00C51B85">
      <w:pPr>
        <w:jc w:val="both"/>
        <w:rPr>
          <w:rFonts w:asciiTheme="minorHAnsi" w:hAnsiTheme="minorHAnsi" w:cstheme="minorHAnsi"/>
          <w:sz w:val="22"/>
          <w:szCs w:val="22"/>
          <w:highlight w:val="yellow"/>
        </w:rPr>
      </w:pPr>
    </w:p>
    <w:p w14:paraId="166390C1" w14:textId="77777777" w:rsidR="00C51B85" w:rsidRDefault="00C51B85" w:rsidP="00C51B85">
      <w:pPr>
        <w:jc w:val="both"/>
        <w:rPr>
          <w:rFonts w:asciiTheme="minorHAnsi" w:hAnsiTheme="minorHAnsi" w:cstheme="minorHAnsi"/>
          <w:sz w:val="22"/>
          <w:szCs w:val="22"/>
        </w:rPr>
      </w:pPr>
      <w:r w:rsidRPr="00063282">
        <w:rPr>
          <w:rFonts w:asciiTheme="minorHAnsi" w:hAnsiTheme="minorHAnsi" w:cstheme="minorHAnsi"/>
          <w:sz w:val="22"/>
          <w:szCs w:val="22"/>
        </w:rPr>
        <w:t>Pogodbeni stranki se lahko odgovorita o podaljšanju rokov iz utemeljenih razlogov.</w:t>
      </w:r>
    </w:p>
    <w:p w14:paraId="04B506E5" w14:textId="77777777" w:rsidR="00C51B85" w:rsidRDefault="00C51B85" w:rsidP="00C51B85">
      <w:pPr>
        <w:jc w:val="both"/>
        <w:rPr>
          <w:rFonts w:asciiTheme="minorHAnsi" w:hAnsiTheme="minorHAnsi" w:cstheme="minorHAnsi"/>
          <w:sz w:val="22"/>
          <w:szCs w:val="22"/>
        </w:rPr>
      </w:pPr>
    </w:p>
    <w:p w14:paraId="2FD63D4F" w14:textId="77777777" w:rsidR="00C51B85" w:rsidRPr="00763B84" w:rsidRDefault="00C51B85" w:rsidP="009B218A">
      <w:pPr>
        <w:pStyle w:val="Naslov2"/>
        <w:numPr>
          <w:ilvl w:val="0"/>
          <w:numId w:val="8"/>
        </w:numPr>
        <w:spacing w:before="0"/>
        <w:jc w:val="center"/>
        <w:rPr>
          <w:rFonts w:asciiTheme="minorHAnsi" w:hAnsiTheme="minorHAnsi" w:cstheme="minorHAnsi"/>
          <w:b/>
          <w:color w:val="000000" w:themeColor="text1"/>
          <w:sz w:val="22"/>
          <w:szCs w:val="22"/>
        </w:rPr>
      </w:pPr>
      <w:r w:rsidRPr="00763B84">
        <w:rPr>
          <w:rFonts w:asciiTheme="minorHAnsi" w:hAnsiTheme="minorHAnsi" w:cstheme="minorHAnsi"/>
          <w:b/>
          <w:color w:val="000000" w:themeColor="text1"/>
          <w:sz w:val="22"/>
          <w:szCs w:val="22"/>
        </w:rPr>
        <w:t>člen</w:t>
      </w:r>
    </w:p>
    <w:p w14:paraId="48FAC96E" w14:textId="77777777" w:rsidR="00C51B85" w:rsidRDefault="00C51B85" w:rsidP="00C51B85">
      <w:pPr>
        <w:jc w:val="both"/>
        <w:rPr>
          <w:rFonts w:asciiTheme="minorHAnsi" w:hAnsiTheme="minorHAnsi" w:cstheme="minorHAnsi"/>
          <w:sz w:val="22"/>
          <w:szCs w:val="22"/>
          <w:highlight w:val="yellow"/>
        </w:rPr>
      </w:pPr>
    </w:p>
    <w:p w14:paraId="580E509C" w14:textId="77777777" w:rsidR="00C51B85" w:rsidRPr="000A6078" w:rsidRDefault="00C51B85" w:rsidP="00C51B85">
      <w:pPr>
        <w:jc w:val="both"/>
        <w:rPr>
          <w:rFonts w:asciiTheme="minorHAnsi" w:hAnsiTheme="minorHAnsi" w:cstheme="minorHAnsi"/>
          <w:sz w:val="22"/>
          <w:szCs w:val="22"/>
        </w:rPr>
      </w:pPr>
      <w:r w:rsidRPr="000A6078">
        <w:rPr>
          <w:rFonts w:asciiTheme="minorHAnsi" w:hAnsiTheme="minorHAnsi" w:cstheme="minorHAnsi"/>
          <w:sz w:val="22"/>
          <w:szCs w:val="22"/>
        </w:rPr>
        <w:t>Če dobavitelj v zgoraj navedenih rokih ne odpravi napake ali naročniku sporoči, da napake ne namerava odpraviti ali to očitno izhaja iz ravnanj dobavitelja (npr. dobavitelj se ne odzove), sme naročnik po lastni izbiri uveljaviti drug jamčevalni zahtevek, in sicer lahko:</w:t>
      </w:r>
    </w:p>
    <w:p w14:paraId="38374DBC" w14:textId="77777777" w:rsidR="00C51B85" w:rsidRDefault="00C51B85" w:rsidP="009B218A">
      <w:pPr>
        <w:pStyle w:val="Odstavekseznama"/>
        <w:numPr>
          <w:ilvl w:val="0"/>
          <w:numId w:val="11"/>
        </w:numPr>
        <w:jc w:val="both"/>
        <w:rPr>
          <w:rFonts w:asciiTheme="minorHAnsi" w:hAnsiTheme="minorHAnsi" w:cstheme="minorHAnsi"/>
          <w:sz w:val="22"/>
          <w:szCs w:val="22"/>
        </w:rPr>
      </w:pPr>
      <w:r w:rsidRPr="000A6078">
        <w:rPr>
          <w:rFonts w:asciiTheme="minorHAnsi" w:hAnsiTheme="minorHAnsi" w:cstheme="minorHAnsi"/>
          <w:sz w:val="22"/>
          <w:szCs w:val="22"/>
        </w:rPr>
        <w:t>vztraja</w:t>
      </w:r>
      <w:r>
        <w:rPr>
          <w:rFonts w:asciiTheme="minorHAnsi" w:hAnsiTheme="minorHAnsi" w:cstheme="minorHAnsi"/>
          <w:sz w:val="22"/>
          <w:szCs w:val="22"/>
        </w:rPr>
        <w:t>, da mora dobavitelj napako odpraviti, v zvezi s čimer ni dolžan dobavitelju posredovati nobenega dodatnega ali novega obvestila ali zahtevka,</w:t>
      </w:r>
    </w:p>
    <w:p w14:paraId="3CADEFB4" w14:textId="77777777" w:rsidR="00C51B85" w:rsidRDefault="00C51B85" w:rsidP="009B218A">
      <w:pPr>
        <w:pStyle w:val="Odstavekseznama"/>
        <w:numPr>
          <w:ilvl w:val="0"/>
          <w:numId w:val="11"/>
        </w:numPr>
        <w:jc w:val="both"/>
        <w:rPr>
          <w:rFonts w:asciiTheme="minorHAnsi" w:hAnsiTheme="minorHAnsi" w:cstheme="minorHAnsi"/>
          <w:sz w:val="22"/>
          <w:szCs w:val="22"/>
        </w:rPr>
      </w:pPr>
      <w:r>
        <w:rPr>
          <w:rFonts w:asciiTheme="minorHAnsi" w:hAnsiTheme="minorHAnsi" w:cstheme="minorHAnsi"/>
          <w:sz w:val="22"/>
          <w:szCs w:val="22"/>
        </w:rPr>
        <w:t>napako odpravi preko tretje osebe in od dobavitelja zahteva povrnitev stroškov, ki so nastali z odpravo napake,</w:t>
      </w:r>
    </w:p>
    <w:p w14:paraId="77D18E06" w14:textId="77777777" w:rsidR="00C51B85" w:rsidRDefault="00C51B85" w:rsidP="009B218A">
      <w:pPr>
        <w:pStyle w:val="Odstavekseznama"/>
        <w:numPr>
          <w:ilvl w:val="0"/>
          <w:numId w:val="11"/>
        </w:numPr>
        <w:jc w:val="both"/>
        <w:rPr>
          <w:rFonts w:asciiTheme="minorHAnsi" w:hAnsiTheme="minorHAnsi" w:cstheme="minorHAnsi"/>
          <w:sz w:val="22"/>
          <w:szCs w:val="22"/>
        </w:rPr>
      </w:pPr>
      <w:r>
        <w:rPr>
          <w:rFonts w:asciiTheme="minorHAnsi" w:hAnsiTheme="minorHAnsi" w:cstheme="minorHAnsi"/>
          <w:sz w:val="22"/>
          <w:szCs w:val="22"/>
        </w:rPr>
        <w:t>napake ne odpravi in dobavitelju obračuna manjvrednost stvari, ki je posledica napake,</w:t>
      </w:r>
    </w:p>
    <w:p w14:paraId="3D4280E1" w14:textId="77777777" w:rsidR="00C51B85" w:rsidRDefault="00C51B85" w:rsidP="009B218A">
      <w:pPr>
        <w:pStyle w:val="Odstavekseznama"/>
        <w:numPr>
          <w:ilvl w:val="0"/>
          <w:numId w:val="11"/>
        </w:numPr>
        <w:jc w:val="both"/>
        <w:rPr>
          <w:rFonts w:asciiTheme="minorHAnsi" w:hAnsiTheme="minorHAnsi" w:cstheme="minorHAnsi"/>
          <w:sz w:val="22"/>
          <w:szCs w:val="22"/>
        </w:rPr>
      </w:pPr>
      <w:r>
        <w:rPr>
          <w:rFonts w:asciiTheme="minorHAnsi" w:hAnsiTheme="minorHAnsi" w:cstheme="minorHAnsi"/>
          <w:sz w:val="22"/>
          <w:szCs w:val="22"/>
        </w:rPr>
        <w:t>odstopi od pogodbe iz razlogov v sferi dobavitelja.</w:t>
      </w:r>
    </w:p>
    <w:p w14:paraId="3B570597" w14:textId="77777777" w:rsidR="00C51B85" w:rsidRDefault="00C51B85" w:rsidP="00C51B85">
      <w:pPr>
        <w:jc w:val="both"/>
        <w:rPr>
          <w:rFonts w:asciiTheme="minorHAnsi" w:hAnsiTheme="minorHAnsi" w:cstheme="minorHAnsi"/>
          <w:sz w:val="22"/>
          <w:szCs w:val="22"/>
        </w:rPr>
      </w:pPr>
    </w:p>
    <w:p w14:paraId="4A956F92" w14:textId="2894D36D" w:rsidR="00C51B85" w:rsidRDefault="00C51B85" w:rsidP="003C5097">
      <w:pPr>
        <w:jc w:val="both"/>
        <w:rPr>
          <w:rFonts w:asciiTheme="minorHAnsi" w:hAnsiTheme="minorHAnsi" w:cstheme="minorHAnsi"/>
          <w:sz w:val="22"/>
          <w:szCs w:val="22"/>
        </w:rPr>
      </w:pPr>
      <w:r>
        <w:rPr>
          <w:rFonts w:asciiTheme="minorHAnsi" w:hAnsiTheme="minorHAnsi" w:cstheme="minorHAnsi"/>
          <w:sz w:val="22"/>
          <w:szCs w:val="22"/>
        </w:rPr>
        <w:t>V vsakem primeru ima naročnik pravico zahtevati od prodajalca tudi povrnitev vse preostale škode, ki neposredno ali posredno nastane zaradi napake.</w:t>
      </w:r>
    </w:p>
    <w:p w14:paraId="707FB3AB" w14:textId="6E1C945D" w:rsidR="003C5097" w:rsidRDefault="003C5097" w:rsidP="003C5097">
      <w:pPr>
        <w:jc w:val="both"/>
        <w:rPr>
          <w:rFonts w:asciiTheme="minorHAnsi" w:hAnsiTheme="minorHAnsi" w:cstheme="minorHAnsi"/>
          <w:sz w:val="22"/>
          <w:szCs w:val="22"/>
        </w:rPr>
      </w:pPr>
    </w:p>
    <w:p w14:paraId="5974ADB1" w14:textId="77777777" w:rsidR="003C5097" w:rsidRPr="003C5097" w:rsidRDefault="003C5097" w:rsidP="003C5097">
      <w:pPr>
        <w:jc w:val="both"/>
        <w:rPr>
          <w:rFonts w:asciiTheme="minorHAnsi" w:hAnsiTheme="minorHAnsi" w:cstheme="minorHAnsi"/>
          <w:sz w:val="22"/>
          <w:szCs w:val="22"/>
        </w:rPr>
      </w:pPr>
    </w:p>
    <w:p w14:paraId="61E6130C" w14:textId="77777777" w:rsidR="00C51B85" w:rsidRPr="00763B84" w:rsidRDefault="00C51B85" w:rsidP="009B218A">
      <w:pPr>
        <w:pStyle w:val="Naslov2"/>
        <w:numPr>
          <w:ilvl w:val="0"/>
          <w:numId w:val="8"/>
        </w:numPr>
        <w:spacing w:before="0"/>
        <w:jc w:val="center"/>
        <w:rPr>
          <w:rFonts w:asciiTheme="minorHAnsi" w:hAnsiTheme="minorHAnsi" w:cstheme="minorHAnsi"/>
          <w:b/>
          <w:color w:val="000000" w:themeColor="text1"/>
          <w:sz w:val="22"/>
          <w:szCs w:val="22"/>
        </w:rPr>
      </w:pPr>
      <w:r w:rsidRPr="00763B84">
        <w:rPr>
          <w:rFonts w:asciiTheme="minorHAnsi" w:hAnsiTheme="minorHAnsi" w:cstheme="minorHAnsi"/>
          <w:b/>
          <w:color w:val="000000" w:themeColor="text1"/>
          <w:sz w:val="22"/>
          <w:szCs w:val="22"/>
        </w:rPr>
        <w:lastRenderedPageBreak/>
        <w:t>člen</w:t>
      </w:r>
    </w:p>
    <w:p w14:paraId="5275997C" w14:textId="77777777" w:rsidR="00C51B85" w:rsidRDefault="00C51B85" w:rsidP="00C51B85">
      <w:pPr>
        <w:jc w:val="both"/>
        <w:rPr>
          <w:rFonts w:asciiTheme="minorHAnsi" w:hAnsiTheme="minorHAnsi" w:cstheme="minorHAnsi"/>
          <w:sz w:val="22"/>
          <w:szCs w:val="22"/>
        </w:rPr>
      </w:pPr>
    </w:p>
    <w:p w14:paraId="048E19FE" w14:textId="47C0DCE6"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 xml:space="preserve">Naročnik je o vsaki ugotovljeni napaki </w:t>
      </w:r>
      <w:r w:rsidR="00763B84">
        <w:rPr>
          <w:rFonts w:asciiTheme="minorHAnsi" w:hAnsiTheme="minorHAnsi" w:cstheme="minorHAnsi"/>
          <w:sz w:val="22"/>
          <w:szCs w:val="22"/>
        </w:rPr>
        <w:t xml:space="preserve">obvezan </w:t>
      </w:r>
      <w:r>
        <w:rPr>
          <w:rFonts w:asciiTheme="minorHAnsi" w:hAnsiTheme="minorHAnsi" w:cstheme="minorHAnsi"/>
          <w:sz w:val="22"/>
          <w:szCs w:val="22"/>
        </w:rPr>
        <w:t xml:space="preserve">obvestiti dobavitelja </w:t>
      </w:r>
      <w:r w:rsidRPr="002F43D5">
        <w:rPr>
          <w:rFonts w:asciiTheme="minorHAnsi" w:hAnsiTheme="minorHAnsi" w:cstheme="minorHAnsi"/>
          <w:sz w:val="22"/>
          <w:szCs w:val="22"/>
        </w:rPr>
        <w:t xml:space="preserve">najkasneje v roku osem (8) dni po </w:t>
      </w:r>
      <w:r>
        <w:rPr>
          <w:rFonts w:asciiTheme="minorHAnsi" w:hAnsiTheme="minorHAnsi" w:cstheme="minorHAnsi"/>
          <w:sz w:val="22"/>
          <w:szCs w:val="22"/>
        </w:rPr>
        <w:t xml:space="preserve">opravljenem </w:t>
      </w:r>
      <w:r w:rsidRPr="002F43D5">
        <w:rPr>
          <w:rFonts w:asciiTheme="minorHAnsi" w:hAnsiTheme="minorHAnsi" w:cstheme="minorHAnsi"/>
          <w:sz w:val="22"/>
          <w:szCs w:val="22"/>
        </w:rPr>
        <w:t>prevzemu</w:t>
      </w:r>
      <w:r>
        <w:rPr>
          <w:rFonts w:asciiTheme="minorHAnsi" w:hAnsiTheme="minorHAnsi" w:cstheme="minorHAnsi"/>
          <w:sz w:val="22"/>
          <w:szCs w:val="22"/>
        </w:rPr>
        <w:t xml:space="preserve"> blaga</w:t>
      </w:r>
      <w:r w:rsidRPr="002F43D5">
        <w:rPr>
          <w:rFonts w:asciiTheme="minorHAnsi" w:hAnsiTheme="minorHAnsi" w:cstheme="minorHAnsi"/>
          <w:sz w:val="22"/>
          <w:szCs w:val="22"/>
        </w:rPr>
        <w:t xml:space="preserve">. </w:t>
      </w:r>
      <w:r>
        <w:rPr>
          <w:rFonts w:asciiTheme="minorHAnsi" w:hAnsiTheme="minorHAnsi" w:cstheme="minorHAnsi"/>
          <w:sz w:val="22"/>
          <w:szCs w:val="22"/>
        </w:rPr>
        <w:t>Vendar tudi v primeru, če naročnik dobavitelja ne obvesti o napaki v določenem roku ne izgubi pravice iz naslova jamčevanja, temveč lahko dobavitelj le ugovarja, da je zaradi prepoznega obvestila o napaki  škoda večja ali so stroški odprave napake večji. Naročnika v tem primeru bremeni delež stroškov odprave napak oziroma škode, ki je posledica prepoznega obvestila o napaki.</w:t>
      </w:r>
    </w:p>
    <w:p w14:paraId="5A87E6FC" w14:textId="77777777" w:rsidR="00C51B85" w:rsidRDefault="00C51B85" w:rsidP="00C51B85">
      <w:pPr>
        <w:jc w:val="both"/>
        <w:rPr>
          <w:rFonts w:asciiTheme="minorHAnsi" w:hAnsiTheme="minorHAnsi" w:cstheme="minorHAnsi"/>
          <w:sz w:val="22"/>
          <w:szCs w:val="22"/>
        </w:rPr>
      </w:pPr>
    </w:p>
    <w:p w14:paraId="2AB536DA" w14:textId="77777777"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Dobavitelj za nobeno notificirano napako ni upravičen ugovarjati, da bi jo moral naročnik ugotoviti ali grajati že ob prevzemu, razen če je v zapisniku o prevzemu izrecno ugotovljeno, da naročnik z določeno napako soglaša.</w:t>
      </w:r>
    </w:p>
    <w:p w14:paraId="050612DB" w14:textId="77777777" w:rsidR="00C51B85" w:rsidRDefault="00C51B85" w:rsidP="00C51B85">
      <w:pPr>
        <w:jc w:val="both"/>
        <w:rPr>
          <w:rFonts w:asciiTheme="minorHAnsi" w:hAnsiTheme="minorHAnsi" w:cstheme="minorHAnsi"/>
          <w:sz w:val="22"/>
          <w:szCs w:val="22"/>
        </w:rPr>
      </w:pPr>
    </w:p>
    <w:p w14:paraId="550DFDE0" w14:textId="77777777"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Naročnik lahko vse pravice, ki jih ima na podlagi jamčevanja, uveljavi z reklamacijskim zapisnikom ali pisno izjavo (dano po elektronski pošti).</w:t>
      </w:r>
    </w:p>
    <w:p w14:paraId="14D15B8F" w14:textId="77777777" w:rsidR="00C51B85" w:rsidRDefault="00C51B85" w:rsidP="00C51B85">
      <w:pPr>
        <w:jc w:val="both"/>
        <w:rPr>
          <w:rFonts w:asciiTheme="minorHAnsi" w:hAnsiTheme="minorHAnsi" w:cstheme="minorHAnsi"/>
          <w:sz w:val="22"/>
          <w:szCs w:val="22"/>
        </w:rPr>
      </w:pPr>
    </w:p>
    <w:p w14:paraId="4D916296" w14:textId="03619D0D" w:rsidR="002F43D5" w:rsidRDefault="00C51B85" w:rsidP="007B0B42">
      <w:pPr>
        <w:jc w:val="both"/>
        <w:rPr>
          <w:rFonts w:asciiTheme="minorHAnsi" w:hAnsiTheme="minorHAnsi" w:cstheme="minorHAnsi"/>
          <w:sz w:val="22"/>
          <w:szCs w:val="22"/>
        </w:rPr>
      </w:pPr>
      <w:r>
        <w:rPr>
          <w:rFonts w:asciiTheme="minorHAnsi" w:hAnsiTheme="minorHAnsi" w:cstheme="minorHAnsi"/>
          <w:sz w:val="22"/>
          <w:szCs w:val="22"/>
        </w:rPr>
        <w:t>Če na podlagi uveljavljenih pravic naročnik pridobi terjatev do prodajalca (iz naslova stroškov odprave napake, manjvrednosti, druge škode, itd.), lahko to terjatev uveljavi na način, da zmanjša svoje morebitne obveznosti do dobavitelja (zadržanje plačila in pobot), unovči</w:t>
      </w:r>
      <w:r w:rsidR="007B0B42">
        <w:rPr>
          <w:rFonts w:asciiTheme="minorHAnsi" w:hAnsiTheme="minorHAnsi" w:cstheme="minorHAnsi"/>
          <w:sz w:val="22"/>
          <w:szCs w:val="22"/>
        </w:rPr>
        <w:t xml:space="preserve"> dane</w:t>
      </w:r>
      <w:r>
        <w:rPr>
          <w:rFonts w:asciiTheme="minorHAnsi" w:hAnsiTheme="minorHAnsi" w:cstheme="minorHAnsi"/>
          <w:sz w:val="22"/>
          <w:szCs w:val="22"/>
        </w:rPr>
        <w:t xml:space="preserve"> instrumente zavarovanja, zahteva plačilo od dobavitelja ali terjatev unovči na katerikoli drug način. Naročnik pri tem sam izbira vrstni red za unovčitev terjatve do dobavitelja in lahko izbere katerokoli sredstvo ali tudi več sredstev, vse dokler ne pride do celotnega plačila.</w:t>
      </w:r>
    </w:p>
    <w:p w14:paraId="5D7FEB2F" w14:textId="46ABCD31" w:rsidR="00DF55B3" w:rsidRDefault="00DF55B3" w:rsidP="002125D5">
      <w:pPr>
        <w:pStyle w:val="Pripombabesedilo"/>
        <w:jc w:val="both"/>
        <w:rPr>
          <w:rFonts w:asciiTheme="minorHAnsi" w:eastAsiaTheme="majorEastAsia" w:hAnsiTheme="minorHAnsi" w:cstheme="minorHAnsi"/>
          <w:b/>
          <w:color w:val="000000" w:themeColor="text1"/>
          <w:sz w:val="22"/>
          <w:szCs w:val="22"/>
        </w:rPr>
      </w:pPr>
    </w:p>
    <w:p w14:paraId="47EBABD7" w14:textId="77777777" w:rsidR="00DE3CD9" w:rsidRPr="007D50B2" w:rsidRDefault="00DE3CD9" w:rsidP="002125D5">
      <w:pPr>
        <w:pStyle w:val="Pripombabesedilo"/>
        <w:jc w:val="both"/>
        <w:rPr>
          <w:rFonts w:asciiTheme="minorHAnsi" w:eastAsiaTheme="majorEastAsia" w:hAnsiTheme="minorHAnsi" w:cstheme="minorHAnsi"/>
          <w:b/>
          <w:color w:val="000000" w:themeColor="text1"/>
          <w:sz w:val="22"/>
          <w:szCs w:val="22"/>
        </w:rPr>
      </w:pPr>
    </w:p>
    <w:p w14:paraId="0F6E49FC" w14:textId="77777777" w:rsidR="002125D5" w:rsidRPr="0069753C" w:rsidRDefault="002125D5" w:rsidP="009B218A">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KRITNI KUP </w:t>
      </w:r>
    </w:p>
    <w:p w14:paraId="15190F35" w14:textId="77777777" w:rsidR="00C63645" w:rsidRPr="00AF7E70" w:rsidRDefault="00C63645" w:rsidP="002125D5">
      <w:pPr>
        <w:autoSpaceDE w:val="0"/>
        <w:autoSpaceDN w:val="0"/>
        <w:adjustRightInd w:val="0"/>
        <w:jc w:val="both"/>
        <w:rPr>
          <w:rFonts w:asciiTheme="minorHAnsi" w:hAnsiTheme="minorHAnsi" w:cstheme="minorHAnsi"/>
          <w:sz w:val="16"/>
          <w:szCs w:val="22"/>
        </w:rPr>
      </w:pPr>
    </w:p>
    <w:p w14:paraId="7D6922BE" w14:textId="77777777" w:rsidR="002125D5" w:rsidRPr="007D50B2" w:rsidRDefault="002125D5" w:rsidP="009B218A">
      <w:pPr>
        <w:pStyle w:val="Naslov2"/>
        <w:numPr>
          <w:ilvl w:val="0"/>
          <w:numId w:val="8"/>
        </w:numPr>
        <w:spacing w:before="0"/>
        <w:jc w:val="center"/>
        <w:rPr>
          <w:rFonts w:asciiTheme="minorHAnsi" w:hAnsiTheme="minorHAnsi" w:cstheme="minorHAnsi"/>
          <w:b/>
          <w:color w:val="000000" w:themeColor="text1"/>
          <w:sz w:val="22"/>
          <w:szCs w:val="22"/>
        </w:rPr>
      </w:pPr>
      <w:bookmarkStart w:id="18" w:name="_Hlk128046585"/>
      <w:r w:rsidRPr="00AD129E">
        <w:rPr>
          <w:rFonts w:asciiTheme="minorHAnsi" w:hAnsiTheme="minorHAnsi" w:cstheme="minorHAnsi"/>
          <w:b/>
          <w:color w:val="000000" w:themeColor="text1"/>
          <w:sz w:val="22"/>
          <w:szCs w:val="22"/>
        </w:rPr>
        <w:t>člen</w:t>
      </w:r>
    </w:p>
    <w:p w14:paraId="4566BF98" w14:textId="77777777" w:rsidR="0094492B" w:rsidRDefault="0094492B" w:rsidP="002125D5">
      <w:pPr>
        <w:autoSpaceDE w:val="0"/>
        <w:autoSpaceDN w:val="0"/>
        <w:adjustRightInd w:val="0"/>
        <w:jc w:val="both"/>
        <w:rPr>
          <w:rFonts w:asciiTheme="minorHAnsi" w:hAnsiTheme="minorHAnsi" w:cstheme="minorHAnsi"/>
          <w:bCs/>
          <w:sz w:val="22"/>
          <w:szCs w:val="22"/>
        </w:rPr>
      </w:pPr>
    </w:p>
    <w:p w14:paraId="11D10BB4" w14:textId="77777777" w:rsidR="007D50B2" w:rsidRPr="00DD77AF" w:rsidRDefault="007D50B2" w:rsidP="007D50B2">
      <w:pPr>
        <w:autoSpaceDE w:val="0"/>
        <w:autoSpaceDN w:val="0"/>
        <w:adjustRightInd w:val="0"/>
        <w:jc w:val="both"/>
        <w:rPr>
          <w:rFonts w:asciiTheme="minorHAnsi" w:hAnsiTheme="minorHAnsi" w:cstheme="minorHAnsi"/>
          <w:bCs/>
          <w:sz w:val="22"/>
          <w:szCs w:val="22"/>
        </w:rPr>
      </w:pPr>
      <w:r w:rsidRPr="00BF4149">
        <w:rPr>
          <w:rFonts w:asciiTheme="minorHAnsi" w:hAnsiTheme="minorHAnsi" w:cstheme="minorHAnsi"/>
          <w:sz w:val="22"/>
          <w:szCs w:val="22"/>
        </w:rPr>
        <w:t>Če dobavitelj ne dobavi naročen</w:t>
      </w:r>
      <w:r w:rsidR="00B9372A">
        <w:rPr>
          <w:rFonts w:asciiTheme="minorHAnsi" w:hAnsiTheme="minorHAnsi" w:cstheme="minorHAnsi"/>
          <w:sz w:val="22"/>
          <w:szCs w:val="22"/>
        </w:rPr>
        <w:t>ega</w:t>
      </w:r>
      <w:r w:rsidRPr="00BF4149">
        <w:rPr>
          <w:rFonts w:asciiTheme="minorHAnsi" w:hAnsiTheme="minorHAnsi" w:cstheme="minorHAnsi"/>
          <w:sz w:val="22"/>
          <w:szCs w:val="22"/>
        </w:rPr>
        <w:t xml:space="preserve"> </w:t>
      </w:r>
      <w:r w:rsidR="00B9372A">
        <w:rPr>
          <w:rFonts w:asciiTheme="minorHAnsi" w:hAnsiTheme="minorHAnsi" w:cstheme="minorHAnsi"/>
          <w:sz w:val="22"/>
          <w:szCs w:val="22"/>
        </w:rPr>
        <w:t>blaga</w:t>
      </w:r>
      <w:r w:rsidRPr="00BF4149">
        <w:rPr>
          <w:rFonts w:asciiTheme="minorHAnsi" w:hAnsiTheme="minorHAnsi" w:cstheme="minorHAnsi"/>
          <w:sz w:val="22"/>
          <w:szCs w:val="22"/>
        </w:rPr>
        <w:t xml:space="preserve"> v dogovorjenem roku, zamuda pri dobavi pa ni posledica višje sile ali razlogov na strani naročnika, ima naročnik pravico kupiti blago, ki je predmet posamične dobave, pri drugem ponudniku, dobavitelj pa je dolžan naročniku nadomestiti razliko v ceni med ceno iz te pogodbe in ceno po kateri je naročnik blago kupil.</w:t>
      </w:r>
      <w:r>
        <w:rPr>
          <w:rFonts w:asciiTheme="minorHAnsi" w:hAnsiTheme="minorHAnsi" w:cstheme="minorHAnsi"/>
          <w:sz w:val="22"/>
          <w:szCs w:val="22"/>
        </w:rPr>
        <w:t xml:space="preserve"> </w:t>
      </w:r>
    </w:p>
    <w:p w14:paraId="1BBAB7EF" w14:textId="77777777" w:rsidR="007D50B2" w:rsidRPr="00BF4149" w:rsidRDefault="007D50B2" w:rsidP="007D50B2">
      <w:pPr>
        <w:autoSpaceDE w:val="0"/>
        <w:autoSpaceDN w:val="0"/>
        <w:adjustRightInd w:val="0"/>
        <w:jc w:val="both"/>
        <w:rPr>
          <w:rFonts w:asciiTheme="minorHAnsi" w:hAnsiTheme="minorHAnsi" w:cstheme="minorHAnsi"/>
          <w:sz w:val="22"/>
          <w:szCs w:val="22"/>
        </w:rPr>
      </w:pPr>
    </w:p>
    <w:p w14:paraId="652F007F" w14:textId="77777777"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Naročnik je dolžan dobavitelju poslati obvestilo o nameravanem kupu, z izjavo, da bo naročeno blago kupil pri drugem ponudniku, nato pa lahko izvrši kritni kup, pogodba pa je za to dobavo razdrta.</w:t>
      </w:r>
      <w:r w:rsidR="00D47766">
        <w:rPr>
          <w:rFonts w:asciiTheme="minorHAnsi" w:hAnsiTheme="minorHAnsi" w:cstheme="minorHAnsi"/>
          <w:sz w:val="22"/>
          <w:szCs w:val="22"/>
        </w:rPr>
        <w:t xml:space="preserve"> Naročnik bo kritni kup izvrševal tako dolgo, dokler dobavitelj ne bo zagotovil dobave naročenega artikla oziroma nadomestnega artikl</w:t>
      </w:r>
      <w:r w:rsidR="00E35E74">
        <w:rPr>
          <w:rFonts w:asciiTheme="minorHAnsi" w:hAnsiTheme="minorHAnsi" w:cstheme="minorHAnsi"/>
          <w:sz w:val="22"/>
          <w:szCs w:val="22"/>
        </w:rPr>
        <w:t>a</w:t>
      </w:r>
      <w:r w:rsidR="00D47766">
        <w:rPr>
          <w:rFonts w:asciiTheme="minorHAnsi" w:hAnsiTheme="minorHAnsi" w:cstheme="minorHAnsi"/>
          <w:sz w:val="22"/>
          <w:szCs w:val="22"/>
        </w:rPr>
        <w:t>, pri čemer bo dobavitelja obvestil zgolj ob izvedenem prvem kritnem kupu.</w:t>
      </w:r>
    </w:p>
    <w:bookmarkEnd w:id="18"/>
    <w:p w14:paraId="5732FC93" w14:textId="77777777" w:rsidR="007D50B2" w:rsidRDefault="007D50B2" w:rsidP="007D50B2">
      <w:pPr>
        <w:autoSpaceDE w:val="0"/>
        <w:autoSpaceDN w:val="0"/>
        <w:adjustRightInd w:val="0"/>
        <w:jc w:val="both"/>
        <w:rPr>
          <w:rFonts w:asciiTheme="minorHAnsi" w:hAnsiTheme="minorHAnsi" w:cstheme="minorHAnsi"/>
          <w:sz w:val="22"/>
          <w:szCs w:val="22"/>
        </w:rPr>
      </w:pPr>
    </w:p>
    <w:p w14:paraId="5A107795" w14:textId="77777777"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Šteje se, da je bil dobavitelj o nameravanem kritnem kupu obveščen, če naročnik razpolaga z dokazilom o poslanem obvestilu.</w:t>
      </w:r>
    </w:p>
    <w:p w14:paraId="44C86359" w14:textId="77777777" w:rsidR="007D50B2" w:rsidRDefault="007D50B2" w:rsidP="007D50B2">
      <w:pPr>
        <w:autoSpaceDE w:val="0"/>
        <w:autoSpaceDN w:val="0"/>
        <w:adjustRightInd w:val="0"/>
        <w:jc w:val="both"/>
        <w:rPr>
          <w:rFonts w:asciiTheme="minorHAnsi" w:hAnsiTheme="minorHAnsi" w:cstheme="minorHAnsi"/>
          <w:sz w:val="22"/>
          <w:szCs w:val="22"/>
        </w:rPr>
      </w:pPr>
    </w:p>
    <w:p w14:paraId="56982D77" w14:textId="77777777"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Razliko med ceno po kateri je naročnik izvršil kritni kup in ceno iz te pogodbe je dolžan naročnik dokazati s kopijo računa, po katerem je kritni kup plačal, dobavitelj pa je dolžan naročniku za razliko izstaviti dobropis. Naročnik bo dobavitelju izstavil račun za poplačilo zneska razlike do vrednosti kritnih nakupov, katerega plačilo bo zapadlo v tridesetih (30) dneh od dneva izstavitve računa.</w:t>
      </w:r>
    </w:p>
    <w:p w14:paraId="271509CB" w14:textId="77777777" w:rsidR="007D50B2" w:rsidRDefault="007D50B2" w:rsidP="007D50B2">
      <w:pPr>
        <w:autoSpaceDE w:val="0"/>
        <w:autoSpaceDN w:val="0"/>
        <w:adjustRightInd w:val="0"/>
        <w:jc w:val="both"/>
        <w:rPr>
          <w:rFonts w:asciiTheme="minorHAnsi" w:hAnsiTheme="minorHAnsi" w:cstheme="minorHAnsi"/>
          <w:sz w:val="22"/>
          <w:szCs w:val="22"/>
        </w:rPr>
      </w:pPr>
    </w:p>
    <w:p w14:paraId="6D25893C" w14:textId="120C28A5" w:rsidR="007D50B2" w:rsidRDefault="007D50B2" w:rsidP="007D50B2">
      <w:pPr>
        <w:autoSpaceDE w:val="0"/>
        <w:autoSpaceDN w:val="0"/>
        <w:adjustRightInd w:val="0"/>
        <w:jc w:val="both"/>
        <w:rPr>
          <w:rFonts w:asciiTheme="minorHAnsi" w:hAnsiTheme="minorHAnsi" w:cstheme="minorHAnsi"/>
          <w:sz w:val="22"/>
          <w:szCs w:val="22"/>
        </w:rPr>
      </w:pPr>
      <w:r w:rsidRPr="00BF4149">
        <w:rPr>
          <w:rFonts w:asciiTheme="minorHAnsi" w:hAnsiTheme="minorHAnsi" w:cstheme="minorHAnsi"/>
          <w:sz w:val="22"/>
          <w:szCs w:val="22"/>
        </w:rPr>
        <w:t xml:space="preserve">V kolikor </w:t>
      </w:r>
      <w:r>
        <w:rPr>
          <w:rFonts w:asciiTheme="minorHAnsi" w:hAnsiTheme="minorHAnsi" w:cstheme="minorHAnsi"/>
          <w:sz w:val="22"/>
          <w:szCs w:val="22"/>
        </w:rPr>
        <w:t xml:space="preserve">bo naročnik primoran izvesti kritni nakup za katerikoli sklop vsaj trikrat, lahko naročnik odstopi od pogodbe v celoti oziroma zgolj od določenega sklopa, če se je kritni nakup vršil zgolj za določen sklop. </w:t>
      </w:r>
    </w:p>
    <w:p w14:paraId="777FFC62" w14:textId="3DC20269" w:rsidR="009B3B64" w:rsidRDefault="009B3B64" w:rsidP="007D50B2">
      <w:pPr>
        <w:autoSpaceDE w:val="0"/>
        <w:autoSpaceDN w:val="0"/>
        <w:adjustRightInd w:val="0"/>
        <w:jc w:val="both"/>
        <w:rPr>
          <w:rFonts w:asciiTheme="minorHAnsi" w:hAnsiTheme="minorHAnsi" w:cstheme="minorHAnsi"/>
          <w:sz w:val="22"/>
          <w:szCs w:val="22"/>
        </w:rPr>
      </w:pPr>
    </w:p>
    <w:p w14:paraId="339B39E4" w14:textId="77777777" w:rsidR="00DE3CD9" w:rsidRDefault="00DE3CD9" w:rsidP="007D50B2">
      <w:pPr>
        <w:autoSpaceDE w:val="0"/>
        <w:autoSpaceDN w:val="0"/>
        <w:adjustRightInd w:val="0"/>
        <w:jc w:val="both"/>
        <w:rPr>
          <w:rFonts w:asciiTheme="minorHAnsi" w:hAnsiTheme="minorHAnsi" w:cstheme="minorHAnsi"/>
          <w:sz w:val="22"/>
          <w:szCs w:val="22"/>
        </w:rPr>
      </w:pPr>
    </w:p>
    <w:p w14:paraId="6788403E" w14:textId="77777777" w:rsidR="009B3B64" w:rsidRPr="00353926" w:rsidRDefault="009B3B64" w:rsidP="009B218A">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POGODBENA KAZEN  </w:t>
      </w:r>
    </w:p>
    <w:p w14:paraId="71156615" w14:textId="77777777" w:rsidR="009B3B64" w:rsidRPr="00AF7E70" w:rsidRDefault="009B3B64" w:rsidP="009B3B64">
      <w:pPr>
        <w:pStyle w:val="Odstavekseznama"/>
        <w:rPr>
          <w:rFonts w:asciiTheme="minorHAnsi" w:hAnsiTheme="minorHAnsi" w:cstheme="minorHAnsi"/>
          <w:b/>
          <w:sz w:val="16"/>
          <w:szCs w:val="22"/>
        </w:rPr>
      </w:pPr>
    </w:p>
    <w:p w14:paraId="2285EDF4" w14:textId="5ED5BCD7" w:rsidR="009B3B64" w:rsidRPr="00804DF8" w:rsidRDefault="009B3B64" w:rsidP="009B218A">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bookmarkStart w:id="19" w:name="_Hlk156220941"/>
    </w:p>
    <w:bookmarkEnd w:id="19"/>
    <w:p w14:paraId="07066D01" w14:textId="77777777" w:rsidR="009B3B64" w:rsidRPr="00C47363" w:rsidRDefault="009B3B64" w:rsidP="009B3B64">
      <w:pPr>
        <w:pStyle w:val="Pripombabesedilo"/>
        <w:jc w:val="both"/>
        <w:rPr>
          <w:rFonts w:asciiTheme="minorHAnsi" w:hAnsiTheme="minorHAnsi" w:cstheme="minorHAnsi"/>
          <w:sz w:val="22"/>
          <w:szCs w:val="22"/>
        </w:rPr>
      </w:pPr>
    </w:p>
    <w:p w14:paraId="3F566109" w14:textId="022AD1CB" w:rsidR="009B3B64" w:rsidRPr="00C47363" w:rsidRDefault="009B3B64" w:rsidP="009B3B64">
      <w:pPr>
        <w:pStyle w:val="Pripombabesedilo"/>
        <w:jc w:val="both"/>
        <w:rPr>
          <w:rFonts w:asciiTheme="minorHAnsi" w:hAnsiTheme="minorHAnsi" w:cstheme="minorHAnsi"/>
          <w:sz w:val="22"/>
          <w:szCs w:val="22"/>
        </w:rPr>
      </w:pPr>
      <w:r w:rsidRPr="00C47363">
        <w:rPr>
          <w:rFonts w:asciiTheme="minorHAnsi" w:hAnsiTheme="minorHAnsi" w:cstheme="minorHAnsi"/>
          <w:sz w:val="22"/>
          <w:szCs w:val="22"/>
        </w:rPr>
        <w:t xml:space="preserve">Če dobavitelj naročniku predmeta pogodbe ne dobavi ali naročnik zamudne izpolnitve dobavitelja ne sprejme ter nastane položaj neizpolnitve ter v primeru neizpolnitve katerekoli od pogodbene obveznosti dobavitelja, ima naročnik pravico do pogodbene kazni v višini </w:t>
      </w:r>
      <w:r w:rsidR="00C47363" w:rsidRPr="00C47363">
        <w:rPr>
          <w:rFonts w:asciiTheme="minorHAnsi" w:hAnsiTheme="minorHAnsi" w:cstheme="minorHAnsi"/>
          <w:sz w:val="22"/>
          <w:szCs w:val="22"/>
        </w:rPr>
        <w:t>1</w:t>
      </w:r>
      <w:r w:rsidRPr="00C47363">
        <w:rPr>
          <w:rFonts w:asciiTheme="minorHAnsi" w:hAnsiTheme="minorHAnsi" w:cstheme="minorHAnsi"/>
          <w:sz w:val="22"/>
          <w:szCs w:val="22"/>
        </w:rPr>
        <w:t xml:space="preserve">00,00 EUR za vsako posamezno dobavo blago (pogodbena kazen za neizpolnitev) ali posamezno kršitev obveznosti. Če naročnik zahteva plačilo pogodbene kazni za </w:t>
      </w:r>
      <w:r w:rsidRPr="00C47363">
        <w:rPr>
          <w:rFonts w:asciiTheme="minorHAnsi" w:hAnsiTheme="minorHAnsi" w:cstheme="minorHAnsi"/>
          <w:sz w:val="22"/>
          <w:szCs w:val="22"/>
        </w:rPr>
        <w:lastRenderedPageBreak/>
        <w:t>neizpolnitev, preneha izpolnitveni zahtevek in se šteje, da je naročnik odstopil od pogodbe (za posamezno naročilo). Vendar se v dvomu v primeru zamude dobavitelja šteje, da naročnik uveljavlja pogodbeno kazen za zamudo in ne pogodbeno kazen za neizpolnitev, razen če naročnik izjavi drugače. Pogodbeno kazen za neizpolnitev lahko naročnik uveljavlja tudi v vseh drugih primerih, ko pride do razveze pogodbe zaradi odstopa od pogodbe zaradi zamude ali napak ali iz drugega razloga na strani dobavitelja.</w:t>
      </w:r>
    </w:p>
    <w:p w14:paraId="6FD578BA" w14:textId="77777777" w:rsidR="009B3B64" w:rsidRPr="00C47363" w:rsidRDefault="009B3B64" w:rsidP="009B3B64">
      <w:pPr>
        <w:pStyle w:val="Pripombabesedilo"/>
        <w:jc w:val="both"/>
        <w:rPr>
          <w:rFonts w:asciiTheme="minorHAnsi" w:hAnsiTheme="minorHAnsi" w:cstheme="minorHAnsi"/>
          <w:sz w:val="22"/>
          <w:szCs w:val="22"/>
        </w:rPr>
      </w:pPr>
    </w:p>
    <w:p w14:paraId="6B855BF9" w14:textId="1D422F88" w:rsidR="009B3B64" w:rsidRPr="001B0EE4" w:rsidRDefault="009B3B64" w:rsidP="009B3B64">
      <w:pPr>
        <w:pStyle w:val="Pripombabesedilo"/>
        <w:jc w:val="both"/>
        <w:rPr>
          <w:rFonts w:asciiTheme="minorHAnsi" w:hAnsiTheme="minorHAnsi" w:cstheme="minorHAnsi"/>
          <w:sz w:val="22"/>
          <w:szCs w:val="22"/>
        </w:rPr>
      </w:pPr>
      <w:r w:rsidRPr="00C47363">
        <w:rPr>
          <w:rFonts w:asciiTheme="minorHAnsi" w:hAnsiTheme="minorHAnsi" w:cstheme="minorHAnsi"/>
          <w:sz w:val="22"/>
          <w:szCs w:val="22"/>
        </w:rPr>
        <w:t xml:space="preserve">Če dobavitelj zamudi z dobavo predmeta pogodbe iz kateregakoli vzroka, razen v primeru višje sile, dolguje kupcu </w:t>
      </w:r>
      <w:r w:rsidR="00C47363" w:rsidRPr="00C47363">
        <w:rPr>
          <w:rFonts w:asciiTheme="minorHAnsi" w:hAnsiTheme="minorHAnsi" w:cstheme="minorHAnsi"/>
          <w:sz w:val="22"/>
          <w:szCs w:val="22"/>
        </w:rPr>
        <w:t>1</w:t>
      </w:r>
      <w:r w:rsidRPr="00C47363">
        <w:rPr>
          <w:rFonts w:asciiTheme="minorHAnsi" w:hAnsiTheme="minorHAnsi" w:cstheme="minorHAnsi"/>
          <w:sz w:val="22"/>
          <w:szCs w:val="22"/>
        </w:rPr>
        <w:t>00 EUR za vsak začeti dan zamude (</w:t>
      </w:r>
      <w:r w:rsidRPr="001B0EE4">
        <w:rPr>
          <w:rFonts w:asciiTheme="minorHAnsi" w:hAnsiTheme="minorHAnsi" w:cstheme="minorHAnsi"/>
          <w:sz w:val="22"/>
          <w:szCs w:val="22"/>
        </w:rPr>
        <w:t xml:space="preserve">pogodbena kazen za zamudo), za posamezno naročilo. Plačilo pogodbene kazni za zamudo ne sme presegati 10 % pogodbene vrednosti brez DDV. Pravica do pogodbene kazni za zamudo nastane na podlagi pogodbe in dejstva zamude, naročnik pa si je ni dolžan ponovno pridržati. Naročnik lahko zato pogodbeno kazen za zamudo uveljavlja, tudi če si ob sprejemu zamudne izpolnitve dobavitelja pravice do pogodbene kazni ni izrecno pridržal. </w:t>
      </w:r>
    </w:p>
    <w:p w14:paraId="76264894" w14:textId="77777777" w:rsidR="009B3B64" w:rsidRPr="00CD5532" w:rsidRDefault="009B3B64" w:rsidP="009B3B64">
      <w:pPr>
        <w:autoSpaceDE w:val="0"/>
        <w:autoSpaceDN w:val="0"/>
        <w:adjustRightInd w:val="0"/>
        <w:jc w:val="both"/>
        <w:rPr>
          <w:rFonts w:asciiTheme="minorHAnsi" w:hAnsiTheme="minorHAnsi" w:cstheme="minorHAnsi"/>
          <w:sz w:val="22"/>
          <w:szCs w:val="22"/>
        </w:rPr>
      </w:pPr>
    </w:p>
    <w:p w14:paraId="35BB4FFA" w14:textId="77777777" w:rsidR="009B3B64" w:rsidRPr="00CD5532" w:rsidRDefault="009B3B64" w:rsidP="009B3B64">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t xml:space="preserve">Pogodbene kazni se prenehajo zaračunavati, ko skupen znesek pogodbenih kazni doseže 10 % </w:t>
      </w:r>
      <w:r w:rsidRPr="001A6A00">
        <w:rPr>
          <w:rFonts w:asciiTheme="minorHAnsi" w:hAnsiTheme="minorHAnsi" w:cstheme="minorHAnsi"/>
          <w:sz w:val="22"/>
          <w:szCs w:val="22"/>
        </w:rPr>
        <w:t>ocenjene pogodbene vrednosti brez DDV</w:t>
      </w:r>
      <w:r w:rsidRPr="00CD5532">
        <w:rPr>
          <w:rFonts w:asciiTheme="minorHAnsi" w:hAnsiTheme="minorHAnsi" w:cstheme="minorHAnsi"/>
          <w:sz w:val="22"/>
          <w:szCs w:val="22"/>
        </w:rPr>
        <w:t>.</w:t>
      </w:r>
    </w:p>
    <w:p w14:paraId="6DF7E72F" w14:textId="77777777" w:rsidR="009B3B64" w:rsidRPr="00E97B65" w:rsidRDefault="009B3B64" w:rsidP="009B3B64">
      <w:pPr>
        <w:autoSpaceDE w:val="0"/>
        <w:autoSpaceDN w:val="0"/>
        <w:adjustRightInd w:val="0"/>
        <w:jc w:val="both"/>
        <w:rPr>
          <w:rFonts w:asciiTheme="minorHAnsi" w:hAnsiTheme="minorHAnsi" w:cstheme="minorHAnsi"/>
          <w:sz w:val="22"/>
          <w:szCs w:val="22"/>
          <w:highlight w:val="cyan"/>
        </w:rPr>
      </w:pPr>
    </w:p>
    <w:p w14:paraId="5A6CED35" w14:textId="77777777" w:rsidR="009B3B64" w:rsidRPr="00CD5532" w:rsidRDefault="009B3B64" w:rsidP="009B3B64">
      <w:pPr>
        <w:autoSpaceDE w:val="0"/>
        <w:autoSpaceDN w:val="0"/>
        <w:adjustRightInd w:val="0"/>
        <w:jc w:val="both"/>
        <w:rPr>
          <w:rFonts w:asciiTheme="minorHAnsi" w:hAnsiTheme="minorHAnsi" w:cstheme="minorHAnsi"/>
          <w:bCs/>
          <w:sz w:val="22"/>
          <w:szCs w:val="22"/>
        </w:rPr>
      </w:pPr>
      <w:r w:rsidRPr="00CD5532">
        <w:rPr>
          <w:rFonts w:asciiTheme="minorHAnsi" w:hAnsiTheme="minorHAnsi" w:cstheme="minorHAnsi"/>
          <w:sz w:val="22"/>
          <w:szCs w:val="22"/>
        </w:rPr>
        <w:t>Plačilo katerekoli pogodbene kazni dobavitelja ne odvezuje od jamčevalnih obveznosti po tej pogodbi, kakor tudi ne od odškodninske odgovornosti, v kolikor škoda presega pogodbeno kazen.</w:t>
      </w:r>
      <w:r w:rsidRPr="00CD5532">
        <w:rPr>
          <w:rFonts w:asciiTheme="minorHAnsi" w:hAnsiTheme="minorHAnsi" w:cstheme="minorHAnsi"/>
          <w:bCs/>
          <w:sz w:val="22"/>
          <w:szCs w:val="22"/>
        </w:rPr>
        <w:t xml:space="preserve"> </w:t>
      </w:r>
      <w:r w:rsidRPr="00023010">
        <w:rPr>
          <w:rFonts w:asciiTheme="minorHAnsi" w:hAnsiTheme="minorHAnsi" w:cstheme="minorHAnsi"/>
          <w:bCs/>
          <w:sz w:val="22"/>
          <w:szCs w:val="22"/>
        </w:rPr>
        <w:t>Obračunavanje pogodbene kazni in zneska za kritni kup se ne izključujeta.</w:t>
      </w:r>
    </w:p>
    <w:p w14:paraId="1FD50344" w14:textId="77777777" w:rsidR="009B3B64" w:rsidRPr="00CD5532" w:rsidRDefault="009B3B64" w:rsidP="009B3B64">
      <w:pPr>
        <w:pStyle w:val="Pripombabesedilo"/>
        <w:rPr>
          <w:rFonts w:asciiTheme="minorHAnsi" w:hAnsiTheme="minorHAnsi" w:cstheme="minorHAnsi"/>
          <w:sz w:val="22"/>
          <w:szCs w:val="22"/>
        </w:rPr>
      </w:pPr>
    </w:p>
    <w:p w14:paraId="49EB0897" w14:textId="77777777" w:rsidR="009B3B64" w:rsidRPr="00CD5532" w:rsidRDefault="009B3B64" w:rsidP="009B3B64">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t>Za višino izračunane pogodbene kazni, o čemer kupec prodajalcu izstavi račun, se vzpostavi terjatev kupca do prodajalca.</w:t>
      </w:r>
    </w:p>
    <w:p w14:paraId="540EB07E" w14:textId="77777777" w:rsidR="007D50B2" w:rsidRDefault="007D50B2" w:rsidP="007D50B2">
      <w:pPr>
        <w:autoSpaceDE w:val="0"/>
        <w:autoSpaceDN w:val="0"/>
        <w:adjustRightInd w:val="0"/>
        <w:jc w:val="both"/>
        <w:rPr>
          <w:rFonts w:asciiTheme="minorHAnsi" w:hAnsiTheme="minorHAnsi" w:cstheme="minorHAnsi"/>
          <w:sz w:val="22"/>
          <w:szCs w:val="22"/>
        </w:rPr>
      </w:pPr>
    </w:p>
    <w:p w14:paraId="38AADFBD" w14:textId="77777777" w:rsidR="005B402F" w:rsidRDefault="005B402F" w:rsidP="007D50B2">
      <w:pPr>
        <w:autoSpaceDE w:val="0"/>
        <w:autoSpaceDN w:val="0"/>
        <w:adjustRightInd w:val="0"/>
        <w:jc w:val="both"/>
        <w:rPr>
          <w:rFonts w:asciiTheme="minorHAnsi" w:hAnsiTheme="minorHAnsi" w:cstheme="minorHAnsi"/>
          <w:sz w:val="22"/>
          <w:szCs w:val="22"/>
        </w:rPr>
      </w:pPr>
    </w:p>
    <w:p w14:paraId="52727CE1" w14:textId="02FE0FEC" w:rsidR="007D50B2" w:rsidRPr="00F02989" w:rsidRDefault="007D50B2" w:rsidP="009B218A">
      <w:pPr>
        <w:pStyle w:val="Naslov1"/>
        <w:numPr>
          <w:ilvl w:val="0"/>
          <w:numId w:val="3"/>
        </w:numPr>
        <w:spacing w:before="0"/>
        <w:rPr>
          <w:rFonts w:asciiTheme="minorHAnsi" w:hAnsiTheme="minorHAnsi" w:cstheme="minorHAnsi"/>
          <w:b/>
          <w:color w:val="000000" w:themeColor="text1"/>
          <w:sz w:val="22"/>
          <w:szCs w:val="22"/>
        </w:rPr>
      </w:pPr>
      <w:bookmarkStart w:id="20" w:name="_Hlk127440323"/>
      <w:r>
        <w:rPr>
          <w:rFonts w:asciiTheme="minorHAnsi" w:hAnsiTheme="minorHAnsi" w:cstheme="minorHAnsi"/>
          <w:b/>
          <w:color w:val="000000" w:themeColor="text1"/>
          <w:sz w:val="22"/>
          <w:szCs w:val="22"/>
        </w:rPr>
        <w:t>VIŠJA SILA</w:t>
      </w:r>
    </w:p>
    <w:bookmarkEnd w:id="20"/>
    <w:p w14:paraId="0D2DA885" w14:textId="77777777" w:rsidR="007D50B2" w:rsidRPr="00AF7E70" w:rsidRDefault="007D50B2" w:rsidP="007D50B2">
      <w:pPr>
        <w:autoSpaceDE w:val="0"/>
        <w:autoSpaceDN w:val="0"/>
        <w:adjustRightInd w:val="0"/>
        <w:jc w:val="both"/>
        <w:rPr>
          <w:rFonts w:ascii="Calibri" w:hAnsi="Calibri" w:cs="Calibri"/>
          <w:b/>
          <w:bCs/>
          <w:sz w:val="16"/>
          <w:szCs w:val="22"/>
        </w:rPr>
      </w:pPr>
    </w:p>
    <w:p w14:paraId="2BA6B58F" w14:textId="77777777" w:rsidR="007D50B2" w:rsidRPr="007D50B2" w:rsidRDefault="007D50B2" w:rsidP="009B218A">
      <w:pPr>
        <w:pStyle w:val="Naslov2"/>
        <w:numPr>
          <w:ilvl w:val="0"/>
          <w:numId w:val="8"/>
        </w:numPr>
        <w:spacing w:before="0"/>
        <w:jc w:val="center"/>
        <w:rPr>
          <w:rFonts w:asciiTheme="minorHAnsi" w:hAnsiTheme="minorHAnsi" w:cstheme="minorHAnsi"/>
          <w:b/>
          <w:color w:val="000000" w:themeColor="text1"/>
          <w:sz w:val="22"/>
          <w:szCs w:val="22"/>
        </w:rPr>
      </w:pPr>
      <w:r w:rsidRPr="007D50B2">
        <w:rPr>
          <w:rFonts w:asciiTheme="minorHAnsi" w:hAnsiTheme="minorHAnsi" w:cstheme="minorHAnsi"/>
          <w:b/>
          <w:color w:val="000000" w:themeColor="text1"/>
          <w:sz w:val="22"/>
          <w:szCs w:val="22"/>
        </w:rPr>
        <w:t>člen</w:t>
      </w:r>
    </w:p>
    <w:p w14:paraId="358FEE1D" w14:textId="77777777" w:rsidR="007D50B2" w:rsidRPr="00482D88" w:rsidRDefault="007D50B2" w:rsidP="007D50B2">
      <w:pPr>
        <w:autoSpaceDE w:val="0"/>
        <w:autoSpaceDN w:val="0"/>
        <w:adjustRightInd w:val="0"/>
        <w:jc w:val="center"/>
        <w:rPr>
          <w:rFonts w:ascii="Calibri" w:hAnsi="Calibri" w:cs="Calibri"/>
          <w:bCs/>
          <w:sz w:val="22"/>
          <w:szCs w:val="22"/>
        </w:rPr>
      </w:pPr>
    </w:p>
    <w:p w14:paraId="414C71B5" w14:textId="77777777" w:rsidR="00457370" w:rsidRPr="00CD404F" w:rsidRDefault="00457370" w:rsidP="00457370">
      <w:pPr>
        <w:pStyle w:val="Pripombabesedilo"/>
        <w:jc w:val="both"/>
        <w:rPr>
          <w:rFonts w:ascii="Calibri" w:hAnsi="Calibri" w:cs="Calibri"/>
          <w:sz w:val="22"/>
          <w:szCs w:val="22"/>
        </w:rPr>
      </w:pPr>
      <w:bookmarkStart w:id="21" w:name="_Hlk127440355"/>
      <w:r>
        <w:rPr>
          <w:rFonts w:ascii="Calibri" w:hAnsi="Calibri" w:cs="Calibri"/>
          <w:sz w:val="22"/>
          <w:szCs w:val="22"/>
        </w:rPr>
        <w:t xml:space="preserve">Nobena pogodbena stranka ni odgovorna za delno ali celotno neizpolnitev pogodbenih obveznosti, če je to posledica višje sile. </w:t>
      </w:r>
      <w:r w:rsidRPr="00482D88">
        <w:rPr>
          <w:rFonts w:ascii="Calibri" w:hAnsi="Calibri" w:cs="Calibri"/>
          <w:bCs/>
          <w:sz w:val="22"/>
          <w:szCs w:val="22"/>
        </w:rPr>
        <w:t xml:space="preserve">Za višjo silo </w:t>
      </w:r>
      <w:r>
        <w:rPr>
          <w:rFonts w:ascii="Calibri" w:hAnsi="Calibri" w:cs="Calibri"/>
          <w:bCs/>
          <w:sz w:val="22"/>
          <w:szCs w:val="22"/>
        </w:rPr>
        <w:t>veljajo vsi nepredvideni in nepričakovani dogodki, ki nastopijo neodvisno od volje pogodbenih strank in ki jih pogodbene stranke niso mogle predvideti ob sklepanju te pogodbe ter kakorkoli vplivajo na izvedbo pogodbenih obveznosti (</w:t>
      </w:r>
      <w:r w:rsidRPr="00482D88">
        <w:rPr>
          <w:rFonts w:ascii="Calibri" w:hAnsi="Calibri" w:cs="Calibri"/>
          <w:bCs/>
          <w:sz w:val="22"/>
          <w:szCs w:val="22"/>
        </w:rPr>
        <w:t>npr. vojna,  ogenj, naravne in druge  nesreče, ipd.</w:t>
      </w:r>
      <w:r>
        <w:rPr>
          <w:rFonts w:ascii="Calibri" w:hAnsi="Calibri" w:cs="Calibri"/>
          <w:bCs/>
          <w:sz w:val="22"/>
          <w:szCs w:val="22"/>
        </w:rPr>
        <w:t>). V primeru nastanka višje sile velja, da dokler višja sila traja, prizadeta pogodbena stranka ni v zamudi z izpolnjevanjem svojih obveznosti, na izpolnitev katerih višja sila vpliva. Prizadeta pogodbena stranka je prosta vsake odgovornosti za škodo, nastalo drugi pogodbeni stranki zaradi višje sile.</w:t>
      </w:r>
    </w:p>
    <w:p w14:paraId="2CB2F151" w14:textId="77777777" w:rsidR="00457370" w:rsidRPr="00482D88" w:rsidRDefault="00457370" w:rsidP="00457370">
      <w:pPr>
        <w:autoSpaceDE w:val="0"/>
        <w:autoSpaceDN w:val="0"/>
        <w:adjustRightInd w:val="0"/>
        <w:jc w:val="both"/>
        <w:rPr>
          <w:rFonts w:ascii="Calibri" w:hAnsi="Calibri" w:cs="Calibri"/>
          <w:bCs/>
          <w:sz w:val="22"/>
          <w:szCs w:val="22"/>
        </w:rPr>
      </w:pPr>
    </w:p>
    <w:p w14:paraId="67E06B9E" w14:textId="77777777" w:rsidR="00457370" w:rsidRPr="00482D88" w:rsidRDefault="00457370" w:rsidP="00457370">
      <w:pPr>
        <w:autoSpaceDE w:val="0"/>
        <w:autoSpaceDN w:val="0"/>
        <w:adjustRightInd w:val="0"/>
        <w:jc w:val="both"/>
        <w:rPr>
          <w:rFonts w:ascii="Calibri" w:hAnsi="Calibri" w:cs="Calibri"/>
          <w:bCs/>
          <w:sz w:val="22"/>
          <w:szCs w:val="22"/>
        </w:rPr>
      </w:pPr>
      <w:r w:rsidRPr="00482D88">
        <w:rPr>
          <w:rFonts w:ascii="Calibri" w:hAnsi="Calibri" w:cs="Calibri"/>
          <w:bCs/>
          <w:sz w:val="22"/>
          <w:szCs w:val="22"/>
        </w:rPr>
        <w:t>Pomanjkanje delovne sile in pomanjkanje materiala ali opreme ne velja za višjo silo.</w:t>
      </w:r>
    </w:p>
    <w:p w14:paraId="278D7945" w14:textId="77777777" w:rsidR="00457370" w:rsidRPr="00482D88" w:rsidRDefault="00457370" w:rsidP="00457370">
      <w:pPr>
        <w:autoSpaceDE w:val="0"/>
        <w:autoSpaceDN w:val="0"/>
        <w:adjustRightInd w:val="0"/>
        <w:jc w:val="both"/>
        <w:rPr>
          <w:rFonts w:ascii="Calibri" w:hAnsi="Calibri" w:cs="Calibri"/>
          <w:bCs/>
          <w:sz w:val="22"/>
          <w:szCs w:val="22"/>
        </w:rPr>
      </w:pPr>
    </w:p>
    <w:p w14:paraId="1C785564" w14:textId="4FA1B385" w:rsidR="006B231E" w:rsidRPr="003C5097" w:rsidRDefault="00457370" w:rsidP="006B231E">
      <w:pPr>
        <w:autoSpaceDE w:val="0"/>
        <w:autoSpaceDN w:val="0"/>
        <w:adjustRightInd w:val="0"/>
        <w:jc w:val="both"/>
        <w:rPr>
          <w:rFonts w:ascii="Calibri" w:hAnsi="Calibri" w:cs="Calibri"/>
          <w:b/>
          <w:bCs/>
          <w:sz w:val="22"/>
          <w:szCs w:val="22"/>
        </w:rPr>
      </w:pPr>
      <w:r w:rsidRPr="00482D88">
        <w:rPr>
          <w:rFonts w:ascii="Calibri" w:hAnsi="Calibri" w:cs="Calibri"/>
          <w:bCs/>
          <w:sz w:val="22"/>
          <w:szCs w:val="22"/>
        </w:rPr>
        <w:t>Pogodbeno stranko, ki jo prizadene višja sila, mora o tem nemudoma oziroma najkasneje v roku 24 ur od nastopa teh okoliščin, pisno obvestiti drugo pogodbeno stranko, pri čemer navede naravo višje sile, predvideno trajanje in predvidene posledice. O prenehanju okoliščin, ki pomenijo višjo silo, mora zaradi le-teh prizadeta pogodbena stranka takoj oziroma najpozneje v 24 urah od prenehanja le-teh pisno obvestiti drugo pogodbeno stranko</w:t>
      </w:r>
      <w:r w:rsidRPr="00482D88">
        <w:rPr>
          <w:rFonts w:ascii="Calibri" w:hAnsi="Calibri" w:cs="Calibri"/>
          <w:b/>
          <w:bCs/>
          <w:sz w:val="22"/>
          <w:szCs w:val="22"/>
        </w:rPr>
        <w:t>.</w:t>
      </w:r>
      <w:bookmarkEnd w:id="21"/>
    </w:p>
    <w:p w14:paraId="4F709E84" w14:textId="57E29B07" w:rsidR="00C71D38" w:rsidRDefault="00C71D38" w:rsidP="006B231E">
      <w:pPr>
        <w:autoSpaceDE w:val="0"/>
        <w:autoSpaceDN w:val="0"/>
        <w:adjustRightInd w:val="0"/>
        <w:jc w:val="both"/>
        <w:rPr>
          <w:rFonts w:ascii="Calibri" w:hAnsi="Calibri" w:cs="Calibri"/>
          <w:bCs/>
          <w:sz w:val="22"/>
          <w:szCs w:val="22"/>
        </w:rPr>
      </w:pPr>
    </w:p>
    <w:p w14:paraId="2B622E1E" w14:textId="77777777" w:rsidR="00AF7E70" w:rsidRDefault="00AF7E70" w:rsidP="006B231E">
      <w:pPr>
        <w:autoSpaceDE w:val="0"/>
        <w:autoSpaceDN w:val="0"/>
        <w:adjustRightInd w:val="0"/>
        <w:jc w:val="both"/>
        <w:rPr>
          <w:rFonts w:ascii="Calibri" w:hAnsi="Calibri" w:cs="Calibri"/>
          <w:bCs/>
          <w:sz w:val="22"/>
          <w:szCs w:val="22"/>
        </w:rPr>
      </w:pPr>
    </w:p>
    <w:p w14:paraId="2E7E08D8" w14:textId="4F19EF39" w:rsidR="006B231E" w:rsidRPr="006B231E" w:rsidRDefault="001B232F" w:rsidP="009B218A">
      <w:pPr>
        <w:pStyle w:val="Naslov1"/>
        <w:numPr>
          <w:ilvl w:val="0"/>
          <w:numId w:val="3"/>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FINANČNO </w:t>
      </w:r>
      <w:r w:rsidR="006B231E" w:rsidRPr="006B231E">
        <w:rPr>
          <w:rFonts w:asciiTheme="minorHAnsi" w:hAnsiTheme="minorHAnsi" w:cstheme="minorHAnsi"/>
          <w:b/>
          <w:color w:val="000000" w:themeColor="text1"/>
          <w:sz w:val="22"/>
          <w:szCs w:val="22"/>
        </w:rPr>
        <w:t>ZAVAROVANJE OBVEZNOSTI</w:t>
      </w:r>
      <w:r w:rsidR="00457370">
        <w:rPr>
          <w:rFonts w:asciiTheme="minorHAnsi" w:hAnsiTheme="minorHAnsi" w:cstheme="minorHAnsi"/>
          <w:b/>
          <w:color w:val="000000" w:themeColor="text1"/>
          <w:sz w:val="22"/>
          <w:szCs w:val="22"/>
        </w:rPr>
        <w:t xml:space="preserve"> </w:t>
      </w:r>
      <w:r w:rsidR="00457370" w:rsidRPr="00457370">
        <w:rPr>
          <w:rFonts w:asciiTheme="minorHAnsi" w:hAnsiTheme="minorHAnsi" w:cstheme="minorHAnsi"/>
          <w:b/>
          <w:color w:val="000000" w:themeColor="text1"/>
          <w:sz w:val="22"/>
          <w:szCs w:val="22"/>
        </w:rPr>
        <w:t>ZA DOBRO IZVEDBO POGODBENIH OBVEZNOSTI</w:t>
      </w:r>
    </w:p>
    <w:p w14:paraId="3426069C" w14:textId="77777777" w:rsidR="006B231E" w:rsidRPr="00482D88" w:rsidRDefault="006B231E" w:rsidP="006B231E">
      <w:pPr>
        <w:autoSpaceDE w:val="0"/>
        <w:autoSpaceDN w:val="0"/>
        <w:adjustRightInd w:val="0"/>
        <w:jc w:val="both"/>
        <w:rPr>
          <w:rFonts w:ascii="Calibri" w:hAnsi="Calibri" w:cs="Calibri"/>
          <w:b/>
          <w:bCs/>
          <w:sz w:val="22"/>
          <w:szCs w:val="22"/>
        </w:rPr>
      </w:pPr>
    </w:p>
    <w:p w14:paraId="31D854BB" w14:textId="77777777" w:rsidR="006B231E" w:rsidRPr="006B231E" w:rsidRDefault="006B231E" w:rsidP="009B218A">
      <w:pPr>
        <w:pStyle w:val="Naslov2"/>
        <w:numPr>
          <w:ilvl w:val="0"/>
          <w:numId w:val="8"/>
        </w:numPr>
        <w:spacing w:before="0"/>
        <w:jc w:val="center"/>
        <w:rPr>
          <w:rFonts w:asciiTheme="minorHAnsi" w:hAnsiTheme="minorHAnsi" w:cstheme="minorHAnsi"/>
          <w:b/>
          <w:color w:val="000000" w:themeColor="text1"/>
          <w:sz w:val="22"/>
          <w:szCs w:val="22"/>
        </w:rPr>
      </w:pPr>
      <w:r w:rsidRPr="006B231E">
        <w:rPr>
          <w:rFonts w:asciiTheme="minorHAnsi" w:hAnsiTheme="minorHAnsi" w:cstheme="minorHAnsi"/>
          <w:b/>
          <w:color w:val="000000" w:themeColor="text1"/>
          <w:sz w:val="22"/>
          <w:szCs w:val="22"/>
        </w:rPr>
        <w:t>člen</w:t>
      </w:r>
    </w:p>
    <w:p w14:paraId="53375D67" w14:textId="77777777" w:rsidR="006B231E" w:rsidRPr="003E1867" w:rsidRDefault="006B231E" w:rsidP="006B231E">
      <w:pPr>
        <w:autoSpaceDE w:val="0"/>
        <w:autoSpaceDN w:val="0"/>
        <w:adjustRightInd w:val="0"/>
        <w:jc w:val="center"/>
        <w:rPr>
          <w:rFonts w:ascii="Calibri" w:hAnsi="Calibri" w:cs="Calibri"/>
          <w:sz w:val="18"/>
          <w:szCs w:val="22"/>
        </w:rPr>
      </w:pPr>
    </w:p>
    <w:p w14:paraId="0E071F99" w14:textId="77777777" w:rsidR="006B231E" w:rsidRPr="00BC0032" w:rsidRDefault="00BC0032" w:rsidP="00BC0032">
      <w:pPr>
        <w:pStyle w:val="Default"/>
        <w:jc w:val="both"/>
        <w:rPr>
          <w:rFonts w:ascii="Calibri" w:eastAsia="Times New Roman" w:hAnsi="Calibri" w:cs="Calibri"/>
          <w:color w:val="auto"/>
          <w:sz w:val="22"/>
          <w:szCs w:val="22"/>
          <w:lang w:eastAsia="sl-SI"/>
        </w:rPr>
      </w:pPr>
      <w:r w:rsidRPr="00BC0032">
        <w:rPr>
          <w:rFonts w:ascii="Calibri" w:eastAsia="Times New Roman" w:hAnsi="Calibri" w:cs="Calibri"/>
          <w:color w:val="auto"/>
          <w:sz w:val="22"/>
          <w:szCs w:val="22"/>
          <w:lang w:eastAsia="sl-SI"/>
        </w:rPr>
        <w:t>Dobavitelj najkasneje deset (10) dni po podpisu pogodbe</w:t>
      </w:r>
      <w:r>
        <w:rPr>
          <w:rFonts w:ascii="Calibri" w:eastAsia="Times New Roman" w:hAnsi="Calibri" w:cs="Calibri"/>
          <w:color w:val="auto"/>
          <w:sz w:val="22"/>
          <w:szCs w:val="22"/>
          <w:lang w:eastAsia="sl-SI"/>
        </w:rPr>
        <w:t xml:space="preserve"> </w:t>
      </w:r>
      <w:r w:rsidR="006B231E" w:rsidRPr="00482D88">
        <w:rPr>
          <w:rFonts w:ascii="Calibri" w:hAnsi="Calibri" w:cs="Calibri"/>
          <w:sz w:val="22"/>
          <w:szCs w:val="22"/>
        </w:rPr>
        <w:t>predloži naročniku</w:t>
      </w:r>
      <w:r w:rsidR="006B231E" w:rsidRPr="00482D88" w:rsidDel="00B57C6E">
        <w:rPr>
          <w:rFonts w:ascii="Calibri" w:hAnsi="Calibri" w:cs="Calibri"/>
          <w:sz w:val="22"/>
          <w:szCs w:val="22"/>
        </w:rPr>
        <w:t xml:space="preserve"> </w:t>
      </w:r>
      <w:r w:rsidR="006B231E" w:rsidRPr="00482D88">
        <w:rPr>
          <w:rFonts w:ascii="Calibri" w:hAnsi="Calibri" w:cs="Calibri"/>
          <w:sz w:val="22"/>
          <w:szCs w:val="22"/>
        </w:rPr>
        <w:t>finančno zavarovanje za dobro izvedbo pogodbenih obveznosti:</w:t>
      </w:r>
    </w:p>
    <w:p w14:paraId="4253E8A1" w14:textId="77777777" w:rsidR="006B231E" w:rsidRPr="00482D88" w:rsidRDefault="006B231E" w:rsidP="006B231E">
      <w:pPr>
        <w:pStyle w:val="Pripombabesedilo"/>
        <w:ind w:left="705" w:hanging="705"/>
        <w:jc w:val="both"/>
        <w:rPr>
          <w:rFonts w:ascii="Calibri" w:hAnsi="Calibri" w:cs="Calibri"/>
          <w:sz w:val="22"/>
          <w:szCs w:val="22"/>
        </w:rPr>
      </w:pPr>
      <w:r w:rsidRPr="00482D88">
        <w:rPr>
          <w:rFonts w:ascii="Calibri" w:hAnsi="Calibri" w:cs="Calibri"/>
          <w:sz w:val="22"/>
          <w:szCs w:val="22"/>
        </w:rPr>
        <w:t>-</w:t>
      </w:r>
      <w:r w:rsidRPr="00482D88">
        <w:rPr>
          <w:rFonts w:ascii="Calibri" w:hAnsi="Calibri" w:cs="Calibri"/>
          <w:sz w:val="22"/>
          <w:szCs w:val="22"/>
        </w:rPr>
        <w:tab/>
        <w:t>menično izjavo in lastno podpisano menico s pooblastilom v višini 10% vrednosti z DDV te pogodbe v primeru, da je vrednost pogodbe višja od 20.000,00 EUR, s tem, da mora biti ves čas trajanja pogodbe menica unovčljiva.</w:t>
      </w:r>
    </w:p>
    <w:p w14:paraId="28103D3C" w14:textId="77777777" w:rsidR="006B231E" w:rsidRPr="00482D88" w:rsidRDefault="006B231E" w:rsidP="006B231E">
      <w:pPr>
        <w:autoSpaceDE w:val="0"/>
        <w:autoSpaceDN w:val="0"/>
        <w:adjustRightInd w:val="0"/>
        <w:jc w:val="both"/>
        <w:rPr>
          <w:rFonts w:ascii="Calibri" w:hAnsi="Calibri" w:cs="Calibri"/>
          <w:sz w:val="22"/>
          <w:szCs w:val="22"/>
        </w:rPr>
      </w:pPr>
    </w:p>
    <w:p w14:paraId="1209EAFC" w14:textId="77777777" w:rsidR="006B231E" w:rsidRDefault="006B231E" w:rsidP="006B231E">
      <w:pPr>
        <w:autoSpaceDE w:val="0"/>
        <w:autoSpaceDN w:val="0"/>
        <w:adjustRightInd w:val="0"/>
        <w:jc w:val="both"/>
        <w:rPr>
          <w:rFonts w:ascii="Calibri" w:hAnsi="Calibri" w:cs="Calibri"/>
          <w:sz w:val="22"/>
          <w:szCs w:val="22"/>
        </w:rPr>
      </w:pPr>
      <w:r w:rsidRPr="00482D88">
        <w:rPr>
          <w:rFonts w:ascii="Calibri" w:hAnsi="Calibri" w:cs="Calibri"/>
          <w:sz w:val="22"/>
          <w:szCs w:val="22"/>
        </w:rPr>
        <w:lastRenderedPageBreak/>
        <w:t>Finančno zavarovanje iz predhodnega odstavka tega člena pogodbe mora veljati še najmanj 30 dni od določenega obdobja veljavnosti pogodbe.</w:t>
      </w:r>
    </w:p>
    <w:p w14:paraId="21888444" w14:textId="77777777" w:rsidR="006B231E" w:rsidRPr="00F67CC9" w:rsidRDefault="006B231E" w:rsidP="006B231E">
      <w:pPr>
        <w:autoSpaceDE w:val="0"/>
        <w:autoSpaceDN w:val="0"/>
        <w:adjustRightInd w:val="0"/>
        <w:jc w:val="both"/>
        <w:rPr>
          <w:rFonts w:ascii="Calibri" w:hAnsi="Calibri" w:cs="Calibri"/>
          <w:sz w:val="22"/>
          <w:szCs w:val="22"/>
        </w:rPr>
      </w:pPr>
    </w:p>
    <w:p w14:paraId="0D46D975" w14:textId="77777777" w:rsidR="006B231E" w:rsidRPr="00482D88" w:rsidRDefault="006B231E" w:rsidP="006B231E">
      <w:pPr>
        <w:autoSpaceDE w:val="0"/>
        <w:autoSpaceDN w:val="0"/>
        <w:adjustRightInd w:val="0"/>
        <w:jc w:val="both"/>
        <w:rPr>
          <w:rFonts w:ascii="Calibri" w:hAnsi="Calibri" w:cs="Calibri"/>
          <w:sz w:val="22"/>
          <w:szCs w:val="22"/>
        </w:rPr>
      </w:pPr>
      <w:r w:rsidRPr="00482D88">
        <w:rPr>
          <w:rFonts w:ascii="Calibri" w:hAnsi="Calibri" w:cs="Calibri"/>
          <w:sz w:val="22"/>
          <w:szCs w:val="22"/>
        </w:rPr>
        <w:t>V primeru unovčitve menice bo moral dobavitelj unovčeno menico ustrezno nadomestiti z novo.</w:t>
      </w:r>
    </w:p>
    <w:p w14:paraId="72110C2E" w14:textId="77777777" w:rsidR="006B231E" w:rsidRPr="00482D88" w:rsidRDefault="006B231E" w:rsidP="006B231E">
      <w:pPr>
        <w:autoSpaceDE w:val="0"/>
        <w:autoSpaceDN w:val="0"/>
        <w:adjustRightInd w:val="0"/>
        <w:jc w:val="both"/>
        <w:rPr>
          <w:rFonts w:ascii="Calibri" w:hAnsi="Calibri" w:cs="Calibri"/>
          <w:sz w:val="22"/>
          <w:szCs w:val="22"/>
        </w:rPr>
      </w:pPr>
    </w:p>
    <w:p w14:paraId="68C28870" w14:textId="77777777" w:rsidR="009D159E" w:rsidRPr="001B01DF" w:rsidRDefault="009D159E" w:rsidP="009D159E">
      <w:pPr>
        <w:autoSpaceDE w:val="0"/>
        <w:autoSpaceDN w:val="0"/>
        <w:adjustRightInd w:val="0"/>
        <w:jc w:val="both"/>
        <w:rPr>
          <w:rFonts w:asciiTheme="minorHAnsi" w:hAnsiTheme="minorHAnsi" w:cstheme="minorHAnsi"/>
          <w:sz w:val="22"/>
          <w:szCs w:val="22"/>
        </w:rPr>
      </w:pPr>
      <w:r w:rsidRPr="001B01DF">
        <w:rPr>
          <w:rFonts w:asciiTheme="minorHAnsi" w:hAnsiTheme="minorHAnsi" w:cstheme="minorHAnsi"/>
          <w:sz w:val="22"/>
          <w:szCs w:val="22"/>
        </w:rPr>
        <w:t xml:space="preserve">Instrument finančnega zavarovanja za dobavo predmeta pogodbe skladno z določili pogodbe </w:t>
      </w:r>
      <w:r>
        <w:rPr>
          <w:rFonts w:asciiTheme="minorHAnsi" w:hAnsiTheme="minorHAnsi" w:cstheme="minorHAnsi"/>
          <w:sz w:val="22"/>
          <w:szCs w:val="22"/>
        </w:rPr>
        <w:t>naročnik</w:t>
      </w:r>
      <w:r w:rsidRPr="001B01DF">
        <w:rPr>
          <w:rFonts w:asciiTheme="minorHAnsi" w:hAnsiTheme="minorHAnsi" w:cstheme="minorHAnsi"/>
          <w:sz w:val="22"/>
          <w:szCs w:val="22"/>
        </w:rPr>
        <w:t xml:space="preserve"> lahko unovči, če </w:t>
      </w:r>
      <w:r>
        <w:rPr>
          <w:rFonts w:asciiTheme="minorHAnsi" w:hAnsiTheme="minorHAnsi" w:cstheme="minorHAnsi"/>
          <w:sz w:val="22"/>
          <w:szCs w:val="22"/>
        </w:rPr>
        <w:t>dobavitelj</w:t>
      </w:r>
      <w:r w:rsidRPr="001B01DF">
        <w:rPr>
          <w:rFonts w:asciiTheme="minorHAnsi" w:hAnsiTheme="minorHAnsi" w:cstheme="minorHAnsi"/>
          <w:sz w:val="22"/>
          <w:szCs w:val="22"/>
        </w:rPr>
        <w:t xml:space="preserve"> svojih obveznosti do </w:t>
      </w:r>
      <w:r>
        <w:rPr>
          <w:rFonts w:asciiTheme="minorHAnsi" w:hAnsiTheme="minorHAnsi" w:cstheme="minorHAnsi"/>
          <w:sz w:val="22"/>
          <w:szCs w:val="22"/>
        </w:rPr>
        <w:t>naročnika</w:t>
      </w:r>
      <w:r w:rsidRPr="001B01DF">
        <w:rPr>
          <w:rFonts w:asciiTheme="minorHAnsi" w:hAnsiTheme="minorHAnsi" w:cstheme="minorHAnsi"/>
          <w:sz w:val="22"/>
          <w:szCs w:val="22"/>
        </w:rPr>
        <w:t xml:space="preserve"> ne izpolni skladno s pogodbo, v dogovorjeni kvaliteti, količini in roku ter v drugih primerih, </w:t>
      </w:r>
      <w:bookmarkStart w:id="22" w:name="_Hlk158625712"/>
      <w:r w:rsidRPr="001B01DF">
        <w:rPr>
          <w:rFonts w:asciiTheme="minorHAnsi" w:hAnsiTheme="minorHAnsi" w:cstheme="minorHAnsi"/>
          <w:sz w:val="22"/>
          <w:szCs w:val="22"/>
        </w:rPr>
        <w:t xml:space="preserve">ko na podlagi te pogodbe nastane terjatev </w:t>
      </w:r>
      <w:r>
        <w:rPr>
          <w:rFonts w:asciiTheme="minorHAnsi" w:hAnsiTheme="minorHAnsi" w:cstheme="minorHAnsi"/>
          <w:sz w:val="22"/>
          <w:szCs w:val="22"/>
        </w:rPr>
        <w:t>naročnika</w:t>
      </w:r>
      <w:r w:rsidRPr="001B01DF">
        <w:rPr>
          <w:rFonts w:asciiTheme="minorHAnsi" w:hAnsiTheme="minorHAnsi" w:cstheme="minorHAnsi"/>
          <w:sz w:val="22"/>
          <w:szCs w:val="22"/>
        </w:rPr>
        <w:t xml:space="preserve"> do </w:t>
      </w:r>
      <w:r>
        <w:rPr>
          <w:rFonts w:asciiTheme="minorHAnsi" w:hAnsiTheme="minorHAnsi" w:cstheme="minorHAnsi"/>
          <w:sz w:val="22"/>
          <w:szCs w:val="22"/>
        </w:rPr>
        <w:t>dobavitelja</w:t>
      </w:r>
      <w:r w:rsidRPr="001B01DF">
        <w:rPr>
          <w:rFonts w:asciiTheme="minorHAnsi" w:hAnsiTheme="minorHAnsi" w:cstheme="minorHAnsi"/>
          <w:sz w:val="22"/>
          <w:szCs w:val="22"/>
        </w:rPr>
        <w:t>.</w:t>
      </w:r>
      <w:bookmarkEnd w:id="22"/>
    </w:p>
    <w:p w14:paraId="1B70FA77" w14:textId="77777777" w:rsidR="003D2D86" w:rsidRPr="00482D88" w:rsidRDefault="003D2D86" w:rsidP="006B231E">
      <w:pPr>
        <w:autoSpaceDE w:val="0"/>
        <w:autoSpaceDN w:val="0"/>
        <w:adjustRightInd w:val="0"/>
        <w:jc w:val="both"/>
        <w:rPr>
          <w:rFonts w:ascii="Calibri" w:hAnsi="Calibri" w:cs="Calibri"/>
          <w:bCs/>
          <w:sz w:val="22"/>
          <w:szCs w:val="22"/>
        </w:rPr>
      </w:pPr>
    </w:p>
    <w:p w14:paraId="76F2F49B" w14:textId="77777777" w:rsidR="00317DBE" w:rsidRPr="001B01DF" w:rsidRDefault="00317DBE" w:rsidP="00317DBE">
      <w:pPr>
        <w:autoSpaceDE w:val="0"/>
        <w:autoSpaceDN w:val="0"/>
        <w:adjustRightInd w:val="0"/>
        <w:jc w:val="both"/>
        <w:rPr>
          <w:rFonts w:asciiTheme="minorHAnsi" w:hAnsiTheme="minorHAnsi" w:cstheme="minorHAnsi"/>
          <w:sz w:val="22"/>
          <w:szCs w:val="22"/>
        </w:rPr>
      </w:pPr>
      <w:r w:rsidRPr="001B01DF">
        <w:rPr>
          <w:rFonts w:asciiTheme="minorHAnsi" w:hAnsiTheme="minorHAnsi" w:cstheme="minorHAnsi"/>
          <w:sz w:val="22"/>
          <w:szCs w:val="22"/>
        </w:rPr>
        <w:t>Naročnik lahko menico za dobro izvedbo pogodbenih obveznosti uveljavi brez predhodnega opomina. Dobavitelja pa mora o tem, da jo je uveljavil, pisno obvestiti najkasneje v 5 dneh po dnevu, ko jo je predložil v izplačilo.</w:t>
      </w:r>
    </w:p>
    <w:p w14:paraId="619EE10F" w14:textId="77777777" w:rsidR="00317DBE" w:rsidRPr="00482D88" w:rsidRDefault="00317DBE" w:rsidP="00317DBE">
      <w:pPr>
        <w:autoSpaceDE w:val="0"/>
        <w:autoSpaceDN w:val="0"/>
        <w:adjustRightInd w:val="0"/>
        <w:jc w:val="both"/>
        <w:rPr>
          <w:rFonts w:ascii="Calibri" w:hAnsi="Calibri" w:cs="Calibri"/>
          <w:sz w:val="22"/>
          <w:szCs w:val="22"/>
        </w:rPr>
      </w:pPr>
    </w:p>
    <w:p w14:paraId="272CD4F1" w14:textId="77777777" w:rsidR="00317DBE" w:rsidRDefault="00317DBE" w:rsidP="00317DBE">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Uveljavljanje finančnega zavarovanja ne izključuje siceršnje odškodninske odgovornosti dobavitelja. </w:t>
      </w:r>
    </w:p>
    <w:p w14:paraId="7DF1E8E1" w14:textId="77777777" w:rsidR="00317DBE" w:rsidRDefault="00317DBE" w:rsidP="00317DBE">
      <w:pPr>
        <w:autoSpaceDE w:val="0"/>
        <w:autoSpaceDN w:val="0"/>
        <w:adjustRightInd w:val="0"/>
        <w:jc w:val="both"/>
        <w:rPr>
          <w:rFonts w:ascii="Calibri" w:hAnsi="Calibri" w:cs="Calibri"/>
          <w:sz w:val="22"/>
          <w:szCs w:val="22"/>
        </w:rPr>
      </w:pPr>
    </w:p>
    <w:p w14:paraId="447FFCF2" w14:textId="77777777" w:rsidR="00317DBE" w:rsidRDefault="00317DBE" w:rsidP="00317DBE">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V primeru, da dobavitelj naročniku ne izroči menice za dobro izvedbo pogodbenih obveznosti v roku določenem v </w:t>
      </w:r>
      <w:r>
        <w:rPr>
          <w:rFonts w:ascii="Calibri" w:hAnsi="Calibri" w:cs="Calibri"/>
          <w:sz w:val="22"/>
          <w:szCs w:val="22"/>
        </w:rPr>
        <w:t>prvem</w:t>
      </w:r>
      <w:r w:rsidRPr="00482D88">
        <w:rPr>
          <w:rFonts w:ascii="Calibri" w:hAnsi="Calibri" w:cs="Calibri"/>
          <w:sz w:val="22"/>
          <w:szCs w:val="22"/>
        </w:rPr>
        <w:t xml:space="preserve"> odstavku tega člena, se šteje, da ta pogodba ni sklenjena.</w:t>
      </w:r>
    </w:p>
    <w:p w14:paraId="132308F3" w14:textId="0E5637BF" w:rsidR="006B231E" w:rsidRDefault="006B231E" w:rsidP="002125D5">
      <w:pPr>
        <w:autoSpaceDE w:val="0"/>
        <w:autoSpaceDN w:val="0"/>
        <w:adjustRightInd w:val="0"/>
        <w:jc w:val="both"/>
        <w:rPr>
          <w:rFonts w:asciiTheme="minorHAnsi" w:hAnsiTheme="minorHAnsi" w:cstheme="minorHAnsi"/>
          <w:bCs/>
          <w:sz w:val="22"/>
          <w:szCs w:val="22"/>
        </w:rPr>
      </w:pPr>
      <w:bookmarkStart w:id="23" w:name="_Hlk127441874"/>
    </w:p>
    <w:p w14:paraId="19F0107F" w14:textId="77777777" w:rsidR="00DE3CD9" w:rsidRPr="002125D5" w:rsidRDefault="00DE3CD9" w:rsidP="002125D5">
      <w:pPr>
        <w:autoSpaceDE w:val="0"/>
        <w:autoSpaceDN w:val="0"/>
        <w:adjustRightInd w:val="0"/>
        <w:jc w:val="both"/>
        <w:rPr>
          <w:rFonts w:asciiTheme="minorHAnsi" w:hAnsiTheme="minorHAnsi" w:cstheme="minorHAnsi"/>
          <w:bCs/>
          <w:sz w:val="22"/>
          <w:szCs w:val="22"/>
        </w:rPr>
      </w:pPr>
    </w:p>
    <w:p w14:paraId="421B1CE8" w14:textId="77777777" w:rsidR="002125D5" w:rsidRPr="00353926" w:rsidRDefault="002125D5" w:rsidP="009B218A">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PROTIKORUPCIJSKA KLAVZULA </w:t>
      </w:r>
    </w:p>
    <w:p w14:paraId="2530C6D3" w14:textId="77777777" w:rsidR="00C63645" w:rsidRPr="00AF7E70" w:rsidRDefault="00C63645" w:rsidP="00BA41C3">
      <w:pPr>
        <w:autoSpaceDE w:val="0"/>
        <w:autoSpaceDN w:val="0"/>
        <w:adjustRightInd w:val="0"/>
        <w:jc w:val="both"/>
        <w:rPr>
          <w:rFonts w:asciiTheme="minorHAnsi" w:hAnsiTheme="minorHAnsi" w:cstheme="minorHAnsi"/>
          <w:b/>
          <w:sz w:val="16"/>
          <w:szCs w:val="22"/>
        </w:rPr>
      </w:pPr>
    </w:p>
    <w:p w14:paraId="5B485E9F" w14:textId="77777777" w:rsidR="002125D5" w:rsidRPr="00AD129E" w:rsidRDefault="002125D5" w:rsidP="009B218A">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262EF07" w14:textId="77777777" w:rsidR="002125D5" w:rsidRPr="00BA41C3" w:rsidRDefault="002125D5" w:rsidP="00BA41C3">
      <w:pPr>
        <w:pStyle w:val="Naslov1"/>
        <w:spacing w:before="0"/>
        <w:ind w:left="360"/>
        <w:rPr>
          <w:rFonts w:asciiTheme="minorHAnsi" w:hAnsiTheme="minorHAnsi" w:cstheme="minorHAnsi"/>
          <w:b/>
          <w:color w:val="000000" w:themeColor="text1"/>
          <w:sz w:val="22"/>
          <w:szCs w:val="22"/>
        </w:rPr>
      </w:pPr>
    </w:p>
    <w:p w14:paraId="3636C6C6" w14:textId="56ED7A71" w:rsidR="00D52848"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pogodbe ali njenemu predstavniku, zastopniku, posredniku, je ta pogodba nična.</w:t>
      </w:r>
    </w:p>
    <w:p w14:paraId="6E746ED2" w14:textId="29B58D56" w:rsidR="00D52848" w:rsidRDefault="00D52848" w:rsidP="002125D5">
      <w:pPr>
        <w:autoSpaceDE w:val="0"/>
        <w:autoSpaceDN w:val="0"/>
        <w:adjustRightInd w:val="0"/>
        <w:jc w:val="both"/>
        <w:rPr>
          <w:rFonts w:asciiTheme="minorHAnsi" w:hAnsiTheme="minorHAnsi" w:cstheme="minorHAnsi"/>
          <w:sz w:val="22"/>
          <w:szCs w:val="22"/>
        </w:rPr>
      </w:pPr>
    </w:p>
    <w:p w14:paraId="34FBF4BC" w14:textId="77777777" w:rsidR="00DE3CD9" w:rsidRDefault="00DE3CD9" w:rsidP="002125D5">
      <w:pPr>
        <w:autoSpaceDE w:val="0"/>
        <w:autoSpaceDN w:val="0"/>
        <w:adjustRightInd w:val="0"/>
        <w:jc w:val="both"/>
        <w:rPr>
          <w:rFonts w:asciiTheme="minorHAnsi" w:hAnsiTheme="minorHAnsi" w:cstheme="minorHAnsi"/>
          <w:sz w:val="22"/>
          <w:szCs w:val="22"/>
        </w:rPr>
      </w:pPr>
    </w:p>
    <w:p w14:paraId="03CC66C7" w14:textId="77777777" w:rsidR="00D52848" w:rsidRPr="0031128B" w:rsidRDefault="00D52848" w:rsidP="009B218A">
      <w:pPr>
        <w:pStyle w:val="Naslov1"/>
        <w:numPr>
          <w:ilvl w:val="0"/>
          <w:numId w:val="3"/>
        </w:numPr>
        <w:spacing w:before="0"/>
        <w:rPr>
          <w:rFonts w:asciiTheme="minorHAnsi" w:hAnsiTheme="minorHAnsi" w:cstheme="minorHAnsi"/>
          <w:b/>
          <w:color w:val="000000" w:themeColor="text1"/>
          <w:sz w:val="22"/>
          <w:szCs w:val="22"/>
        </w:rPr>
      </w:pPr>
      <w:r w:rsidRPr="0031128B">
        <w:rPr>
          <w:rFonts w:asciiTheme="minorHAnsi" w:hAnsiTheme="minorHAnsi" w:cstheme="minorHAnsi"/>
          <w:b/>
          <w:color w:val="000000" w:themeColor="text1"/>
          <w:sz w:val="22"/>
          <w:szCs w:val="22"/>
        </w:rPr>
        <w:t>SODELOVANJE S PODIZVAJALCI</w:t>
      </w:r>
    </w:p>
    <w:p w14:paraId="4697B911" w14:textId="2BA52EBD" w:rsidR="00D52848" w:rsidRPr="00AF7E70" w:rsidRDefault="00D52848" w:rsidP="00D52848">
      <w:pPr>
        <w:autoSpaceDE w:val="0"/>
        <w:autoSpaceDN w:val="0"/>
        <w:adjustRightInd w:val="0"/>
        <w:jc w:val="both"/>
        <w:rPr>
          <w:rFonts w:asciiTheme="minorHAnsi" w:hAnsiTheme="minorHAnsi" w:cstheme="minorHAnsi"/>
          <w:b/>
          <w:bCs/>
          <w:sz w:val="16"/>
          <w:szCs w:val="22"/>
        </w:rPr>
      </w:pPr>
    </w:p>
    <w:p w14:paraId="45A38F2D" w14:textId="77777777" w:rsidR="00D52848" w:rsidRDefault="00D52848" w:rsidP="009B218A">
      <w:pPr>
        <w:pStyle w:val="Naslov2"/>
        <w:numPr>
          <w:ilvl w:val="0"/>
          <w:numId w:val="8"/>
        </w:numPr>
        <w:spacing w:before="0"/>
        <w:jc w:val="center"/>
        <w:rPr>
          <w:rFonts w:asciiTheme="minorHAnsi" w:hAnsiTheme="minorHAnsi" w:cstheme="minorHAnsi"/>
          <w:b/>
          <w:color w:val="000000" w:themeColor="text1"/>
          <w:sz w:val="22"/>
          <w:szCs w:val="22"/>
        </w:rPr>
      </w:pPr>
      <w:r w:rsidRPr="005E5D3A">
        <w:rPr>
          <w:rFonts w:asciiTheme="minorHAnsi" w:hAnsiTheme="minorHAnsi" w:cstheme="minorHAnsi"/>
          <w:b/>
          <w:color w:val="000000" w:themeColor="text1"/>
          <w:sz w:val="22"/>
          <w:szCs w:val="22"/>
        </w:rPr>
        <w:t xml:space="preserve"> </w:t>
      </w:r>
      <w:r>
        <w:rPr>
          <w:rFonts w:asciiTheme="minorHAnsi" w:hAnsiTheme="minorHAnsi" w:cstheme="minorHAnsi"/>
          <w:b/>
          <w:color w:val="000000" w:themeColor="text1"/>
          <w:sz w:val="22"/>
          <w:szCs w:val="22"/>
        </w:rPr>
        <w:t>č</w:t>
      </w:r>
      <w:r w:rsidRPr="005E5D3A">
        <w:rPr>
          <w:rFonts w:asciiTheme="minorHAnsi" w:hAnsiTheme="minorHAnsi" w:cstheme="minorHAnsi"/>
          <w:b/>
          <w:color w:val="000000" w:themeColor="text1"/>
          <w:sz w:val="22"/>
          <w:szCs w:val="22"/>
        </w:rPr>
        <w:t>len</w:t>
      </w:r>
    </w:p>
    <w:p w14:paraId="2EB88E8F" w14:textId="77777777" w:rsidR="00D52848" w:rsidRPr="0019619D" w:rsidRDefault="00D52848" w:rsidP="00D52848"/>
    <w:p w14:paraId="7941DC49" w14:textId="77777777" w:rsidR="00D52848" w:rsidRPr="0019619D" w:rsidRDefault="00D52848" w:rsidP="00D52848">
      <w:pPr>
        <w:autoSpaceDE w:val="0"/>
        <w:autoSpaceDN w:val="0"/>
        <w:adjustRightInd w:val="0"/>
        <w:jc w:val="both"/>
        <w:rPr>
          <w:rFonts w:asciiTheme="minorHAnsi" w:hAnsiTheme="minorHAnsi" w:cstheme="minorHAnsi"/>
          <w:bCs/>
          <w:sz w:val="22"/>
          <w:szCs w:val="22"/>
        </w:rPr>
      </w:pPr>
      <w:r w:rsidRPr="0019619D">
        <w:rPr>
          <w:rFonts w:asciiTheme="minorHAnsi" w:hAnsiTheme="minorHAnsi" w:cstheme="minorHAnsi"/>
          <w:bCs/>
          <w:sz w:val="22"/>
          <w:szCs w:val="22"/>
        </w:rPr>
        <w:t>Dobavitelj bo predmet te pogodbe opravil samostojno, brez podizvajalcev.</w:t>
      </w:r>
    </w:p>
    <w:p w14:paraId="6EACE2A3" w14:textId="77777777" w:rsidR="00D52848" w:rsidRDefault="00D52848" w:rsidP="00D52848">
      <w:pPr>
        <w:autoSpaceDE w:val="0"/>
        <w:autoSpaceDN w:val="0"/>
        <w:adjustRightInd w:val="0"/>
        <w:jc w:val="both"/>
        <w:rPr>
          <w:rFonts w:asciiTheme="minorHAnsi" w:hAnsiTheme="minorHAnsi" w:cstheme="minorHAnsi"/>
          <w:bCs/>
          <w:sz w:val="22"/>
          <w:szCs w:val="22"/>
        </w:rPr>
      </w:pPr>
    </w:p>
    <w:p w14:paraId="797F8CCF"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ALI</w:t>
      </w:r>
    </w:p>
    <w:p w14:paraId="2D49DC4F"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059586F6" w14:textId="77777777" w:rsidR="003A37F6" w:rsidRPr="0019619D" w:rsidRDefault="003A37F6" w:rsidP="003A37F6">
      <w:pPr>
        <w:autoSpaceDE w:val="0"/>
        <w:autoSpaceDN w:val="0"/>
        <w:adjustRightInd w:val="0"/>
        <w:jc w:val="both"/>
        <w:rPr>
          <w:rFonts w:asciiTheme="minorHAnsi" w:hAnsiTheme="minorHAnsi" w:cstheme="minorHAnsi"/>
          <w:bCs/>
          <w:color w:val="A6A6A6" w:themeColor="background1" w:themeShade="A6"/>
          <w:sz w:val="22"/>
          <w:szCs w:val="22"/>
        </w:rPr>
      </w:pPr>
      <w:r>
        <w:rPr>
          <w:rFonts w:asciiTheme="minorHAnsi" w:hAnsiTheme="minorHAnsi" w:cstheme="minorHAnsi"/>
          <w:bCs/>
          <w:color w:val="A6A6A6" w:themeColor="background1" w:themeShade="A6"/>
          <w:sz w:val="22"/>
          <w:szCs w:val="22"/>
        </w:rPr>
        <w:t>Pogodbeni stranki</w:t>
      </w:r>
      <w:r w:rsidRPr="0019619D">
        <w:rPr>
          <w:rFonts w:asciiTheme="minorHAnsi" w:hAnsiTheme="minorHAnsi" w:cstheme="minorHAnsi"/>
          <w:bCs/>
          <w:color w:val="A6A6A6" w:themeColor="background1" w:themeShade="A6"/>
          <w:sz w:val="22"/>
          <w:szCs w:val="22"/>
        </w:rPr>
        <w:t xml:space="preserve"> soglašata, da bo dobavitelj</w:t>
      </w:r>
      <w:r>
        <w:rPr>
          <w:rFonts w:asciiTheme="minorHAnsi" w:hAnsiTheme="minorHAnsi" w:cstheme="minorHAnsi"/>
          <w:bCs/>
          <w:color w:val="A6A6A6" w:themeColor="background1" w:themeShade="A6"/>
          <w:sz w:val="22"/>
          <w:szCs w:val="22"/>
        </w:rPr>
        <w:t xml:space="preserve"> predmetno</w:t>
      </w:r>
      <w:r w:rsidRPr="0019619D">
        <w:rPr>
          <w:rFonts w:asciiTheme="minorHAnsi" w:hAnsiTheme="minorHAnsi" w:cstheme="minorHAnsi"/>
          <w:bCs/>
          <w:color w:val="A6A6A6" w:themeColor="background1" w:themeShade="A6"/>
          <w:sz w:val="22"/>
          <w:szCs w:val="22"/>
        </w:rPr>
        <w:t xml:space="preserve"> blago, </w:t>
      </w:r>
      <w:r>
        <w:rPr>
          <w:rFonts w:asciiTheme="minorHAnsi" w:hAnsiTheme="minorHAnsi" w:cstheme="minorHAnsi"/>
          <w:bCs/>
          <w:color w:val="A6A6A6" w:themeColor="background1" w:themeShade="A6"/>
          <w:sz w:val="22"/>
          <w:szCs w:val="22"/>
        </w:rPr>
        <w:t>do</w:t>
      </w:r>
      <w:r w:rsidRPr="0019619D">
        <w:rPr>
          <w:rFonts w:asciiTheme="minorHAnsi" w:hAnsiTheme="minorHAnsi" w:cstheme="minorHAnsi"/>
          <w:bCs/>
          <w:color w:val="A6A6A6" w:themeColor="background1" w:themeShade="A6"/>
          <w:sz w:val="22"/>
          <w:szCs w:val="22"/>
        </w:rPr>
        <w:t xml:space="preserve">bavil z naslednjimi podizvajalci:  </w:t>
      </w:r>
    </w:p>
    <w:p w14:paraId="5467510D"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1A9D36B8"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1. podizvajalec </w:t>
      </w:r>
    </w:p>
    <w:p w14:paraId="1C48DFE7"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naziv:………… ……………………………………</w:t>
      </w:r>
    </w:p>
    <w:p w14:paraId="32C25718"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polni naslov: …………………………</w:t>
      </w:r>
    </w:p>
    <w:p w14:paraId="6493F3B5"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matična številka: ………………………….</w:t>
      </w:r>
    </w:p>
    <w:p w14:paraId="1AF9453E"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davčna številka: ………………………………………...</w:t>
      </w:r>
    </w:p>
    <w:p w14:paraId="67E210DF"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TRR: …………………………………………… </w:t>
      </w:r>
    </w:p>
    <w:p w14:paraId="66AE2170"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4145AB2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dobavo blaga: …………………………...</w:t>
      </w:r>
    </w:p>
    <w:p w14:paraId="28C35BAC"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predmet: ……………………</w:t>
      </w:r>
    </w:p>
    <w:p w14:paraId="69A095EC"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količina: ………………………………….</w:t>
      </w:r>
    </w:p>
    <w:p w14:paraId="50A460AA"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vrednost blaga: …………………………….….</w:t>
      </w:r>
    </w:p>
    <w:p w14:paraId="4D1D431B"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kraj dobave blaga: …………………….</w:t>
      </w:r>
    </w:p>
    <w:p w14:paraId="76A44B7B"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lastRenderedPageBreak/>
        <w:t>rok dobave blaga: ……………..</w:t>
      </w:r>
    </w:p>
    <w:p w14:paraId="17F0A45F"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05DE9F91"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2. podizvajalec </w:t>
      </w:r>
    </w:p>
    <w:p w14:paraId="489C22FD"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drugega in vse ostale podizvajalce se vpišejo isti podatki kot za prvega podizvajalca)</w:t>
      </w:r>
    </w:p>
    <w:p w14:paraId="28F72F49"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2DDDC229"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Dobavitelj, ki izvaja javno naročilo z enim ali več podizvajalci, s podpisom </w:t>
      </w:r>
      <w:r w:rsidR="00FD4600">
        <w:rPr>
          <w:rFonts w:asciiTheme="minorHAnsi" w:hAnsiTheme="minorHAnsi" w:cstheme="minorHAnsi"/>
          <w:bCs/>
          <w:color w:val="A6A6A6" w:themeColor="background1" w:themeShade="A6"/>
          <w:sz w:val="22"/>
          <w:szCs w:val="22"/>
        </w:rPr>
        <w:t>te pogodbe</w:t>
      </w:r>
      <w:r w:rsidRPr="0019619D">
        <w:rPr>
          <w:rFonts w:asciiTheme="minorHAnsi" w:hAnsiTheme="minorHAnsi" w:cstheme="minorHAnsi"/>
          <w:bCs/>
          <w:color w:val="A6A6A6" w:themeColor="background1" w:themeShade="A6"/>
          <w:sz w:val="22"/>
          <w:szCs w:val="22"/>
        </w:rPr>
        <w:t xml:space="preserve"> pooblašča naročnika, da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14:paraId="2F6E730A"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p>
    <w:p w14:paraId="3B401FCC" w14:textId="77777777" w:rsidR="00D52848" w:rsidRPr="0011439D" w:rsidRDefault="00D52848" w:rsidP="009B218A">
      <w:pPr>
        <w:pStyle w:val="Naslov2"/>
        <w:numPr>
          <w:ilvl w:val="0"/>
          <w:numId w:val="8"/>
        </w:numPr>
        <w:spacing w:before="0"/>
        <w:jc w:val="center"/>
        <w:rPr>
          <w:rFonts w:asciiTheme="minorHAnsi" w:hAnsiTheme="minorHAnsi" w:cstheme="minorHAnsi"/>
          <w:b/>
          <w:color w:val="000000" w:themeColor="text1"/>
          <w:sz w:val="22"/>
          <w:szCs w:val="22"/>
        </w:rPr>
      </w:pPr>
      <w:r w:rsidRPr="0011439D">
        <w:rPr>
          <w:rFonts w:asciiTheme="minorHAnsi" w:hAnsiTheme="minorHAnsi" w:cstheme="minorHAnsi"/>
          <w:b/>
          <w:color w:val="000000" w:themeColor="text1"/>
          <w:sz w:val="22"/>
          <w:szCs w:val="22"/>
        </w:rPr>
        <w:t xml:space="preserve">  člen</w:t>
      </w:r>
    </w:p>
    <w:p w14:paraId="2610B4CB"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r w:rsidRPr="0019619D">
        <w:rPr>
          <w:rFonts w:asciiTheme="minorHAnsi" w:hAnsiTheme="minorHAnsi" w:cstheme="minorHAnsi"/>
          <w:b/>
          <w:bCs/>
          <w:color w:val="A6A6A6" w:themeColor="background1" w:themeShade="A6"/>
          <w:sz w:val="22"/>
          <w:szCs w:val="22"/>
        </w:rPr>
        <w:t>(sprememba podizvajalca)</w:t>
      </w:r>
    </w:p>
    <w:p w14:paraId="69F4A7DC"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0F3886DF" w14:textId="4556B914" w:rsidR="00C71D38" w:rsidRDefault="00D52848" w:rsidP="002125D5">
      <w:pPr>
        <w:autoSpaceDE w:val="0"/>
        <w:autoSpaceDN w:val="0"/>
        <w:adjustRightInd w:val="0"/>
        <w:jc w:val="both"/>
        <w:rPr>
          <w:rFonts w:asciiTheme="minorHAnsi" w:hAnsiTheme="minorHAnsi" w:cstheme="minorHAnsi"/>
          <w:color w:val="A6A6A6" w:themeColor="background1" w:themeShade="A6"/>
          <w:sz w:val="22"/>
          <w:szCs w:val="22"/>
        </w:rPr>
      </w:pPr>
      <w:r w:rsidRPr="0019619D">
        <w:rPr>
          <w:rFonts w:asciiTheme="minorHAnsi" w:hAnsiTheme="minorHAnsi" w:cstheme="minorHAnsi"/>
          <w:color w:val="A6A6A6" w:themeColor="background1" w:themeShade="A6"/>
          <w:sz w:val="22"/>
          <w:szCs w:val="22"/>
        </w:rPr>
        <w:t>Dobavitelj  mora med izvajanjem javnega naročila po te</w:t>
      </w:r>
      <w:r w:rsidR="00925909">
        <w:rPr>
          <w:rFonts w:asciiTheme="minorHAnsi" w:hAnsiTheme="minorHAnsi" w:cstheme="minorHAnsi"/>
          <w:color w:val="A6A6A6" w:themeColor="background1" w:themeShade="A6"/>
          <w:sz w:val="22"/>
          <w:szCs w:val="22"/>
        </w:rPr>
        <w:t>j pogodbi</w:t>
      </w:r>
      <w:r w:rsidRPr="0019619D">
        <w:rPr>
          <w:rFonts w:asciiTheme="minorHAnsi" w:hAnsiTheme="minorHAnsi" w:cstheme="minorHAnsi"/>
          <w:color w:val="A6A6A6" w:themeColor="background1" w:themeShade="A6"/>
          <w:sz w:val="22"/>
          <w:szCs w:val="22"/>
        </w:rPr>
        <w:t xml:space="preserve"> naročnika obvestiti o vsaki spremembi podizvajalca glede na navedbe iz ponudbe ali o novih podizvajalcih, ki jih namerava vključiti v dobavo, in sicer najkasneje v petih dneh po spremembi. V primeru vključitve novih podizvajalcev mora dobavitelj skupaj z obvestilom naročniku posredovati tudi podatke in dokumente o podizvajalcih skladno z drugim odstavkom 94. člena ZJN-3.</w:t>
      </w:r>
      <w:bookmarkEnd w:id="23"/>
    </w:p>
    <w:p w14:paraId="2B0719CC" w14:textId="4A755F4E" w:rsidR="00001BBB" w:rsidRDefault="00001BBB" w:rsidP="002125D5">
      <w:pPr>
        <w:autoSpaceDE w:val="0"/>
        <w:autoSpaceDN w:val="0"/>
        <w:adjustRightInd w:val="0"/>
        <w:jc w:val="both"/>
        <w:rPr>
          <w:rFonts w:asciiTheme="minorHAnsi" w:hAnsiTheme="minorHAnsi" w:cstheme="minorHAnsi"/>
          <w:color w:val="A6A6A6" w:themeColor="background1" w:themeShade="A6"/>
          <w:sz w:val="22"/>
          <w:szCs w:val="22"/>
        </w:rPr>
      </w:pPr>
    </w:p>
    <w:p w14:paraId="13D61605" w14:textId="77777777" w:rsidR="00001BBB" w:rsidRPr="005B402F" w:rsidRDefault="00001BBB" w:rsidP="002125D5">
      <w:pPr>
        <w:autoSpaceDE w:val="0"/>
        <w:autoSpaceDN w:val="0"/>
        <w:adjustRightInd w:val="0"/>
        <w:jc w:val="both"/>
        <w:rPr>
          <w:rFonts w:asciiTheme="minorHAnsi" w:hAnsiTheme="minorHAnsi" w:cstheme="minorHAnsi"/>
          <w:color w:val="A6A6A6" w:themeColor="background1" w:themeShade="A6"/>
          <w:sz w:val="22"/>
          <w:szCs w:val="22"/>
        </w:rPr>
      </w:pPr>
    </w:p>
    <w:p w14:paraId="069AC2AD" w14:textId="77777777" w:rsidR="002125D5" w:rsidRPr="00353926" w:rsidRDefault="002125D5" w:rsidP="009B218A">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POOBLAŠČENI PREDSTAVNIKI IN SKRBNIKI POGODBE</w:t>
      </w:r>
    </w:p>
    <w:p w14:paraId="7A2B1A05" w14:textId="77777777" w:rsidR="004550F0" w:rsidRPr="00AF7E70" w:rsidRDefault="004550F0" w:rsidP="002125D5">
      <w:pPr>
        <w:autoSpaceDE w:val="0"/>
        <w:autoSpaceDN w:val="0"/>
        <w:adjustRightInd w:val="0"/>
        <w:jc w:val="both"/>
        <w:rPr>
          <w:rFonts w:asciiTheme="minorHAnsi" w:hAnsiTheme="minorHAnsi" w:cstheme="minorHAnsi"/>
          <w:b/>
          <w:bCs/>
          <w:sz w:val="16"/>
          <w:szCs w:val="22"/>
        </w:rPr>
      </w:pPr>
    </w:p>
    <w:p w14:paraId="62923457" w14:textId="77777777" w:rsidR="002125D5" w:rsidRPr="00AD129E" w:rsidRDefault="002125D5" w:rsidP="009B218A">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1DEED7A2" w14:textId="77777777" w:rsidR="002125D5" w:rsidRPr="003E1867" w:rsidRDefault="002125D5" w:rsidP="002125D5">
      <w:pPr>
        <w:autoSpaceDE w:val="0"/>
        <w:autoSpaceDN w:val="0"/>
        <w:adjustRightInd w:val="0"/>
        <w:jc w:val="center"/>
        <w:rPr>
          <w:rFonts w:asciiTheme="minorHAnsi" w:hAnsiTheme="minorHAnsi" w:cstheme="minorHAnsi"/>
          <w:bCs/>
          <w:sz w:val="18"/>
          <w:szCs w:val="22"/>
        </w:rPr>
      </w:pPr>
    </w:p>
    <w:p w14:paraId="6ED31626" w14:textId="77777777"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Pooblaščeni predstavnik naročnika je Tanja Rafaj.</w:t>
      </w:r>
    </w:p>
    <w:p w14:paraId="3305A7C4" w14:textId="77777777"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 xml:space="preserve">tel. št. : 05 669 64 41, </w:t>
      </w:r>
    </w:p>
    <w:p w14:paraId="7B01DCB2" w14:textId="77777777"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e- mail: tanja.rafaj@ob-valdoltra.si</w:t>
      </w:r>
    </w:p>
    <w:p w14:paraId="117C9858"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p>
    <w:p w14:paraId="73ED2F39"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 xml:space="preserve">Pooblaščeni predstavnik dobavitelja je ……………………………………. </w:t>
      </w:r>
    </w:p>
    <w:p w14:paraId="6D3993F1"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p>
    <w:p w14:paraId="54ED76AA"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e-mail: ………………………….</w:t>
      </w:r>
    </w:p>
    <w:p w14:paraId="34EE4A2D"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p>
    <w:p w14:paraId="34A061D6"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O morebitni zamenjavi pooblaščenih predstavnikov oziroma njihovih namestnikov se pogodbeni stranki predhodno pisno dogovorita.</w:t>
      </w:r>
    </w:p>
    <w:p w14:paraId="07D61F25" w14:textId="77777777" w:rsidR="004550F0" w:rsidRPr="002125D5" w:rsidRDefault="004550F0" w:rsidP="002125D5">
      <w:pPr>
        <w:autoSpaceDE w:val="0"/>
        <w:autoSpaceDN w:val="0"/>
        <w:adjustRightInd w:val="0"/>
        <w:jc w:val="both"/>
        <w:rPr>
          <w:rFonts w:asciiTheme="minorHAnsi" w:hAnsiTheme="minorHAnsi" w:cstheme="minorHAnsi"/>
          <w:bCs/>
          <w:sz w:val="22"/>
          <w:szCs w:val="22"/>
        </w:rPr>
      </w:pPr>
    </w:p>
    <w:p w14:paraId="3C757E19" w14:textId="77777777" w:rsidR="002125D5" w:rsidRPr="00AD129E" w:rsidRDefault="002125D5" w:rsidP="009B218A">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2734CA5" w14:textId="77777777" w:rsidR="002125D5" w:rsidRPr="002125D5" w:rsidRDefault="002125D5" w:rsidP="002125D5">
      <w:pPr>
        <w:autoSpaceDE w:val="0"/>
        <w:autoSpaceDN w:val="0"/>
        <w:adjustRightInd w:val="0"/>
        <w:jc w:val="center"/>
        <w:rPr>
          <w:rFonts w:asciiTheme="minorHAnsi" w:hAnsiTheme="minorHAnsi" w:cstheme="minorHAnsi"/>
          <w:sz w:val="22"/>
          <w:szCs w:val="22"/>
        </w:rPr>
      </w:pPr>
    </w:p>
    <w:p w14:paraId="1C4FF4F7"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Skrbnik pogodbe na strani naročnika je </w:t>
      </w:r>
      <w:r w:rsidR="00933E86">
        <w:rPr>
          <w:rFonts w:asciiTheme="minorHAnsi" w:hAnsiTheme="minorHAnsi" w:cstheme="minorHAnsi"/>
          <w:sz w:val="22"/>
          <w:szCs w:val="22"/>
        </w:rPr>
        <w:t>Nataša Zerbo.</w:t>
      </w:r>
    </w:p>
    <w:p w14:paraId="427562DA"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09415CC1" w14:textId="7A6A89DE" w:rsid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Skrbnik pogodbe na strani dobavitelja je ……………………………….</w:t>
      </w:r>
    </w:p>
    <w:p w14:paraId="5CC9B16C" w14:textId="40A872D9" w:rsidR="00AF7E70" w:rsidRDefault="00AF7E70" w:rsidP="002125D5">
      <w:pPr>
        <w:autoSpaceDE w:val="0"/>
        <w:autoSpaceDN w:val="0"/>
        <w:adjustRightInd w:val="0"/>
        <w:jc w:val="both"/>
        <w:rPr>
          <w:rFonts w:asciiTheme="minorHAnsi" w:hAnsiTheme="minorHAnsi" w:cstheme="minorHAnsi"/>
          <w:sz w:val="22"/>
          <w:szCs w:val="22"/>
        </w:rPr>
      </w:pPr>
    </w:p>
    <w:p w14:paraId="194AB6EA" w14:textId="77777777" w:rsidR="00AF7E70" w:rsidRPr="002125D5" w:rsidRDefault="00AF7E70" w:rsidP="002125D5">
      <w:pPr>
        <w:autoSpaceDE w:val="0"/>
        <w:autoSpaceDN w:val="0"/>
        <w:adjustRightInd w:val="0"/>
        <w:jc w:val="both"/>
        <w:rPr>
          <w:rFonts w:asciiTheme="minorHAnsi" w:hAnsiTheme="minorHAnsi" w:cstheme="minorHAnsi"/>
          <w:sz w:val="22"/>
          <w:szCs w:val="22"/>
        </w:rPr>
      </w:pPr>
    </w:p>
    <w:p w14:paraId="2B9015DB" w14:textId="77777777" w:rsidR="00156490" w:rsidRPr="00353926" w:rsidRDefault="00C87643" w:rsidP="009B218A">
      <w:pPr>
        <w:pStyle w:val="Naslov1"/>
        <w:numPr>
          <w:ilvl w:val="0"/>
          <w:numId w:val="3"/>
        </w:numPr>
        <w:spacing w:before="0"/>
        <w:rPr>
          <w:rFonts w:asciiTheme="minorHAnsi" w:hAnsiTheme="minorHAnsi" w:cstheme="minorHAnsi"/>
          <w:b/>
          <w:color w:val="000000" w:themeColor="text1"/>
          <w:sz w:val="22"/>
          <w:szCs w:val="22"/>
        </w:rPr>
      </w:pPr>
      <w:bookmarkStart w:id="24" w:name="_Hlk127445667"/>
      <w:r>
        <w:rPr>
          <w:rFonts w:asciiTheme="minorHAnsi" w:hAnsiTheme="minorHAnsi" w:cstheme="minorHAnsi"/>
          <w:b/>
          <w:color w:val="000000" w:themeColor="text1"/>
          <w:sz w:val="22"/>
          <w:szCs w:val="22"/>
        </w:rPr>
        <w:t>PRENEHANJE VELJAVNOSTI POGODBE</w:t>
      </w:r>
    </w:p>
    <w:p w14:paraId="51A33FCF" w14:textId="77777777" w:rsidR="00C63645" w:rsidRPr="00AF7E70" w:rsidRDefault="00C63645" w:rsidP="00C87643">
      <w:pPr>
        <w:autoSpaceDE w:val="0"/>
        <w:autoSpaceDN w:val="0"/>
        <w:adjustRightInd w:val="0"/>
        <w:jc w:val="both"/>
        <w:rPr>
          <w:rFonts w:asciiTheme="minorHAnsi" w:hAnsiTheme="minorHAnsi" w:cstheme="minorHAnsi"/>
          <w:b/>
          <w:sz w:val="16"/>
          <w:szCs w:val="22"/>
        </w:rPr>
      </w:pPr>
    </w:p>
    <w:p w14:paraId="7ED3CC73" w14:textId="77777777" w:rsidR="00156490" w:rsidRPr="00AD129E" w:rsidRDefault="00156490" w:rsidP="009B218A">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1E575955" w14:textId="77777777" w:rsidR="00156490" w:rsidRPr="002125D5" w:rsidRDefault="00156490" w:rsidP="00156490">
      <w:pPr>
        <w:autoSpaceDE w:val="0"/>
        <w:autoSpaceDN w:val="0"/>
        <w:adjustRightInd w:val="0"/>
        <w:jc w:val="center"/>
        <w:rPr>
          <w:rFonts w:asciiTheme="minorHAnsi" w:hAnsiTheme="minorHAnsi" w:cstheme="minorHAnsi"/>
          <w:b/>
          <w:sz w:val="22"/>
          <w:szCs w:val="22"/>
        </w:rPr>
      </w:pPr>
    </w:p>
    <w:p w14:paraId="180AC79B" w14:textId="77777777" w:rsidR="007B6B4E" w:rsidRPr="007B6B4E" w:rsidRDefault="007B6B4E" w:rsidP="007B6B4E">
      <w:pPr>
        <w:autoSpaceDE w:val="0"/>
        <w:autoSpaceDN w:val="0"/>
        <w:adjustRightInd w:val="0"/>
        <w:jc w:val="both"/>
        <w:rPr>
          <w:rFonts w:asciiTheme="minorHAnsi" w:hAnsiTheme="minorHAnsi" w:cstheme="minorHAnsi"/>
          <w:sz w:val="22"/>
          <w:szCs w:val="22"/>
        </w:rPr>
      </w:pPr>
      <w:r w:rsidRPr="007B6B4E">
        <w:rPr>
          <w:rFonts w:asciiTheme="minorHAnsi" w:hAnsiTheme="minorHAnsi" w:cstheme="minorHAnsi"/>
          <w:sz w:val="22"/>
          <w:szCs w:val="22"/>
        </w:rPr>
        <w:t>Naročnik lahko odstopi od pogodbe, če dobavitelj huje krši pogodbene obveznosti, zlasti  če:</w:t>
      </w:r>
    </w:p>
    <w:p w14:paraId="709841D9" w14:textId="77777777" w:rsidR="004550F0" w:rsidRPr="004550F0" w:rsidRDefault="00156490" w:rsidP="009B218A">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neutemeljeno zavrne naročilo,</w:t>
      </w:r>
      <w:r w:rsidR="004550F0" w:rsidRPr="004550F0">
        <w:rPr>
          <w:rFonts w:asciiTheme="minorHAnsi" w:hAnsiTheme="minorHAnsi" w:cstheme="minorHAnsi"/>
          <w:sz w:val="22"/>
          <w:szCs w:val="22"/>
        </w:rPr>
        <w:t xml:space="preserve"> </w:t>
      </w:r>
    </w:p>
    <w:p w14:paraId="1C23190C" w14:textId="77777777" w:rsidR="00156490" w:rsidRPr="004550F0" w:rsidRDefault="00CD4936" w:rsidP="009B218A">
      <w:pPr>
        <w:pStyle w:val="Odstavekseznama"/>
        <w:numPr>
          <w:ilvl w:val="0"/>
          <w:numId w:val="1"/>
        </w:numPr>
        <w:autoSpaceDE w:val="0"/>
        <w:autoSpaceDN w:val="0"/>
        <w:adjustRightInd w:val="0"/>
        <w:jc w:val="both"/>
        <w:rPr>
          <w:rFonts w:asciiTheme="minorHAnsi" w:hAnsiTheme="minorHAnsi" w:cstheme="minorHAnsi"/>
          <w:b/>
          <w:sz w:val="22"/>
          <w:szCs w:val="22"/>
        </w:rPr>
      </w:pPr>
      <w:r>
        <w:rPr>
          <w:rFonts w:asciiTheme="minorHAnsi" w:hAnsiTheme="minorHAnsi" w:cstheme="minorHAnsi"/>
          <w:sz w:val="22"/>
          <w:szCs w:val="22"/>
        </w:rPr>
        <w:t xml:space="preserve">več kot trikrat dobavi </w:t>
      </w:r>
      <w:r w:rsidR="004550F0" w:rsidRPr="002125D5">
        <w:rPr>
          <w:rFonts w:asciiTheme="minorHAnsi" w:hAnsiTheme="minorHAnsi" w:cstheme="minorHAnsi"/>
          <w:sz w:val="22"/>
          <w:szCs w:val="22"/>
        </w:rPr>
        <w:t>kakovostno neustrezno blago</w:t>
      </w:r>
      <w:r>
        <w:rPr>
          <w:rFonts w:asciiTheme="minorHAnsi" w:hAnsiTheme="minorHAnsi" w:cstheme="minorHAnsi"/>
          <w:sz w:val="22"/>
          <w:szCs w:val="22"/>
        </w:rPr>
        <w:t>,</w:t>
      </w:r>
      <w:r w:rsidR="004550F0" w:rsidRPr="004550F0">
        <w:rPr>
          <w:rFonts w:asciiTheme="minorHAnsi" w:hAnsiTheme="minorHAnsi" w:cstheme="minorHAnsi"/>
          <w:sz w:val="22"/>
          <w:szCs w:val="22"/>
        </w:rPr>
        <w:t xml:space="preserve"> </w:t>
      </w:r>
    </w:p>
    <w:p w14:paraId="0984948A" w14:textId="77777777" w:rsidR="00156490" w:rsidRPr="002125D5" w:rsidRDefault="00156490" w:rsidP="009B218A">
      <w:pPr>
        <w:pStyle w:val="Odstavekseznama"/>
        <w:numPr>
          <w:ilvl w:val="0"/>
          <w:numId w:val="1"/>
        </w:numPr>
        <w:autoSpaceDE w:val="0"/>
        <w:autoSpaceDN w:val="0"/>
        <w:adjustRightInd w:val="0"/>
        <w:jc w:val="both"/>
        <w:rPr>
          <w:rFonts w:asciiTheme="minorHAnsi" w:hAnsiTheme="minorHAnsi" w:cstheme="minorHAnsi"/>
          <w:b/>
          <w:sz w:val="22"/>
          <w:szCs w:val="22"/>
        </w:rPr>
      </w:pPr>
      <w:r w:rsidRPr="004550F0">
        <w:rPr>
          <w:rFonts w:asciiTheme="minorHAnsi" w:hAnsiTheme="minorHAnsi" w:cstheme="minorHAnsi"/>
          <w:sz w:val="22"/>
          <w:szCs w:val="22"/>
        </w:rPr>
        <w:t>več kot trikrat krši dogovorjeni</w:t>
      </w:r>
      <w:r w:rsidRPr="002125D5">
        <w:rPr>
          <w:rFonts w:asciiTheme="minorHAnsi" w:hAnsiTheme="minorHAnsi" w:cstheme="minorHAnsi"/>
          <w:sz w:val="22"/>
          <w:szCs w:val="22"/>
        </w:rPr>
        <w:t xml:space="preserve"> rok dobave naročenega blaga,</w:t>
      </w:r>
    </w:p>
    <w:p w14:paraId="3E4327EF" w14:textId="7F60ADB8" w:rsidR="00156490" w:rsidRPr="004B4427" w:rsidRDefault="00156490" w:rsidP="009B218A">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mu preneha pooblastilo proizvajalca za dobavo blaga,</w:t>
      </w:r>
    </w:p>
    <w:p w14:paraId="71C9565A" w14:textId="77777777" w:rsidR="004B4427" w:rsidRPr="00C47363" w:rsidRDefault="004B4427" w:rsidP="009B218A">
      <w:pPr>
        <w:pStyle w:val="Odstavekseznama"/>
        <w:numPr>
          <w:ilvl w:val="0"/>
          <w:numId w:val="1"/>
        </w:numPr>
        <w:autoSpaceDE w:val="0"/>
        <w:autoSpaceDN w:val="0"/>
        <w:adjustRightInd w:val="0"/>
        <w:jc w:val="both"/>
        <w:rPr>
          <w:rFonts w:asciiTheme="minorHAnsi" w:hAnsiTheme="minorHAnsi" w:cstheme="minorHAnsi"/>
          <w:sz w:val="22"/>
          <w:szCs w:val="22"/>
        </w:rPr>
      </w:pPr>
      <w:r w:rsidRPr="00C47363">
        <w:rPr>
          <w:rFonts w:asciiTheme="minorHAnsi" w:hAnsiTheme="minorHAnsi" w:cstheme="minorHAnsi"/>
          <w:sz w:val="22"/>
          <w:szCs w:val="22"/>
        </w:rPr>
        <w:t>skupna zaračunana pogodbena kazen doseže 10 % ocenjene pogodbene vrednosti brez DDV,</w:t>
      </w:r>
    </w:p>
    <w:p w14:paraId="3AF55BA3" w14:textId="13DD27BA" w:rsidR="004B4427" w:rsidRPr="004B4427" w:rsidRDefault="004B4427" w:rsidP="009B218A">
      <w:pPr>
        <w:pStyle w:val="Odstavekseznama"/>
        <w:numPr>
          <w:ilvl w:val="0"/>
          <w:numId w:val="1"/>
        </w:numPr>
        <w:autoSpaceDE w:val="0"/>
        <w:autoSpaceDN w:val="0"/>
        <w:adjustRightInd w:val="0"/>
        <w:jc w:val="both"/>
        <w:rPr>
          <w:rFonts w:asciiTheme="minorHAnsi" w:hAnsiTheme="minorHAnsi" w:cstheme="minorHAnsi"/>
          <w:b/>
          <w:sz w:val="22"/>
          <w:szCs w:val="22"/>
        </w:rPr>
      </w:pPr>
      <w:r w:rsidRPr="00023010">
        <w:rPr>
          <w:rFonts w:asciiTheme="minorHAnsi" w:hAnsiTheme="minorHAnsi" w:cstheme="minorHAnsi"/>
          <w:sz w:val="22"/>
          <w:szCs w:val="22"/>
        </w:rPr>
        <w:t>nima dovolj finančnih sredstev za unovčenje finančnih zavarovanj</w:t>
      </w:r>
      <w:r>
        <w:rPr>
          <w:rFonts w:asciiTheme="minorHAnsi" w:hAnsiTheme="minorHAnsi" w:cstheme="minorHAnsi"/>
          <w:sz w:val="22"/>
          <w:szCs w:val="22"/>
        </w:rPr>
        <w:t xml:space="preserve"> določenih v tej pogodbi,</w:t>
      </w:r>
      <w:r w:rsidRPr="00023010">
        <w:rPr>
          <w:rFonts w:asciiTheme="minorHAnsi" w:hAnsiTheme="minorHAnsi" w:cstheme="minorHAnsi"/>
          <w:sz w:val="22"/>
          <w:szCs w:val="22"/>
        </w:rPr>
        <w:t xml:space="preserve">   </w:t>
      </w:r>
    </w:p>
    <w:p w14:paraId="413C12F8" w14:textId="52B7FD87" w:rsidR="00156490" w:rsidRPr="003C5097" w:rsidRDefault="00156490" w:rsidP="009B218A">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nastopijo drugi utemeljeni in objektivno preverljivi razlogi na strani dobavitelja,  zaradi katerih se ne da doseči namena pogodbe.</w:t>
      </w:r>
    </w:p>
    <w:p w14:paraId="38B08DEF" w14:textId="77777777" w:rsidR="007B6B4E" w:rsidRPr="007B6B4E" w:rsidRDefault="007B6B4E" w:rsidP="007B6B4E">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lastRenderedPageBreak/>
        <w:t>Dobavitelj</w:t>
      </w:r>
      <w:r w:rsidRPr="007B6B4E">
        <w:rPr>
          <w:rFonts w:asciiTheme="minorHAnsi" w:hAnsiTheme="minorHAnsi" w:cstheme="minorHAnsi"/>
          <w:sz w:val="22"/>
          <w:szCs w:val="22"/>
        </w:rPr>
        <w:t xml:space="preserve"> lahko odstopi od pogodbe, če naročnik huje krši pogodbene obveznosti, zlasti  če:</w:t>
      </w:r>
    </w:p>
    <w:p w14:paraId="6841DB7E" w14:textId="77777777" w:rsidR="00156490" w:rsidRPr="008F03BF" w:rsidRDefault="00156490" w:rsidP="009B218A">
      <w:pPr>
        <w:pStyle w:val="Odstavekseznama"/>
        <w:numPr>
          <w:ilvl w:val="0"/>
          <w:numId w:val="5"/>
        </w:numPr>
        <w:autoSpaceDE w:val="0"/>
        <w:autoSpaceDN w:val="0"/>
        <w:adjustRightInd w:val="0"/>
        <w:ind w:left="1418"/>
        <w:jc w:val="both"/>
        <w:rPr>
          <w:rFonts w:asciiTheme="minorHAnsi" w:hAnsiTheme="minorHAnsi" w:cstheme="minorHAnsi"/>
          <w:sz w:val="22"/>
          <w:szCs w:val="22"/>
        </w:rPr>
      </w:pPr>
      <w:r w:rsidRPr="008F03BF">
        <w:rPr>
          <w:rFonts w:asciiTheme="minorHAnsi" w:hAnsiTheme="minorHAnsi" w:cstheme="minorHAnsi"/>
          <w:sz w:val="22"/>
          <w:szCs w:val="22"/>
        </w:rPr>
        <w:t xml:space="preserve">redno ne plačuje računov oziroma zamuja s plačilom računa za dobavljeno blago več kot tri mesece. </w:t>
      </w:r>
    </w:p>
    <w:p w14:paraId="418E7087" w14:textId="77777777" w:rsidR="00156490" w:rsidRPr="002125D5" w:rsidRDefault="00156490" w:rsidP="00156490">
      <w:pPr>
        <w:autoSpaceDE w:val="0"/>
        <w:autoSpaceDN w:val="0"/>
        <w:adjustRightInd w:val="0"/>
        <w:jc w:val="both"/>
        <w:rPr>
          <w:rFonts w:asciiTheme="minorHAnsi" w:hAnsiTheme="minorHAnsi" w:cstheme="minorHAnsi"/>
          <w:sz w:val="22"/>
          <w:szCs w:val="22"/>
        </w:rPr>
      </w:pPr>
    </w:p>
    <w:p w14:paraId="107FB945"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14:paraId="0EF357D2"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Če kršitev v določenem primernem roku ni odpravljena, sme stranka, ki je zahtevala odpravo kršitve, odstopiti od pogodbe. Pogodbena stranka, ki je odstopila od pogodbe ima pravico od nasprotne pogodbene stranke zahtevati povrnitev škode. Vsaka pogodbena stranka lahko odstopi od pogodbe z enomesečnim odpovednim rokom, ki prične teči, ko nasprotna stranka prejme odstop od pogodbe s priporočenim pismom</w:t>
      </w:r>
      <w:r w:rsidRPr="007B6B4E">
        <w:rPr>
          <w:rFonts w:asciiTheme="minorHAnsi" w:eastAsiaTheme="minorHAnsi" w:hAnsiTheme="minorHAnsi" w:cstheme="minorHAnsi"/>
          <w:sz w:val="22"/>
          <w:szCs w:val="22"/>
          <w:lang w:eastAsia="en-US"/>
        </w:rPr>
        <w:t>.</w:t>
      </w:r>
    </w:p>
    <w:p w14:paraId="287CDF45"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primeru prenehanja pogodbe sta pogodbeni stranki dolžni izpolniti svoje obveznosti, ki so nastale do trenutka prenehanja pogodbe in ki jih je objektivno mogoče izpolniti, ne glede na prenehanja pogodbe.</w:t>
      </w:r>
    </w:p>
    <w:p w14:paraId="598E1496" w14:textId="655AB57D" w:rsidR="007B6B4E" w:rsidRDefault="007B6B4E" w:rsidP="00AF7E70">
      <w:pPr>
        <w:autoSpaceDE w:val="0"/>
        <w:autoSpaceDN w:val="0"/>
        <w:adjustRightInd w:val="0"/>
        <w:spacing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Naročnik ima pravico s pisnim obvestilom izvajalcu, enostransko odstopiti od pogodbe brez odpovednega roka v primeru, da zanjo nima zagotovljeni sredstev. Pri tem je naročnik dolžan izvajalcu povrniti vse do izdanega obvestila nastale upravičene stroške, brez kakršnekoli škode ali nadomestila.</w:t>
      </w:r>
    </w:p>
    <w:p w14:paraId="63F16ED3" w14:textId="77777777" w:rsidR="00E1539F" w:rsidRDefault="00E1539F" w:rsidP="00AF7E70">
      <w:pPr>
        <w:autoSpaceDE w:val="0"/>
        <w:autoSpaceDN w:val="0"/>
        <w:adjustRightInd w:val="0"/>
        <w:spacing w:line="259" w:lineRule="auto"/>
        <w:jc w:val="both"/>
        <w:rPr>
          <w:rFonts w:ascii="Calibri" w:eastAsiaTheme="minorHAnsi" w:hAnsi="Calibri" w:cs="Calibri"/>
          <w:sz w:val="22"/>
          <w:szCs w:val="22"/>
          <w:lang w:eastAsia="en-US"/>
        </w:rPr>
      </w:pPr>
    </w:p>
    <w:p w14:paraId="2E590855" w14:textId="77777777" w:rsidR="00E1539F" w:rsidRPr="00AD129E" w:rsidRDefault="00E1539F" w:rsidP="009B218A">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515A1312" w14:textId="079A697E" w:rsidR="00E1539F" w:rsidRDefault="00E1539F" w:rsidP="00AF7E70">
      <w:pPr>
        <w:autoSpaceDE w:val="0"/>
        <w:autoSpaceDN w:val="0"/>
        <w:adjustRightInd w:val="0"/>
        <w:spacing w:line="259" w:lineRule="auto"/>
        <w:jc w:val="both"/>
        <w:rPr>
          <w:rFonts w:ascii="Calibri" w:eastAsiaTheme="minorHAnsi" w:hAnsi="Calibri" w:cs="Calibri"/>
          <w:sz w:val="22"/>
          <w:szCs w:val="22"/>
          <w:lang w:eastAsia="en-US"/>
        </w:rPr>
      </w:pPr>
    </w:p>
    <w:p w14:paraId="73582777" w14:textId="77777777" w:rsidR="00E1539F" w:rsidRPr="002125D5" w:rsidRDefault="00E1539F" w:rsidP="00E1539F">
      <w:pPr>
        <w:jc w:val="both"/>
        <w:rPr>
          <w:rFonts w:asciiTheme="minorHAnsi" w:hAnsiTheme="minorHAnsi" w:cstheme="minorHAnsi"/>
          <w:sz w:val="22"/>
          <w:szCs w:val="22"/>
        </w:rPr>
      </w:pPr>
      <w:r w:rsidRPr="002125D5">
        <w:rPr>
          <w:rFonts w:asciiTheme="minorHAnsi" w:hAnsiTheme="minorHAnsi" w:cstheme="minorHAnsi"/>
          <w:sz w:val="22"/>
          <w:szCs w:val="22"/>
        </w:rPr>
        <w:t>Pogodbeni stranki se lahko kadarkoli dogovorita o prenehanju te pogodbe tudi pred iztekom določene dobe.</w:t>
      </w:r>
    </w:p>
    <w:p w14:paraId="17EEE9BB" w14:textId="77777777" w:rsidR="00E1539F" w:rsidRPr="002125D5" w:rsidRDefault="00E1539F" w:rsidP="00E1539F">
      <w:pPr>
        <w:jc w:val="both"/>
        <w:rPr>
          <w:rFonts w:asciiTheme="minorHAnsi" w:hAnsiTheme="minorHAnsi" w:cstheme="minorHAnsi"/>
          <w:sz w:val="22"/>
          <w:szCs w:val="22"/>
        </w:rPr>
      </w:pPr>
      <w:r w:rsidRPr="002125D5">
        <w:rPr>
          <w:rFonts w:asciiTheme="minorHAnsi" w:hAnsiTheme="minorHAnsi" w:cstheme="minorHAnsi"/>
          <w:sz w:val="22"/>
          <w:szCs w:val="22"/>
        </w:rPr>
        <w:t xml:space="preserve">                     </w:t>
      </w:r>
    </w:p>
    <w:p w14:paraId="43897B2F" w14:textId="77777777" w:rsidR="00E1539F" w:rsidRDefault="00E1539F" w:rsidP="00E1539F">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Vsaka pogodbena stranka lahko brez posebne obrazložitve pisno odpove pogodbo s </w:t>
      </w:r>
      <w:r w:rsidRPr="0072445E">
        <w:rPr>
          <w:rFonts w:asciiTheme="minorHAnsi" w:hAnsiTheme="minorHAnsi" w:cstheme="minorHAnsi"/>
          <w:sz w:val="22"/>
          <w:szCs w:val="22"/>
        </w:rPr>
        <w:t>trimesečnim</w:t>
      </w:r>
      <w:r w:rsidRPr="002125D5">
        <w:rPr>
          <w:rFonts w:asciiTheme="minorHAnsi" w:hAnsiTheme="minorHAnsi" w:cstheme="minorHAnsi"/>
          <w:sz w:val="22"/>
          <w:szCs w:val="22"/>
        </w:rPr>
        <w:t xml:space="preserve"> odpovednim rokom. Odpovedni rok začne teči z dnem, ko pogodbenica prejme pisno odpoved pogodbe druge pogodbenice. Odpoved mora biti poslana priporočeno po pošti.</w:t>
      </w:r>
      <w:r>
        <w:rPr>
          <w:rFonts w:asciiTheme="minorHAnsi" w:hAnsiTheme="minorHAnsi" w:cstheme="minorHAnsi"/>
          <w:sz w:val="22"/>
          <w:szCs w:val="22"/>
        </w:rPr>
        <w:t xml:space="preserve"> </w:t>
      </w:r>
    </w:p>
    <w:p w14:paraId="6EE0CF5A" w14:textId="77777777" w:rsidR="00AF7E70" w:rsidRPr="007B6B4E" w:rsidRDefault="00AF7E70" w:rsidP="00AF7E70">
      <w:pPr>
        <w:autoSpaceDE w:val="0"/>
        <w:autoSpaceDN w:val="0"/>
        <w:adjustRightInd w:val="0"/>
        <w:spacing w:line="259" w:lineRule="auto"/>
        <w:jc w:val="both"/>
        <w:rPr>
          <w:rFonts w:ascii="Calibri" w:eastAsiaTheme="minorHAnsi" w:hAnsi="Calibri" w:cs="Calibri"/>
          <w:sz w:val="22"/>
          <w:szCs w:val="22"/>
          <w:lang w:eastAsia="en-US"/>
        </w:rPr>
      </w:pPr>
    </w:p>
    <w:p w14:paraId="0F4D1779" w14:textId="77777777" w:rsidR="00450BA5" w:rsidRDefault="00450BA5" w:rsidP="008F03BF">
      <w:pPr>
        <w:autoSpaceDE w:val="0"/>
        <w:autoSpaceDN w:val="0"/>
        <w:adjustRightInd w:val="0"/>
        <w:jc w:val="both"/>
        <w:rPr>
          <w:rFonts w:ascii="Calibri" w:hAnsi="Calibri" w:cs="Calibri"/>
          <w:sz w:val="22"/>
          <w:szCs w:val="22"/>
        </w:rPr>
      </w:pPr>
    </w:p>
    <w:p w14:paraId="1B8A420B" w14:textId="77777777" w:rsidR="00450BA5" w:rsidRPr="00463F6A" w:rsidRDefault="007B6B4E" w:rsidP="009B218A">
      <w:pPr>
        <w:pStyle w:val="Naslov1"/>
        <w:numPr>
          <w:ilvl w:val="0"/>
          <w:numId w:val="3"/>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SOCIALNA KLAVZULA IN </w:t>
      </w:r>
      <w:r w:rsidR="00450BA5">
        <w:rPr>
          <w:rFonts w:asciiTheme="minorHAnsi" w:hAnsiTheme="minorHAnsi" w:cstheme="minorHAnsi"/>
          <w:b/>
          <w:color w:val="000000" w:themeColor="text1"/>
          <w:sz w:val="22"/>
          <w:szCs w:val="22"/>
        </w:rPr>
        <w:t>RAZVEZNI POGOJ</w:t>
      </w:r>
    </w:p>
    <w:p w14:paraId="2214659B" w14:textId="77777777" w:rsidR="00450BA5" w:rsidRPr="00AF7E70" w:rsidRDefault="00450BA5" w:rsidP="00450BA5">
      <w:pPr>
        <w:autoSpaceDE w:val="0"/>
        <w:autoSpaceDN w:val="0"/>
        <w:adjustRightInd w:val="0"/>
        <w:jc w:val="both"/>
        <w:rPr>
          <w:rFonts w:ascii="Calibri" w:hAnsi="Calibri" w:cs="Calibri"/>
          <w:sz w:val="16"/>
          <w:szCs w:val="22"/>
        </w:rPr>
      </w:pPr>
    </w:p>
    <w:p w14:paraId="038ABB56" w14:textId="77777777" w:rsidR="00450BA5" w:rsidRPr="005976C5" w:rsidRDefault="00450BA5" w:rsidP="009B218A">
      <w:pPr>
        <w:pStyle w:val="Naslov2"/>
        <w:numPr>
          <w:ilvl w:val="0"/>
          <w:numId w:val="8"/>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 </w:t>
      </w:r>
      <w:r w:rsidRPr="005976C5">
        <w:rPr>
          <w:rFonts w:asciiTheme="minorHAnsi" w:hAnsiTheme="minorHAnsi" w:cstheme="minorHAnsi"/>
          <w:b/>
          <w:color w:val="000000" w:themeColor="text1"/>
          <w:sz w:val="22"/>
          <w:szCs w:val="22"/>
        </w:rPr>
        <w:t>člen</w:t>
      </w:r>
    </w:p>
    <w:p w14:paraId="7C41856A" w14:textId="77777777" w:rsidR="00450BA5" w:rsidRPr="004549CC" w:rsidRDefault="00450BA5" w:rsidP="00450BA5">
      <w:pPr>
        <w:autoSpaceDE w:val="0"/>
        <w:autoSpaceDN w:val="0"/>
        <w:adjustRightInd w:val="0"/>
        <w:jc w:val="center"/>
        <w:rPr>
          <w:rFonts w:ascii="Calibri" w:hAnsi="Calibri" w:cs="Calibri"/>
          <w:sz w:val="18"/>
          <w:szCs w:val="22"/>
        </w:rPr>
      </w:pPr>
    </w:p>
    <w:p w14:paraId="78A83608" w14:textId="77777777" w:rsidR="003426DF" w:rsidRPr="006E6BAE" w:rsidRDefault="003426DF" w:rsidP="003426DF">
      <w:pPr>
        <w:pStyle w:val="Brezrazmikov"/>
        <w:jc w:val="both"/>
        <w:rPr>
          <w:rFonts w:eastAsia="Times New Roman" w:cs="Calibri"/>
          <w:lang w:eastAsia="sl-SI"/>
        </w:rPr>
      </w:pPr>
      <w:r w:rsidRPr="006E6BAE">
        <w:rPr>
          <w:rFonts w:eastAsia="Times New Roman" w:cs="Calibri"/>
          <w:lang w:eastAsia="sl-SI"/>
        </w:rPr>
        <w:t>Ta pogodba je sklenjena pod razveznim pogojem, ki se uresniči v primeru izpolnitve ene od naslednjih okoliščin:</w:t>
      </w:r>
    </w:p>
    <w:p w14:paraId="682DBAED" w14:textId="77777777" w:rsidR="003426DF" w:rsidRDefault="003426DF" w:rsidP="009B218A">
      <w:pPr>
        <w:pStyle w:val="Brezrazmikov"/>
        <w:numPr>
          <w:ilvl w:val="0"/>
          <w:numId w:val="7"/>
        </w:numPr>
        <w:jc w:val="both"/>
        <w:rPr>
          <w:rFonts w:eastAsia="Times New Roman" w:cs="Calibri"/>
          <w:lang w:eastAsia="sl-SI"/>
        </w:rPr>
      </w:pPr>
      <w:r w:rsidRPr="006E6BAE">
        <w:rPr>
          <w:rFonts w:eastAsia="Times New Roman" w:cs="Calibri"/>
          <w:lang w:eastAsia="sl-SI"/>
        </w:rPr>
        <w:t>če je naročnik seznanjen, da je sodišče s pravnomočno odločitvijo ugotovilo kršitev obveznosti iz drugega odstavka 3. člena ZJN-3 s strani ponudnika pogodbe o izvedbi javnega naročila ali njegovega podizvajalca ali</w:t>
      </w:r>
    </w:p>
    <w:p w14:paraId="3D691733" w14:textId="77777777" w:rsidR="003426DF" w:rsidRPr="006E6BAE" w:rsidRDefault="003426DF" w:rsidP="003426DF">
      <w:pPr>
        <w:pStyle w:val="Brezrazmikov"/>
        <w:ind w:left="720"/>
        <w:jc w:val="both"/>
        <w:rPr>
          <w:rFonts w:eastAsia="Times New Roman" w:cs="Calibri"/>
          <w:lang w:eastAsia="sl-SI"/>
        </w:rPr>
      </w:pPr>
      <w:r w:rsidRPr="006E6BAE">
        <w:rPr>
          <w:rFonts w:eastAsia="Times New Roman" w:cs="Calibri"/>
          <w:lang w:eastAsia="sl-SI"/>
        </w:rPr>
        <w:t xml:space="preserve"> </w:t>
      </w:r>
    </w:p>
    <w:p w14:paraId="03ABD819" w14:textId="77777777" w:rsidR="003426DF" w:rsidRDefault="003426DF" w:rsidP="009B218A">
      <w:pPr>
        <w:pStyle w:val="Brezrazmikov"/>
        <w:numPr>
          <w:ilvl w:val="0"/>
          <w:numId w:val="7"/>
        </w:numPr>
        <w:jc w:val="both"/>
        <w:rPr>
          <w:rFonts w:eastAsia="Times New Roman" w:cs="Calibri"/>
          <w:lang w:eastAsia="sl-SI"/>
        </w:rPr>
      </w:pPr>
      <w:r w:rsidRPr="006E6BAE">
        <w:rPr>
          <w:rFonts w:eastAsia="Times New Roman" w:cs="Calibri"/>
          <w:lang w:eastAsia="sl-SI"/>
        </w:rPr>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eastAsia="Times New Roman" w:cs="Calibri"/>
          <w:lang w:eastAsia="sl-SI"/>
        </w:rPr>
        <w:t>,</w:t>
      </w:r>
    </w:p>
    <w:p w14:paraId="728DDF04" w14:textId="77777777" w:rsidR="003426DF" w:rsidRDefault="003426DF" w:rsidP="003426DF">
      <w:pPr>
        <w:pStyle w:val="Brezrazmikov"/>
        <w:jc w:val="both"/>
        <w:rPr>
          <w:rFonts w:eastAsia="Times New Roman" w:cs="Calibri"/>
          <w:lang w:eastAsia="sl-SI"/>
        </w:rPr>
      </w:pPr>
    </w:p>
    <w:p w14:paraId="02C296FE" w14:textId="417F9E24" w:rsidR="003426DF" w:rsidRPr="00AF7E70" w:rsidRDefault="003426DF" w:rsidP="00AF7E70">
      <w:pPr>
        <w:pStyle w:val="Brezrazmikov"/>
        <w:jc w:val="both"/>
        <w:rPr>
          <w:rFonts w:eastAsia="Times New Roman" w:cs="Calibri"/>
          <w:lang w:eastAsia="sl-SI"/>
        </w:rPr>
      </w:pPr>
      <w:r>
        <w:rPr>
          <w:rFonts w:eastAsia="Times New Roman" w:cs="Calibri"/>
          <w:lang w:eastAsia="sl-SI"/>
        </w:rPr>
        <w:t xml:space="preserve">in pod pogojem, da sta pogodbeni stranki postopali skladno z določili </w:t>
      </w:r>
      <w:r>
        <w:rPr>
          <w:rFonts w:cs="Calibri"/>
        </w:rPr>
        <w:t>4. odstavka 67. člena ZJN-3.</w:t>
      </w:r>
    </w:p>
    <w:p w14:paraId="7E27492A" w14:textId="77777777" w:rsidR="007B6B4E" w:rsidRPr="00F8431C" w:rsidRDefault="007B6B4E" w:rsidP="007B6B4E">
      <w:pPr>
        <w:jc w:val="both"/>
        <w:rPr>
          <w:rFonts w:ascii="Calibri" w:hAnsi="Calibri" w:cs="Calibri"/>
          <w:sz w:val="22"/>
          <w:szCs w:val="22"/>
        </w:rPr>
      </w:pPr>
      <w:bookmarkStart w:id="25" w:name="_Hlk145499796"/>
      <w:r w:rsidRPr="00F8431C">
        <w:rPr>
          <w:rFonts w:ascii="Calibri" w:hAnsi="Calibri" w:cs="Calibri"/>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w:t>
      </w:r>
      <w:r w:rsidRPr="00412E37">
        <w:rPr>
          <w:rFonts w:ascii="Calibri" w:hAnsi="Calibri" w:cs="Calibri"/>
          <w:sz w:val="22"/>
          <w:szCs w:val="22"/>
        </w:rPr>
        <w:t>O datumu sklenitve nove pogodbe bo naročnik obvestil izvajalca.</w:t>
      </w:r>
    </w:p>
    <w:tbl>
      <w:tblPr>
        <w:tblStyle w:val="NormalTablePHPDOCX"/>
        <w:tblW w:w="0" w:type="auto"/>
        <w:tblInd w:w="108" w:type="dxa"/>
        <w:tblLook w:val="04A0" w:firstRow="1" w:lastRow="0" w:firstColumn="1" w:lastColumn="0" w:noHBand="0" w:noVBand="1"/>
      </w:tblPr>
      <w:tblGrid>
        <w:gridCol w:w="222"/>
      </w:tblGrid>
      <w:tr w:rsidR="007B6B4E" w:rsidRPr="00412E37" w14:paraId="51ACF6CD" w14:textId="77777777" w:rsidTr="00C66696">
        <w:tc>
          <w:tcPr>
            <w:tcW w:w="0" w:type="auto"/>
            <w:hideMark/>
          </w:tcPr>
          <w:p w14:paraId="442EC79F" w14:textId="77777777" w:rsidR="007B6B4E" w:rsidRPr="00412E37" w:rsidRDefault="007B6B4E" w:rsidP="00C66696">
            <w:pPr>
              <w:spacing w:after="160" w:line="259" w:lineRule="auto"/>
              <w:jc w:val="both"/>
              <w:rPr>
                <w:rFonts w:ascii="Calibri" w:hAnsi="Calibri" w:cs="Calibri"/>
                <w:sz w:val="22"/>
                <w:szCs w:val="22"/>
              </w:rPr>
            </w:pPr>
          </w:p>
        </w:tc>
      </w:tr>
    </w:tbl>
    <w:p w14:paraId="738500B8" w14:textId="22E224D6" w:rsidR="007B6B4E" w:rsidRDefault="007B6B4E" w:rsidP="007B6B4E">
      <w:pPr>
        <w:jc w:val="both"/>
        <w:rPr>
          <w:rFonts w:ascii="Calibri" w:hAnsi="Calibri" w:cs="Calibri"/>
        </w:rPr>
      </w:pPr>
      <w:r w:rsidRPr="00F8431C">
        <w:rPr>
          <w:rFonts w:ascii="Calibri" w:hAnsi="Calibri" w:cs="Calibri"/>
          <w:sz w:val="22"/>
          <w:szCs w:val="22"/>
        </w:rPr>
        <w:t xml:space="preserve">Če naročnik v </w:t>
      </w:r>
      <w:r>
        <w:rPr>
          <w:rFonts w:ascii="Calibri" w:hAnsi="Calibri" w:cs="Calibri"/>
          <w:sz w:val="22"/>
          <w:szCs w:val="22"/>
        </w:rPr>
        <w:t>določen</w:t>
      </w:r>
      <w:r>
        <w:rPr>
          <w:rFonts w:ascii="Calibri" w:hAnsi="Calibri" w:cs="Calibri"/>
        </w:rPr>
        <w:t>e</w:t>
      </w:r>
      <w:r>
        <w:rPr>
          <w:rFonts w:ascii="Calibri" w:hAnsi="Calibri" w:cs="Calibri"/>
          <w:sz w:val="22"/>
          <w:szCs w:val="22"/>
        </w:rPr>
        <w:t>m</w:t>
      </w:r>
      <w:r w:rsidRPr="00F8431C">
        <w:rPr>
          <w:rFonts w:ascii="Calibri" w:hAnsi="Calibri" w:cs="Calibri"/>
          <w:sz w:val="22"/>
          <w:szCs w:val="22"/>
        </w:rPr>
        <w:t xml:space="preserve"> roku ne začne novega postopka javnega naročila, se šteje, da je pogodba razvezana šestdeseti dan od seznanitve s kršitvijo</w:t>
      </w:r>
      <w:r>
        <w:rPr>
          <w:rFonts w:ascii="Calibri" w:hAnsi="Calibri" w:cs="Calibri"/>
        </w:rPr>
        <w:t>.</w:t>
      </w:r>
    </w:p>
    <w:p w14:paraId="58ABF8FD" w14:textId="40E897A1" w:rsidR="0011439D" w:rsidRDefault="0011439D" w:rsidP="007B6B4E">
      <w:pPr>
        <w:jc w:val="both"/>
        <w:rPr>
          <w:rFonts w:ascii="Calibri" w:hAnsi="Calibri" w:cs="Calibri"/>
          <w:sz w:val="22"/>
          <w:szCs w:val="22"/>
        </w:rPr>
      </w:pPr>
    </w:p>
    <w:p w14:paraId="360DD255" w14:textId="77777777" w:rsidR="00DE3CD9" w:rsidRPr="00F8431C" w:rsidRDefault="00DE3CD9" w:rsidP="007B6B4E">
      <w:pPr>
        <w:jc w:val="both"/>
        <w:rPr>
          <w:rFonts w:ascii="Calibri" w:hAnsi="Calibri" w:cs="Calibri"/>
          <w:sz w:val="22"/>
          <w:szCs w:val="22"/>
        </w:rPr>
      </w:pPr>
    </w:p>
    <w:p w14:paraId="4CE4C3AD" w14:textId="77777777" w:rsidR="00A447AE" w:rsidRPr="00353926" w:rsidRDefault="00A447AE" w:rsidP="009B218A">
      <w:pPr>
        <w:pStyle w:val="Naslov1"/>
        <w:numPr>
          <w:ilvl w:val="0"/>
          <w:numId w:val="3"/>
        </w:numPr>
        <w:spacing w:before="0"/>
        <w:rPr>
          <w:rFonts w:asciiTheme="minorHAnsi" w:hAnsiTheme="minorHAnsi" w:cstheme="minorHAnsi"/>
          <w:b/>
          <w:color w:val="000000" w:themeColor="text1"/>
          <w:sz w:val="22"/>
          <w:szCs w:val="22"/>
        </w:rPr>
      </w:pPr>
      <w:bookmarkStart w:id="26" w:name="_Hlk127435345"/>
      <w:bookmarkEnd w:id="25"/>
      <w:r>
        <w:rPr>
          <w:rFonts w:asciiTheme="minorHAnsi" w:hAnsiTheme="minorHAnsi" w:cstheme="minorHAnsi"/>
          <w:b/>
          <w:color w:val="000000" w:themeColor="text1"/>
          <w:sz w:val="22"/>
          <w:szCs w:val="22"/>
        </w:rPr>
        <w:t>VELJAVNOST POGODBE</w:t>
      </w:r>
    </w:p>
    <w:bookmarkEnd w:id="26"/>
    <w:p w14:paraId="7F33A03B" w14:textId="77777777" w:rsidR="00A447AE" w:rsidRPr="00AF7E70" w:rsidRDefault="00A447AE" w:rsidP="00A447AE">
      <w:pPr>
        <w:spacing w:line="259" w:lineRule="auto"/>
        <w:rPr>
          <w:rFonts w:asciiTheme="minorHAnsi" w:hAnsiTheme="minorHAnsi" w:cstheme="minorHAnsi"/>
          <w:b/>
          <w:sz w:val="16"/>
          <w:szCs w:val="22"/>
        </w:rPr>
      </w:pPr>
    </w:p>
    <w:p w14:paraId="7A96F636" w14:textId="77777777" w:rsidR="00A447AE" w:rsidRDefault="00A447AE" w:rsidP="009B218A">
      <w:pPr>
        <w:pStyle w:val="Naslov2"/>
        <w:numPr>
          <w:ilvl w:val="0"/>
          <w:numId w:val="8"/>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lastRenderedPageBreak/>
        <w:t>č</w:t>
      </w:r>
      <w:r w:rsidRPr="00AD129E">
        <w:rPr>
          <w:rFonts w:asciiTheme="minorHAnsi" w:hAnsiTheme="minorHAnsi" w:cstheme="minorHAnsi"/>
          <w:b/>
          <w:color w:val="000000" w:themeColor="text1"/>
          <w:sz w:val="22"/>
          <w:szCs w:val="22"/>
        </w:rPr>
        <w:t>len</w:t>
      </w:r>
    </w:p>
    <w:p w14:paraId="0C705C59" w14:textId="77777777" w:rsidR="00A447AE" w:rsidRPr="004549CC" w:rsidRDefault="00A447AE" w:rsidP="00A447AE">
      <w:pPr>
        <w:rPr>
          <w:sz w:val="18"/>
        </w:rPr>
      </w:pPr>
    </w:p>
    <w:p w14:paraId="2FC86BA0" w14:textId="77777777" w:rsidR="0031456D" w:rsidRPr="00E17EC9" w:rsidRDefault="0031456D" w:rsidP="0031456D">
      <w:pPr>
        <w:shd w:val="clear" w:color="auto" w:fill="FFFFFF" w:themeFill="background1"/>
        <w:jc w:val="both"/>
        <w:rPr>
          <w:rFonts w:asciiTheme="minorHAnsi" w:hAnsiTheme="minorHAnsi" w:cstheme="minorHAnsi"/>
          <w:sz w:val="22"/>
          <w:szCs w:val="22"/>
        </w:rPr>
      </w:pPr>
      <w:bookmarkStart w:id="27" w:name="_Hlk145499232"/>
      <w:r w:rsidRPr="00E17EC9">
        <w:rPr>
          <w:rFonts w:asciiTheme="minorHAnsi" w:hAnsiTheme="minorHAnsi" w:cstheme="minorHAnsi"/>
          <w:sz w:val="22"/>
          <w:szCs w:val="22"/>
        </w:rPr>
        <w:t>Pogodba stopi v veljavo z dnem podpisa zadnje od pogodbenih strank.</w:t>
      </w:r>
    </w:p>
    <w:p w14:paraId="36D5AC99" w14:textId="77777777" w:rsidR="0031456D" w:rsidRDefault="0031456D" w:rsidP="0031456D">
      <w:pPr>
        <w:shd w:val="clear" w:color="auto" w:fill="FFFFFF" w:themeFill="background1"/>
        <w:jc w:val="both"/>
        <w:rPr>
          <w:rFonts w:asciiTheme="minorHAnsi" w:hAnsiTheme="minorHAnsi" w:cstheme="minorHAnsi"/>
          <w:sz w:val="22"/>
          <w:szCs w:val="22"/>
        </w:rPr>
      </w:pPr>
    </w:p>
    <w:p w14:paraId="3E4B2A65" w14:textId="77777777" w:rsidR="0031456D" w:rsidRPr="00E17EC9" w:rsidRDefault="0031456D" w:rsidP="0031456D">
      <w:pPr>
        <w:shd w:val="clear" w:color="auto" w:fill="FFFFFF" w:themeFill="background1"/>
        <w:jc w:val="both"/>
        <w:rPr>
          <w:rFonts w:asciiTheme="minorHAnsi" w:hAnsiTheme="minorHAnsi" w:cstheme="minorHAnsi"/>
          <w:sz w:val="22"/>
          <w:szCs w:val="22"/>
        </w:rPr>
      </w:pPr>
      <w:r w:rsidRPr="00F916BA">
        <w:rPr>
          <w:rFonts w:asciiTheme="minorHAnsi" w:hAnsiTheme="minorHAnsi" w:cstheme="minorHAnsi"/>
          <w:sz w:val="22"/>
          <w:szCs w:val="22"/>
        </w:rPr>
        <w:t xml:space="preserve">Pogodba je sklenjena pod </w:t>
      </w:r>
      <w:proofErr w:type="spellStart"/>
      <w:r w:rsidRPr="00F916BA">
        <w:rPr>
          <w:rFonts w:asciiTheme="minorHAnsi" w:hAnsiTheme="minorHAnsi" w:cstheme="minorHAnsi"/>
          <w:sz w:val="22"/>
          <w:szCs w:val="22"/>
        </w:rPr>
        <w:t>odložnim</w:t>
      </w:r>
      <w:proofErr w:type="spellEnd"/>
      <w:r w:rsidRPr="00F916BA">
        <w:rPr>
          <w:rFonts w:asciiTheme="minorHAnsi" w:hAnsiTheme="minorHAnsi" w:cstheme="minorHAnsi"/>
          <w:sz w:val="22"/>
          <w:szCs w:val="22"/>
        </w:rPr>
        <w:t xml:space="preserve"> pogojem, in sicer mora dobavitelj za izpolnitev pogoja predložiti naročniku finančno zavarovanje za dobro izvedbo pogodbenih obveznosti določeno v</w:t>
      </w:r>
      <w:r w:rsidRPr="008C3224">
        <w:rPr>
          <w:rFonts w:asciiTheme="minorHAnsi" w:hAnsiTheme="minorHAnsi" w:cstheme="minorHAnsi"/>
          <w:sz w:val="22"/>
          <w:szCs w:val="22"/>
        </w:rPr>
        <w:t xml:space="preserve"> tej pogodb</w:t>
      </w:r>
      <w:r>
        <w:rPr>
          <w:rFonts w:asciiTheme="minorHAnsi" w:hAnsiTheme="minorHAnsi" w:cstheme="minorHAnsi"/>
          <w:sz w:val="22"/>
          <w:szCs w:val="22"/>
        </w:rPr>
        <w:t xml:space="preserve">, </w:t>
      </w:r>
      <w:r w:rsidRPr="00F916BA">
        <w:rPr>
          <w:rFonts w:asciiTheme="minorHAnsi" w:hAnsiTheme="minorHAnsi" w:cstheme="minorHAnsi"/>
          <w:sz w:val="22"/>
          <w:szCs w:val="22"/>
        </w:rPr>
        <w:t xml:space="preserve">v roku </w:t>
      </w:r>
      <w:r w:rsidRPr="00E17EC9">
        <w:rPr>
          <w:rFonts w:asciiTheme="minorHAnsi" w:hAnsiTheme="minorHAnsi" w:cstheme="minorHAnsi"/>
          <w:sz w:val="22"/>
          <w:szCs w:val="22"/>
        </w:rPr>
        <w:t>desetih</w:t>
      </w:r>
      <w:r w:rsidRPr="00F916BA">
        <w:rPr>
          <w:rFonts w:asciiTheme="minorHAnsi" w:hAnsiTheme="minorHAnsi" w:cstheme="minorHAnsi"/>
          <w:sz w:val="22"/>
          <w:szCs w:val="22"/>
        </w:rPr>
        <w:t xml:space="preserve"> (</w:t>
      </w:r>
      <w:r w:rsidRPr="00E17EC9">
        <w:rPr>
          <w:rFonts w:asciiTheme="minorHAnsi" w:hAnsiTheme="minorHAnsi" w:cstheme="minorHAnsi"/>
          <w:sz w:val="22"/>
          <w:szCs w:val="22"/>
        </w:rPr>
        <w:t>10</w:t>
      </w:r>
      <w:r w:rsidRPr="00F916BA">
        <w:rPr>
          <w:rFonts w:asciiTheme="minorHAnsi" w:hAnsiTheme="minorHAnsi" w:cstheme="minorHAnsi"/>
          <w:sz w:val="22"/>
          <w:szCs w:val="22"/>
        </w:rPr>
        <w:t xml:space="preserve">) dni po podpisu </w:t>
      </w:r>
      <w:r>
        <w:rPr>
          <w:rFonts w:asciiTheme="minorHAnsi" w:hAnsiTheme="minorHAnsi" w:cstheme="minorHAnsi"/>
          <w:sz w:val="22"/>
          <w:szCs w:val="22"/>
        </w:rPr>
        <w:t xml:space="preserve">te </w:t>
      </w:r>
      <w:r w:rsidRPr="00F916BA">
        <w:rPr>
          <w:rFonts w:asciiTheme="minorHAnsi" w:hAnsiTheme="minorHAnsi" w:cstheme="minorHAnsi"/>
          <w:sz w:val="22"/>
          <w:szCs w:val="22"/>
        </w:rPr>
        <w:t xml:space="preserve">pogodbe. </w:t>
      </w:r>
    </w:p>
    <w:p w14:paraId="64A64319" w14:textId="77777777" w:rsidR="0031456D" w:rsidRPr="00F916BA" w:rsidRDefault="0031456D" w:rsidP="0031456D">
      <w:pPr>
        <w:shd w:val="clear" w:color="auto" w:fill="FFFFFF" w:themeFill="background1"/>
        <w:jc w:val="both"/>
        <w:rPr>
          <w:rFonts w:asciiTheme="minorHAnsi" w:hAnsiTheme="minorHAnsi" w:cstheme="minorHAnsi"/>
          <w:sz w:val="22"/>
          <w:szCs w:val="22"/>
        </w:rPr>
      </w:pPr>
    </w:p>
    <w:p w14:paraId="59691130" w14:textId="77777777" w:rsidR="0031456D" w:rsidRDefault="0031456D" w:rsidP="0031456D">
      <w:pPr>
        <w:pStyle w:val="Default"/>
        <w:jc w:val="both"/>
        <w:rPr>
          <w:rFonts w:asciiTheme="minorHAnsi" w:eastAsia="Times New Roman" w:hAnsiTheme="minorHAnsi" w:cstheme="minorHAnsi"/>
          <w:color w:val="auto"/>
          <w:sz w:val="22"/>
          <w:szCs w:val="22"/>
          <w:lang w:eastAsia="sl-SI"/>
        </w:rPr>
      </w:pPr>
      <w:r w:rsidRPr="00F916BA">
        <w:rPr>
          <w:rFonts w:asciiTheme="minorHAnsi" w:eastAsia="Times New Roman" w:hAnsiTheme="minorHAnsi" w:cstheme="minorHAnsi"/>
          <w:color w:val="auto"/>
          <w:sz w:val="22"/>
          <w:szCs w:val="22"/>
          <w:lang w:eastAsia="sl-SI"/>
        </w:rPr>
        <w:t xml:space="preserve">Če dobavitelj ne bo izpolnil obveznosti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se šteje, da pogodba ni bila sklenjena</w:t>
      </w:r>
      <w:r>
        <w:rPr>
          <w:rFonts w:asciiTheme="minorHAnsi" w:eastAsia="Times New Roman" w:hAnsiTheme="minorHAnsi" w:cstheme="minorHAnsi"/>
          <w:color w:val="auto"/>
          <w:sz w:val="22"/>
          <w:szCs w:val="22"/>
          <w:lang w:eastAsia="sl-SI"/>
        </w:rPr>
        <w:t>,</w:t>
      </w:r>
      <w:r w:rsidRPr="00F916BA">
        <w:rPr>
          <w:rFonts w:asciiTheme="minorHAnsi" w:eastAsia="Times New Roman" w:hAnsiTheme="minorHAnsi" w:cstheme="minorHAnsi"/>
          <w:color w:val="auto"/>
          <w:sz w:val="22"/>
          <w:szCs w:val="22"/>
          <w:lang w:eastAsia="sl-SI"/>
        </w:rPr>
        <w:t xml:space="preserve"> v nasprotnem primeru, ob izpolnitvi </w:t>
      </w:r>
      <w:proofErr w:type="spellStart"/>
      <w:r>
        <w:rPr>
          <w:rFonts w:asciiTheme="minorHAnsi" w:eastAsia="Times New Roman" w:hAnsiTheme="minorHAnsi" w:cstheme="minorHAnsi"/>
          <w:color w:val="auto"/>
          <w:sz w:val="22"/>
          <w:szCs w:val="22"/>
          <w:lang w:eastAsia="sl-SI"/>
        </w:rPr>
        <w:t>odložnega</w:t>
      </w:r>
      <w:proofErr w:type="spellEnd"/>
      <w:r>
        <w:rPr>
          <w:rFonts w:asciiTheme="minorHAnsi" w:eastAsia="Times New Roman" w:hAnsiTheme="minorHAnsi" w:cstheme="minorHAnsi"/>
          <w:color w:val="auto"/>
          <w:sz w:val="22"/>
          <w:szCs w:val="22"/>
          <w:lang w:eastAsia="sl-SI"/>
        </w:rPr>
        <w:t xml:space="preserve"> </w:t>
      </w:r>
      <w:r w:rsidRPr="00F916BA">
        <w:rPr>
          <w:rFonts w:asciiTheme="minorHAnsi" w:eastAsia="Times New Roman" w:hAnsiTheme="minorHAnsi" w:cstheme="minorHAnsi"/>
          <w:color w:val="auto"/>
          <w:sz w:val="22"/>
          <w:szCs w:val="22"/>
          <w:lang w:eastAsia="sl-SI"/>
        </w:rPr>
        <w:t xml:space="preserve">pogoja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pa pogodba učinkuje od dneva sklenitve pogodbe. </w:t>
      </w:r>
    </w:p>
    <w:p w14:paraId="2EC548FD" w14:textId="77777777" w:rsidR="0031456D" w:rsidRPr="00E17EC9" w:rsidRDefault="0031456D" w:rsidP="0031456D">
      <w:pPr>
        <w:pStyle w:val="Default"/>
        <w:jc w:val="both"/>
        <w:rPr>
          <w:rFonts w:asciiTheme="minorHAnsi" w:eastAsia="Times New Roman" w:hAnsiTheme="minorHAnsi" w:cstheme="minorHAnsi"/>
          <w:color w:val="auto"/>
          <w:sz w:val="22"/>
          <w:szCs w:val="22"/>
          <w:lang w:eastAsia="sl-SI"/>
        </w:rPr>
      </w:pPr>
    </w:p>
    <w:p w14:paraId="618DD0A0" w14:textId="393C5978" w:rsidR="0031456D" w:rsidRPr="006E1D94" w:rsidRDefault="0031456D" w:rsidP="0031456D">
      <w:pPr>
        <w:pStyle w:val="Default"/>
        <w:jc w:val="both"/>
        <w:rPr>
          <w:rFonts w:asciiTheme="minorHAnsi" w:eastAsia="Times New Roman" w:hAnsiTheme="minorHAnsi" w:cstheme="minorHAnsi"/>
          <w:color w:val="auto"/>
          <w:sz w:val="22"/>
          <w:szCs w:val="22"/>
          <w:lang w:eastAsia="sl-SI"/>
        </w:rPr>
      </w:pPr>
      <w:r w:rsidRPr="00E17EC9">
        <w:rPr>
          <w:rFonts w:asciiTheme="minorHAnsi" w:eastAsia="Times New Roman" w:hAnsiTheme="minorHAnsi" w:cstheme="minorHAnsi"/>
          <w:color w:val="auto"/>
          <w:sz w:val="22"/>
          <w:szCs w:val="22"/>
          <w:lang w:eastAsia="sl-SI"/>
        </w:rPr>
        <w:t xml:space="preserve">Ta pogodba se sklepa </w:t>
      </w:r>
      <w:bookmarkEnd w:id="27"/>
      <w:r w:rsidR="001E233D">
        <w:rPr>
          <w:rFonts w:asciiTheme="minorHAnsi" w:eastAsia="Times New Roman" w:hAnsiTheme="minorHAnsi" w:cstheme="minorHAnsi"/>
          <w:color w:val="auto"/>
          <w:sz w:val="22"/>
          <w:szCs w:val="22"/>
          <w:lang w:eastAsia="sl-SI"/>
        </w:rPr>
        <w:t>do 30.09.2027.</w:t>
      </w:r>
    </w:p>
    <w:p w14:paraId="50798269" w14:textId="77777777" w:rsidR="00156490" w:rsidRPr="00450BA5" w:rsidRDefault="00156490" w:rsidP="00450BA5">
      <w:pPr>
        <w:autoSpaceDE w:val="0"/>
        <w:autoSpaceDN w:val="0"/>
        <w:adjustRightInd w:val="0"/>
        <w:jc w:val="both"/>
        <w:rPr>
          <w:rFonts w:asciiTheme="minorHAnsi" w:hAnsiTheme="minorHAnsi" w:cstheme="minorHAnsi"/>
          <w:b/>
          <w:sz w:val="22"/>
          <w:szCs w:val="22"/>
        </w:rPr>
      </w:pPr>
    </w:p>
    <w:p w14:paraId="608CE1D1" w14:textId="77777777" w:rsidR="008F03BF" w:rsidRDefault="008F03BF" w:rsidP="00156490">
      <w:pPr>
        <w:pStyle w:val="Odstavekseznama"/>
        <w:autoSpaceDE w:val="0"/>
        <w:autoSpaceDN w:val="0"/>
        <w:adjustRightInd w:val="0"/>
        <w:jc w:val="both"/>
        <w:rPr>
          <w:rFonts w:asciiTheme="minorHAnsi" w:hAnsiTheme="minorHAnsi" w:cstheme="minorHAnsi"/>
          <w:b/>
          <w:sz w:val="22"/>
          <w:szCs w:val="22"/>
        </w:rPr>
      </w:pPr>
    </w:p>
    <w:p w14:paraId="17BFE971" w14:textId="77777777" w:rsidR="002125D5" w:rsidRPr="00353926" w:rsidRDefault="002125D5" w:rsidP="009B218A">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KONČNE DOLOČBE</w:t>
      </w:r>
    </w:p>
    <w:p w14:paraId="386B57B6" w14:textId="77777777" w:rsidR="00B72F68" w:rsidRPr="00AF7E70" w:rsidRDefault="00B72F68" w:rsidP="0094167D">
      <w:pPr>
        <w:jc w:val="both"/>
        <w:rPr>
          <w:rFonts w:asciiTheme="minorHAnsi" w:hAnsiTheme="minorHAnsi" w:cstheme="minorHAnsi"/>
          <w:sz w:val="16"/>
          <w:szCs w:val="22"/>
        </w:rPr>
      </w:pPr>
    </w:p>
    <w:p w14:paraId="0910BBC9" w14:textId="77777777" w:rsidR="002125D5" w:rsidRPr="00AD129E" w:rsidRDefault="002125D5" w:rsidP="009B218A">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200B940" w14:textId="77777777" w:rsidR="002125D5" w:rsidRPr="004549CC" w:rsidRDefault="002125D5" w:rsidP="002125D5">
      <w:pPr>
        <w:autoSpaceDE w:val="0"/>
        <w:autoSpaceDN w:val="0"/>
        <w:adjustRightInd w:val="0"/>
        <w:jc w:val="both"/>
        <w:rPr>
          <w:rFonts w:asciiTheme="minorHAnsi" w:hAnsiTheme="minorHAnsi" w:cstheme="minorHAnsi"/>
          <w:sz w:val="16"/>
          <w:szCs w:val="22"/>
        </w:rPr>
      </w:pPr>
    </w:p>
    <w:p w14:paraId="50CFC509"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Za vprašanja, ki jih ta pogodba ne določa, se uporabljajo določbe Obligacijskega zakonika (OZ)</w:t>
      </w:r>
      <w:r w:rsidR="00DD7BDB">
        <w:rPr>
          <w:rFonts w:asciiTheme="minorHAnsi" w:hAnsiTheme="minorHAnsi" w:cstheme="minorHAnsi"/>
          <w:sz w:val="22"/>
          <w:szCs w:val="22"/>
        </w:rPr>
        <w:t>.</w:t>
      </w:r>
    </w:p>
    <w:p w14:paraId="4DC6BC9D"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5C3EC4C6"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Če se katerakoli določba te pogodbe  izkaže za nično ali kakorkoli drugače za neveljavno, to ne vpliva na ostale določbe te pogodbe oziroma na pogodbo v celoti, če lahko pogodba obstaja tudi brez nične oziroma neveljavne določbe.</w:t>
      </w:r>
    </w:p>
    <w:p w14:paraId="6F0FD5CA" w14:textId="77777777" w:rsidR="00B72F68" w:rsidRPr="003E1867" w:rsidRDefault="00B72F68" w:rsidP="002125D5">
      <w:pPr>
        <w:autoSpaceDE w:val="0"/>
        <w:autoSpaceDN w:val="0"/>
        <w:adjustRightInd w:val="0"/>
        <w:jc w:val="both"/>
        <w:rPr>
          <w:rFonts w:asciiTheme="minorHAnsi" w:hAnsiTheme="minorHAnsi" w:cstheme="minorHAnsi"/>
          <w:sz w:val="10"/>
          <w:szCs w:val="22"/>
        </w:rPr>
      </w:pPr>
    </w:p>
    <w:p w14:paraId="4D899BDF" w14:textId="77777777" w:rsidR="005119F3" w:rsidRPr="005119F3" w:rsidRDefault="00B23F99" w:rsidP="009B218A">
      <w:pPr>
        <w:pStyle w:val="Naslov2"/>
        <w:numPr>
          <w:ilvl w:val="0"/>
          <w:numId w:val="8"/>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2125D5" w:rsidRPr="00AD129E">
        <w:rPr>
          <w:rFonts w:asciiTheme="minorHAnsi" w:hAnsiTheme="minorHAnsi" w:cstheme="minorHAnsi"/>
          <w:b/>
          <w:color w:val="000000" w:themeColor="text1"/>
          <w:sz w:val="22"/>
          <w:szCs w:val="22"/>
        </w:rPr>
        <w:t>len</w:t>
      </w:r>
    </w:p>
    <w:p w14:paraId="332D8CA9" w14:textId="77777777" w:rsidR="005119F3" w:rsidRPr="00E1539F" w:rsidRDefault="005119F3" w:rsidP="00E1539F">
      <w:pPr>
        <w:pStyle w:val="Naslov2"/>
        <w:spacing w:before="0"/>
        <w:ind w:left="720"/>
        <w:rPr>
          <w:rFonts w:asciiTheme="minorHAnsi" w:hAnsiTheme="minorHAnsi" w:cstheme="minorHAnsi"/>
          <w:b/>
          <w:color w:val="000000" w:themeColor="text1"/>
          <w:sz w:val="22"/>
          <w:szCs w:val="22"/>
        </w:rPr>
      </w:pPr>
    </w:p>
    <w:p w14:paraId="7579F048" w14:textId="77777777" w:rsidR="005119F3" w:rsidRPr="005119F3" w:rsidRDefault="005119F3" w:rsidP="005119F3">
      <w:r w:rsidRPr="00A164B1">
        <w:rPr>
          <w:rFonts w:asciiTheme="minorHAnsi" w:hAnsiTheme="minorHAnsi" w:cstheme="minorHAnsi"/>
          <w:sz w:val="22"/>
          <w:szCs w:val="22"/>
          <w:lang w:eastAsia="en-US"/>
        </w:rPr>
        <w:t>Kakršnekoli spremembe te pogodbe so možne le v pisni obliki, vedno ob soglasju obeh pogodbenih strank</w:t>
      </w:r>
    </w:p>
    <w:p w14:paraId="6203DF88" w14:textId="77777777" w:rsidR="005119F3" w:rsidRDefault="005119F3" w:rsidP="002125D5">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 xml:space="preserve"> </w:t>
      </w:r>
    </w:p>
    <w:p w14:paraId="49A35B78" w14:textId="77777777" w:rsidR="005119F3" w:rsidRPr="005119F3" w:rsidRDefault="00B23F99" w:rsidP="009B218A">
      <w:pPr>
        <w:pStyle w:val="Naslov2"/>
        <w:numPr>
          <w:ilvl w:val="0"/>
          <w:numId w:val="8"/>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5119F3" w:rsidRPr="00AD129E">
        <w:rPr>
          <w:rFonts w:asciiTheme="minorHAnsi" w:hAnsiTheme="minorHAnsi" w:cstheme="minorHAnsi"/>
          <w:b/>
          <w:color w:val="000000" w:themeColor="text1"/>
          <w:sz w:val="22"/>
          <w:szCs w:val="22"/>
        </w:rPr>
        <w:t>len</w:t>
      </w:r>
    </w:p>
    <w:p w14:paraId="1AF8D620"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573B40B2"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14:paraId="172DD9EA" w14:textId="77777777" w:rsidR="002125D5" w:rsidRPr="003C5097" w:rsidRDefault="002125D5" w:rsidP="002125D5">
      <w:pPr>
        <w:autoSpaceDE w:val="0"/>
        <w:autoSpaceDN w:val="0"/>
        <w:adjustRightInd w:val="0"/>
        <w:jc w:val="both"/>
        <w:rPr>
          <w:rFonts w:asciiTheme="minorHAnsi" w:hAnsiTheme="minorHAnsi" w:cstheme="minorHAnsi"/>
          <w:sz w:val="22"/>
          <w:szCs w:val="22"/>
        </w:rPr>
      </w:pPr>
    </w:p>
    <w:p w14:paraId="550D930A" w14:textId="77777777" w:rsidR="002125D5" w:rsidRPr="00AD129E" w:rsidRDefault="002125D5" w:rsidP="009B218A">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4CEC6D8" w14:textId="77777777" w:rsidR="002125D5" w:rsidRPr="002125D5" w:rsidRDefault="002125D5" w:rsidP="002125D5">
      <w:pPr>
        <w:autoSpaceDE w:val="0"/>
        <w:autoSpaceDN w:val="0"/>
        <w:adjustRightInd w:val="0"/>
        <w:jc w:val="center"/>
        <w:rPr>
          <w:rFonts w:asciiTheme="minorHAnsi" w:hAnsiTheme="minorHAnsi" w:cstheme="minorHAnsi"/>
          <w:b/>
          <w:bCs/>
          <w:sz w:val="22"/>
          <w:szCs w:val="22"/>
        </w:rPr>
      </w:pPr>
    </w:p>
    <w:p w14:paraId="0BAF08A4"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Pogodba  je sestavljena v dveh enakih izvodih, od katerih prejme vsaka pogodbena stranka po en izvod.</w:t>
      </w:r>
    </w:p>
    <w:bookmarkEnd w:id="24"/>
    <w:p w14:paraId="1397A2DA" w14:textId="77777777" w:rsidR="00EC1262" w:rsidRPr="002125D5" w:rsidRDefault="00EC1262" w:rsidP="002125D5">
      <w:pPr>
        <w:autoSpaceDE w:val="0"/>
        <w:autoSpaceDN w:val="0"/>
        <w:adjustRightInd w:val="0"/>
        <w:jc w:val="both"/>
        <w:rPr>
          <w:rFonts w:asciiTheme="minorHAnsi" w:hAnsiTheme="minorHAnsi" w:cstheme="minorHAnsi"/>
          <w:sz w:val="22"/>
          <w:szCs w:val="22"/>
        </w:rPr>
      </w:pPr>
    </w:p>
    <w:p w14:paraId="3B4F3812" w14:textId="77777777" w:rsidR="002125D5" w:rsidRPr="003E1867" w:rsidRDefault="002125D5" w:rsidP="002125D5">
      <w:pPr>
        <w:rPr>
          <w:rFonts w:asciiTheme="minorHAnsi" w:hAnsiTheme="minorHAnsi" w:cstheme="minorHAnsi"/>
          <w:sz w:val="2"/>
          <w:szCs w:val="22"/>
        </w:rPr>
      </w:pPr>
    </w:p>
    <w:tbl>
      <w:tblPr>
        <w:tblW w:w="9180" w:type="dxa"/>
        <w:tblLook w:val="04A0" w:firstRow="1" w:lastRow="0" w:firstColumn="1" w:lastColumn="0" w:noHBand="0" w:noVBand="1"/>
      </w:tblPr>
      <w:tblGrid>
        <w:gridCol w:w="5211"/>
        <w:gridCol w:w="3969"/>
      </w:tblGrid>
      <w:tr w:rsidR="002125D5" w:rsidRPr="002125D5" w14:paraId="6107A4FC" w14:textId="77777777" w:rsidTr="00BE6297">
        <w:tc>
          <w:tcPr>
            <w:tcW w:w="5211" w:type="dxa"/>
          </w:tcPr>
          <w:p w14:paraId="6926F130"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Št.:</w:t>
            </w:r>
          </w:p>
          <w:p w14:paraId="15FFB8CC" w14:textId="77777777" w:rsidR="002125D5" w:rsidRPr="002125D5" w:rsidRDefault="00C63645" w:rsidP="00BE6297">
            <w:pPr>
              <w:rPr>
                <w:rFonts w:asciiTheme="minorHAnsi" w:hAnsiTheme="minorHAnsi" w:cstheme="minorHAnsi"/>
                <w:sz w:val="22"/>
                <w:szCs w:val="22"/>
              </w:rPr>
            </w:pPr>
            <w:r>
              <w:rPr>
                <w:rFonts w:asciiTheme="minorHAnsi" w:hAnsiTheme="minorHAnsi" w:cstheme="minorHAnsi"/>
                <w:sz w:val="22"/>
                <w:szCs w:val="22"/>
              </w:rPr>
              <w:t>Ankaran, dne</w:t>
            </w:r>
            <w:r w:rsidR="002125D5" w:rsidRPr="002125D5">
              <w:rPr>
                <w:rFonts w:asciiTheme="minorHAnsi" w:hAnsiTheme="minorHAnsi" w:cstheme="minorHAnsi"/>
                <w:sz w:val="22"/>
                <w:szCs w:val="22"/>
              </w:rPr>
              <w:t>:</w:t>
            </w:r>
            <w:r>
              <w:rPr>
                <w:rFonts w:asciiTheme="minorHAnsi" w:hAnsiTheme="minorHAnsi" w:cstheme="minorHAnsi"/>
                <w:sz w:val="22"/>
                <w:szCs w:val="22"/>
              </w:rPr>
              <w:t xml:space="preserve"> ______________</w:t>
            </w:r>
          </w:p>
        </w:tc>
        <w:tc>
          <w:tcPr>
            <w:tcW w:w="3969" w:type="dxa"/>
          </w:tcPr>
          <w:p w14:paraId="0E613557"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Št.:</w:t>
            </w:r>
          </w:p>
          <w:p w14:paraId="42480C2B" w14:textId="77777777" w:rsidR="002125D5" w:rsidRPr="002125D5" w:rsidRDefault="00C63645" w:rsidP="00BE6297">
            <w:pPr>
              <w:rPr>
                <w:rFonts w:asciiTheme="minorHAnsi" w:hAnsiTheme="minorHAnsi" w:cstheme="minorHAnsi"/>
                <w:sz w:val="22"/>
                <w:szCs w:val="22"/>
              </w:rPr>
            </w:pPr>
            <w:r>
              <w:rPr>
                <w:rFonts w:asciiTheme="minorHAnsi" w:hAnsiTheme="minorHAnsi" w:cstheme="minorHAnsi"/>
                <w:sz w:val="22"/>
                <w:szCs w:val="22"/>
              </w:rPr>
              <w:t>____________, dne</w:t>
            </w:r>
            <w:r w:rsidR="002125D5" w:rsidRPr="002125D5">
              <w:rPr>
                <w:rFonts w:asciiTheme="minorHAnsi" w:hAnsiTheme="minorHAnsi" w:cstheme="minorHAnsi"/>
                <w:sz w:val="22"/>
                <w:szCs w:val="22"/>
              </w:rPr>
              <w:t>:</w:t>
            </w:r>
            <w:r>
              <w:rPr>
                <w:rFonts w:asciiTheme="minorHAnsi" w:hAnsiTheme="minorHAnsi" w:cstheme="minorHAnsi"/>
                <w:sz w:val="22"/>
                <w:szCs w:val="22"/>
              </w:rPr>
              <w:t>_</w:t>
            </w:r>
            <w:r w:rsidR="00287E8B">
              <w:rPr>
                <w:rFonts w:asciiTheme="minorHAnsi" w:hAnsiTheme="minorHAnsi" w:cstheme="minorHAnsi"/>
                <w:sz w:val="22"/>
                <w:szCs w:val="22"/>
              </w:rPr>
              <w:t>______________</w:t>
            </w:r>
          </w:p>
        </w:tc>
      </w:tr>
      <w:tr w:rsidR="002125D5" w:rsidRPr="002125D5" w14:paraId="57935A36" w14:textId="77777777" w:rsidTr="00BE6297">
        <w:tc>
          <w:tcPr>
            <w:tcW w:w="5211" w:type="dxa"/>
          </w:tcPr>
          <w:p w14:paraId="7D514FCE" w14:textId="77777777" w:rsidR="002125D5" w:rsidRPr="002125D5" w:rsidRDefault="002125D5" w:rsidP="00BE6297">
            <w:pPr>
              <w:rPr>
                <w:rFonts w:asciiTheme="minorHAnsi" w:hAnsiTheme="minorHAnsi" w:cstheme="minorHAnsi"/>
                <w:sz w:val="22"/>
                <w:szCs w:val="22"/>
              </w:rPr>
            </w:pPr>
          </w:p>
        </w:tc>
        <w:tc>
          <w:tcPr>
            <w:tcW w:w="3969" w:type="dxa"/>
          </w:tcPr>
          <w:p w14:paraId="336F8022" w14:textId="77777777" w:rsidR="002125D5" w:rsidRPr="002125D5" w:rsidRDefault="002125D5" w:rsidP="00BE6297">
            <w:pPr>
              <w:rPr>
                <w:rFonts w:asciiTheme="minorHAnsi" w:hAnsiTheme="minorHAnsi" w:cstheme="minorHAnsi"/>
                <w:sz w:val="22"/>
                <w:szCs w:val="22"/>
              </w:rPr>
            </w:pPr>
          </w:p>
        </w:tc>
      </w:tr>
      <w:tr w:rsidR="002125D5" w:rsidRPr="002125D5" w14:paraId="203909A0" w14:textId="77777777" w:rsidTr="00BE6297">
        <w:tc>
          <w:tcPr>
            <w:tcW w:w="5211" w:type="dxa"/>
          </w:tcPr>
          <w:p w14:paraId="4AF8BCDB"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NAROČNIK:</w:t>
            </w:r>
          </w:p>
          <w:p w14:paraId="43720556"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Ortopedska bolnišnica Valdoltra</w:t>
            </w:r>
          </w:p>
        </w:tc>
        <w:tc>
          <w:tcPr>
            <w:tcW w:w="3969" w:type="dxa"/>
          </w:tcPr>
          <w:p w14:paraId="08437DAD"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DOBAVITELJ:</w:t>
            </w:r>
          </w:p>
        </w:tc>
      </w:tr>
      <w:tr w:rsidR="002125D5" w:rsidRPr="002125D5" w14:paraId="272D8309" w14:textId="77777777" w:rsidTr="00BE6297">
        <w:tc>
          <w:tcPr>
            <w:tcW w:w="5211" w:type="dxa"/>
          </w:tcPr>
          <w:p w14:paraId="4733064F" w14:textId="77777777" w:rsidR="002125D5" w:rsidRPr="002125D5" w:rsidRDefault="002125D5" w:rsidP="00BE6297">
            <w:pPr>
              <w:rPr>
                <w:rFonts w:asciiTheme="minorHAnsi" w:hAnsiTheme="minorHAnsi" w:cstheme="minorHAnsi"/>
                <w:sz w:val="22"/>
                <w:szCs w:val="22"/>
              </w:rPr>
            </w:pPr>
          </w:p>
        </w:tc>
        <w:tc>
          <w:tcPr>
            <w:tcW w:w="3969" w:type="dxa"/>
          </w:tcPr>
          <w:p w14:paraId="0B85CD9C" w14:textId="77777777" w:rsidR="002125D5" w:rsidRPr="002125D5" w:rsidRDefault="002125D5" w:rsidP="00BE6297">
            <w:pPr>
              <w:rPr>
                <w:rFonts w:asciiTheme="minorHAnsi" w:hAnsiTheme="minorHAnsi" w:cstheme="minorHAnsi"/>
                <w:sz w:val="22"/>
                <w:szCs w:val="22"/>
              </w:rPr>
            </w:pPr>
          </w:p>
        </w:tc>
      </w:tr>
      <w:tr w:rsidR="002125D5" w:rsidRPr="002125D5" w14:paraId="7E1640D0" w14:textId="77777777" w:rsidTr="00BE6297">
        <w:tc>
          <w:tcPr>
            <w:tcW w:w="5211" w:type="dxa"/>
          </w:tcPr>
          <w:p w14:paraId="1808ADF0"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Direktor:</w:t>
            </w:r>
          </w:p>
          <w:p w14:paraId="20059679"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 xml:space="preserve">Radoslav Marčan, dr. med., </w:t>
            </w:r>
          </w:p>
          <w:p w14:paraId="116A61F9"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spec. ortoped</w:t>
            </w:r>
          </w:p>
        </w:tc>
        <w:tc>
          <w:tcPr>
            <w:tcW w:w="3969" w:type="dxa"/>
          </w:tcPr>
          <w:p w14:paraId="393D41E8"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Direktor:</w:t>
            </w:r>
          </w:p>
        </w:tc>
      </w:tr>
    </w:tbl>
    <w:p w14:paraId="31F0CFD5" w14:textId="77777777" w:rsidR="00F86022" w:rsidRPr="006B3471" w:rsidRDefault="00F86022" w:rsidP="00B07D6A">
      <w:pPr>
        <w:pStyle w:val="Naslov1"/>
        <w:rPr>
          <w:rFonts w:asciiTheme="minorHAnsi" w:hAnsiTheme="minorHAnsi" w:cstheme="minorHAnsi"/>
          <w:b/>
          <w:color w:val="000000" w:themeColor="text1"/>
          <w:sz w:val="22"/>
          <w:szCs w:val="22"/>
        </w:rPr>
      </w:pPr>
    </w:p>
    <w:sectPr w:rsidR="00F86022" w:rsidRPr="006B3471" w:rsidSect="00062E3B">
      <w:footerReference w:type="default" r:id="rId11"/>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855ECE" w14:textId="77777777" w:rsidR="009B218A" w:rsidRDefault="009B218A">
      <w:r>
        <w:separator/>
      </w:r>
    </w:p>
  </w:endnote>
  <w:endnote w:type="continuationSeparator" w:id="0">
    <w:p w14:paraId="2507A6E8" w14:textId="77777777" w:rsidR="009B218A" w:rsidRDefault="009B2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Roboto Condensed">
    <w:altName w:val="Arial"/>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2594277"/>
      <w:docPartObj>
        <w:docPartGallery w:val="Page Numbers (Bottom of Page)"/>
        <w:docPartUnique/>
      </w:docPartObj>
    </w:sdtPr>
    <w:sdtEndPr/>
    <w:sdtContent>
      <w:p w14:paraId="65CE925A" w14:textId="77777777" w:rsidR="003370E0" w:rsidRDefault="003370E0">
        <w:pPr>
          <w:pStyle w:val="Noga"/>
          <w:jc w:val="center"/>
        </w:pP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PAGE   \* MERGEFORMAT</w:instrText>
        </w:r>
        <w:r w:rsidRPr="004C108F">
          <w:rPr>
            <w:rFonts w:asciiTheme="minorHAnsi" w:hAnsiTheme="minorHAnsi" w:cstheme="minorHAnsi"/>
            <w:sz w:val="20"/>
            <w:szCs w:val="20"/>
          </w:rPr>
          <w:fldChar w:fldCharType="separate"/>
        </w:r>
        <w:r w:rsidRPr="004C108F">
          <w:rPr>
            <w:rFonts w:asciiTheme="minorHAnsi" w:hAnsiTheme="minorHAnsi" w:cstheme="minorHAnsi"/>
            <w:sz w:val="20"/>
            <w:szCs w:val="20"/>
          </w:rPr>
          <w:t>2</w:t>
        </w:r>
        <w:r w:rsidRPr="004C108F">
          <w:rPr>
            <w:rFonts w:asciiTheme="minorHAnsi" w:hAnsiTheme="minorHAnsi" w:cstheme="minorHAnsi"/>
            <w:sz w:val="20"/>
            <w:szCs w:val="20"/>
          </w:rPr>
          <w:fldChar w:fldCharType="end"/>
        </w:r>
        <w:r w:rsidRPr="004C108F">
          <w:rPr>
            <w:rFonts w:asciiTheme="minorHAnsi" w:hAnsiTheme="minorHAnsi" w:cstheme="minorHAnsi"/>
            <w:sz w:val="20"/>
            <w:szCs w:val="20"/>
          </w:rPr>
          <w:t xml:space="preserve"> / </w:t>
        </w: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 xml:space="preserve"> NUMPAGES  \* Arabic  \* MERGEFORMAT </w:instrText>
        </w:r>
        <w:r w:rsidRPr="004C108F">
          <w:rPr>
            <w:rFonts w:asciiTheme="minorHAnsi" w:hAnsiTheme="minorHAnsi" w:cstheme="minorHAnsi"/>
            <w:sz w:val="20"/>
            <w:szCs w:val="20"/>
          </w:rPr>
          <w:fldChar w:fldCharType="separate"/>
        </w:r>
        <w:r w:rsidRPr="004C108F">
          <w:rPr>
            <w:rFonts w:asciiTheme="minorHAnsi" w:hAnsiTheme="minorHAnsi" w:cstheme="minorHAnsi"/>
            <w:noProof/>
            <w:sz w:val="20"/>
            <w:szCs w:val="20"/>
          </w:rPr>
          <w:t>10</w:t>
        </w:r>
        <w:r w:rsidRPr="004C108F">
          <w:rPr>
            <w:rFonts w:asciiTheme="minorHAnsi" w:hAnsiTheme="minorHAnsi" w:cstheme="minorHAnsi"/>
            <w:sz w:val="20"/>
            <w:szCs w:val="20"/>
          </w:rPr>
          <w:fldChar w:fldCharType="end"/>
        </w:r>
      </w:p>
    </w:sdtContent>
  </w:sdt>
  <w:p w14:paraId="40D166C1" w14:textId="77777777" w:rsidR="00840BF0" w:rsidRDefault="000638DD" w:rsidP="00E020C1">
    <w:pPr>
      <w:pStyle w:val="Noga"/>
      <w:tabs>
        <w:tab w:val="clear" w:pos="4536"/>
        <w:tab w:val="clear" w:pos="9072"/>
        <w:tab w:val="left" w:pos="681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4DA079" w14:textId="77777777" w:rsidR="009B218A" w:rsidRDefault="009B218A">
      <w:r>
        <w:separator/>
      </w:r>
    </w:p>
  </w:footnote>
  <w:footnote w:type="continuationSeparator" w:id="0">
    <w:p w14:paraId="7F70E1E9" w14:textId="77777777" w:rsidR="009B218A" w:rsidRDefault="009B218A">
      <w:r>
        <w:continuationSeparator/>
      </w:r>
    </w:p>
  </w:footnote>
  <w:footnote w:id="1">
    <w:p w14:paraId="777746EE" w14:textId="41734DC8" w:rsidR="00B17B7C" w:rsidRDefault="00B17B7C" w:rsidP="00B17B7C">
      <w:pPr>
        <w:pStyle w:val="Sprotnaopomba-besedilo"/>
        <w:jc w:val="both"/>
      </w:pPr>
      <w:r>
        <w:rPr>
          <w:rStyle w:val="Sprotnaopomba-sklic"/>
        </w:rPr>
        <w:footnoteRef/>
      </w:r>
      <w:r>
        <w:t xml:space="preserve"> </w:t>
      </w:r>
      <w:bookmarkStart w:id="2" w:name="_Hlk158622606"/>
      <w:r w:rsidRPr="00B17B7C">
        <w:rPr>
          <w:rFonts w:asciiTheme="minorHAnsi" w:hAnsiTheme="minorHAnsi" w:cstheme="minorHAnsi"/>
          <w:sz w:val="18"/>
          <w:szCs w:val="18"/>
        </w:rPr>
        <w:t xml:space="preserve">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B17B7C">
        <w:rPr>
          <w:rFonts w:asciiTheme="minorHAnsi" w:hAnsiTheme="minorHAnsi" w:cstheme="minorHAnsi"/>
          <w:sz w:val="18"/>
          <w:szCs w:val="18"/>
        </w:rPr>
        <w:t>odl</w:t>
      </w:r>
      <w:proofErr w:type="spellEnd"/>
      <w:r w:rsidRPr="00B17B7C">
        <w:rPr>
          <w:rFonts w:asciiTheme="minorHAnsi" w:hAnsiTheme="minorHAnsi" w:cstheme="minorHAnsi"/>
          <w:sz w:val="18"/>
          <w:szCs w:val="18"/>
        </w:rPr>
        <w:t>. US, 100/22 - ZNUZSZS, 141/22 - ZNUNBZ, 158/22 - ZNPOVCE, 28/23, 88/23 - ZOPNN-F, 95/23 - ZIUOPZP, 131/23 - ZORZFS)</w:t>
      </w:r>
      <w:r>
        <w:rPr>
          <w:rFonts w:asciiTheme="minorHAnsi" w:hAnsiTheme="minorHAnsi" w:cstheme="minorHAnsi"/>
          <w:sz w:val="18"/>
          <w:szCs w:val="18"/>
        </w:rPr>
        <w:t>.</w:t>
      </w:r>
      <w:bookmarkEnd w:id="2"/>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AF0C77"/>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0463953"/>
    <w:multiLevelType w:val="hybridMultilevel"/>
    <w:tmpl w:val="E1121640"/>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 w15:restartNumberingAfterBreak="0">
    <w:nsid w:val="359F463B"/>
    <w:multiLevelType w:val="hybridMultilevel"/>
    <w:tmpl w:val="1BD4138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FB37530"/>
    <w:multiLevelType w:val="hybridMultilevel"/>
    <w:tmpl w:val="E92A7CE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6" w15:restartNumberingAfterBreak="0">
    <w:nsid w:val="4A4C1C1B"/>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3BF7001"/>
    <w:multiLevelType w:val="hybridMultilevel"/>
    <w:tmpl w:val="3CB8ADC6"/>
    <w:lvl w:ilvl="0" w:tplc="397481CC">
      <w:numFmt w:val="bullet"/>
      <w:lvlText w:val="-"/>
      <w:lvlJc w:val="left"/>
      <w:pPr>
        <w:ind w:left="720" w:hanging="360"/>
      </w:pPr>
      <w:rPr>
        <w:rFonts w:ascii="Garamond" w:eastAsia="Garamond" w:hAnsi="Garamond" w:cs="Garamond" w:hint="default"/>
        <w:b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E0D3690"/>
    <w:multiLevelType w:val="hybridMultilevel"/>
    <w:tmpl w:val="C67C1818"/>
    <w:lvl w:ilvl="0" w:tplc="397481CC">
      <w:numFmt w:val="bullet"/>
      <w:lvlText w:val="-"/>
      <w:lvlJc w:val="left"/>
      <w:pPr>
        <w:ind w:left="720" w:hanging="360"/>
      </w:pPr>
      <w:rPr>
        <w:rFonts w:ascii="Garamond" w:eastAsia="Garamond" w:hAnsi="Garamond" w:cs="Garamond" w:hint="default"/>
        <w:b w:val="0"/>
      </w:rPr>
    </w:lvl>
    <w:lvl w:ilvl="1" w:tplc="397481CC">
      <w:numFmt w:val="bullet"/>
      <w:lvlText w:val="-"/>
      <w:lvlJc w:val="left"/>
      <w:pPr>
        <w:ind w:left="1440" w:hanging="360"/>
      </w:pPr>
      <w:rPr>
        <w:rFonts w:ascii="Garamond" w:eastAsia="Garamond" w:hAnsi="Garamond" w:cs="Garamond"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F4043E7"/>
    <w:multiLevelType w:val="hybridMultilevel"/>
    <w:tmpl w:val="938CFE82"/>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0" w15:restartNumberingAfterBreak="0">
    <w:nsid w:val="79F57B0A"/>
    <w:multiLevelType w:val="hybridMultilevel"/>
    <w:tmpl w:val="8C7CF5E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F507E0F"/>
    <w:multiLevelType w:val="hybridMultilevel"/>
    <w:tmpl w:val="9774C6BA"/>
    <w:lvl w:ilvl="0" w:tplc="87C2AF1E">
      <w:start w:val="1"/>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10"/>
  </w:num>
  <w:num w:numId="5">
    <w:abstractNumId w:val="9"/>
  </w:num>
  <w:num w:numId="6">
    <w:abstractNumId w:val="7"/>
  </w:num>
  <w:num w:numId="7">
    <w:abstractNumId w:val="1"/>
  </w:num>
  <w:num w:numId="8">
    <w:abstractNumId w:val="6"/>
  </w:num>
  <w:num w:numId="9">
    <w:abstractNumId w:val="11"/>
  </w:num>
  <w:num w:numId="10">
    <w:abstractNumId w:val="3"/>
  </w:num>
  <w:num w:numId="11">
    <w:abstractNumId w:val="2"/>
  </w:num>
  <w:num w:numId="1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5D5"/>
    <w:rsid w:val="00001BBB"/>
    <w:rsid w:val="00030CA9"/>
    <w:rsid w:val="00036A2B"/>
    <w:rsid w:val="000507CC"/>
    <w:rsid w:val="00051B3F"/>
    <w:rsid w:val="00055219"/>
    <w:rsid w:val="000B5E94"/>
    <w:rsid w:val="001049FD"/>
    <w:rsid w:val="001079C5"/>
    <w:rsid w:val="001109C7"/>
    <w:rsid w:val="00112A01"/>
    <w:rsid w:val="00112C42"/>
    <w:rsid w:val="0011439D"/>
    <w:rsid w:val="00114974"/>
    <w:rsid w:val="00123023"/>
    <w:rsid w:val="00156490"/>
    <w:rsid w:val="0016043C"/>
    <w:rsid w:val="0016085B"/>
    <w:rsid w:val="00162E39"/>
    <w:rsid w:val="0016357D"/>
    <w:rsid w:val="001662CE"/>
    <w:rsid w:val="001708BF"/>
    <w:rsid w:val="00177ACF"/>
    <w:rsid w:val="00180195"/>
    <w:rsid w:val="0019425A"/>
    <w:rsid w:val="001A2340"/>
    <w:rsid w:val="001A25F8"/>
    <w:rsid w:val="001B232F"/>
    <w:rsid w:val="001C175D"/>
    <w:rsid w:val="001D09B6"/>
    <w:rsid w:val="001D245C"/>
    <w:rsid w:val="001D5054"/>
    <w:rsid w:val="001E233D"/>
    <w:rsid w:val="001F7B34"/>
    <w:rsid w:val="002125D5"/>
    <w:rsid w:val="00215CD2"/>
    <w:rsid w:val="00215D5F"/>
    <w:rsid w:val="00226B67"/>
    <w:rsid w:val="002334D3"/>
    <w:rsid w:val="002375FB"/>
    <w:rsid w:val="00247B9F"/>
    <w:rsid w:val="00252BC6"/>
    <w:rsid w:val="00253C68"/>
    <w:rsid w:val="00260778"/>
    <w:rsid w:val="00267C62"/>
    <w:rsid w:val="00270406"/>
    <w:rsid w:val="002731DD"/>
    <w:rsid w:val="00273953"/>
    <w:rsid w:val="00285B93"/>
    <w:rsid w:val="00287E8B"/>
    <w:rsid w:val="002E35EF"/>
    <w:rsid w:val="002E5BD0"/>
    <w:rsid w:val="002E7174"/>
    <w:rsid w:val="002F43D5"/>
    <w:rsid w:val="002F4831"/>
    <w:rsid w:val="0031456D"/>
    <w:rsid w:val="00317DBE"/>
    <w:rsid w:val="00323873"/>
    <w:rsid w:val="00324CFF"/>
    <w:rsid w:val="00324E33"/>
    <w:rsid w:val="00325EBB"/>
    <w:rsid w:val="003370E0"/>
    <w:rsid w:val="00340507"/>
    <w:rsid w:val="003426DF"/>
    <w:rsid w:val="00344B66"/>
    <w:rsid w:val="0034764E"/>
    <w:rsid w:val="00353926"/>
    <w:rsid w:val="0036173B"/>
    <w:rsid w:val="00393482"/>
    <w:rsid w:val="00396D44"/>
    <w:rsid w:val="003A37F6"/>
    <w:rsid w:val="003B08D0"/>
    <w:rsid w:val="003C5097"/>
    <w:rsid w:val="003D2D86"/>
    <w:rsid w:val="003E0F28"/>
    <w:rsid w:val="003E1867"/>
    <w:rsid w:val="003E7509"/>
    <w:rsid w:val="003F38B6"/>
    <w:rsid w:val="003F5018"/>
    <w:rsid w:val="003F542B"/>
    <w:rsid w:val="004030C2"/>
    <w:rsid w:val="00410A58"/>
    <w:rsid w:val="00430C3D"/>
    <w:rsid w:val="004407C7"/>
    <w:rsid w:val="0045042F"/>
    <w:rsid w:val="00450BA5"/>
    <w:rsid w:val="00450DE7"/>
    <w:rsid w:val="004549CC"/>
    <w:rsid w:val="004550F0"/>
    <w:rsid w:val="00455A74"/>
    <w:rsid w:val="00457370"/>
    <w:rsid w:val="004621B9"/>
    <w:rsid w:val="00462DD1"/>
    <w:rsid w:val="00472607"/>
    <w:rsid w:val="00473539"/>
    <w:rsid w:val="0047401C"/>
    <w:rsid w:val="00474523"/>
    <w:rsid w:val="00482A64"/>
    <w:rsid w:val="00484284"/>
    <w:rsid w:val="00485B01"/>
    <w:rsid w:val="00493A83"/>
    <w:rsid w:val="004A2B3E"/>
    <w:rsid w:val="004B0B8A"/>
    <w:rsid w:val="004B249A"/>
    <w:rsid w:val="004B4427"/>
    <w:rsid w:val="004B72DA"/>
    <w:rsid w:val="004C108F"/>
    <w:rsid w:val="004C33E4"/>
    <w:rsid w:val="004C6A81"/>
    <w:rsid w:val="004D3EA8"/>
    <w:rsid w:val="004D7E74"/>
    <w:rsid w:val="004E3D94"/>
    <w:rsid w:val="004E5F9F"/>
    <w:rsid w:val="00504654"/>
    <w:rsid w:val="005119F3"/>
    <w:rsid w:val="00516137"/>
    <w:rsid w:val="00520648"/>
    <w:rsid w:val="00524647"/>
    <w:rsid w:val="00525EC7"/>
    <w:rsid w:val="0053107E"/>
    <w:rsid w:val="00536E93"/>
    <w:rsid w:val="005451B1"/>
    <w:rsid w:val="005612EE"/>
    <w:rsid w:val="00581FF9"/>
    <w:rsid w:val="005868CD"/>
    <w:rsid w:val="00586D68"/>
    <w:rsid w:val="00587C92"/>
    <w:rsid w:val="00590864"/>
    <w:rsid w:val="00597F15"/>
    <w:rsid w:val="005A4701"/>
    <w:rsid w:val="005B355F"/>
    <w:rsid w:val="005B402F"/>
    <w:rsid w:val="005B73F6"/>
    <w:rsid w:val="005D7B5D"/>
    <w:rsid w:val="005E01EA"/>
    <w:rsid w:val="005E506F"/>
    <w:rsid w:val="005E544D"/>
    <w:rsid w:val="005F14BD"/>
    <w:rsid w:val="005F2652"/>
    <w:rsid w:val="005F3D5D"/>
    <w:rsid w:val="00606E97"/>
    <w:rsid w:val="00615C18"/>
    <w:rsid w:val="006239A9"/>
    <w:rsid w:val="00625F70"/>
    <w:rsid w:val="006301A2"/>
    <w:rsid w:val="00641F85"/>
    <w:rsid w:val="00643172"/>
    <w:rsid w:val="0064626A"/>
    <w:rsid w:val="006467F7"/>
    <w:rsid w:val="0065284E"/>
    <w:rsid w:val="00654FC7"/>
    <w:rsid w:val="00655951"/>
    <w:rsid w:val="00655FF5"/>
    <w:rsid w:val="00682EB6"/>
    <w:rsid w:val="0069753C"/>
    <w:rsid w:val="006A2FFC"/>
    <w:rsid w:val="006B231E"/>
    <w:rsid w:val="006B3471"/>
    <w:rsid w:val="006B4BB1"/>
    <w:rsid w:val="006C5B13"/>
    <w:rsid w:val="006D215D"/>
    <w:rsid w:val="006E0E0A"/>
    <w:rsid w:val="006E3BEA"/>
    <w:rsid w:val="006F2B46"/>
    <w:rsid w:val="006F45EA"/>
    <w:rsid w:val="00706186"/>
    <w:rsid w:val="00716B28"/>
    <w:rsid w:val="00717685"/>
    <w:rsid w:val="00721C7E"/>
    <w:rsid w:val="0072445E"/>
    <w:rsid w:val="00726904"/>
    <w:rsid w:val="00732F82"/>
    <w:rsid w:val="00750C7D"/>
    <w:rsid w:val="007514BF"/>
    <w:rsid w:val="00752242"/>
    <w:rsid w:val="00753735"/>
    <w:rsid w:val="00754441"/>
    <w:rsid w:val="00763B84"/>
    <w:rsid w:val="00765813"/>
    <w:rsid w:val="00766BE3"/>
    <w:rsid w:val="00782C1B"/>
    <w:rsid w:val="007941EE"/>
    <w:rsid w:val="007A0390"/>
    <w:rsid w:val="007A15B8"/>
    <w:rsid w:val="007A5441"/>
    <w:rsid w:val="007B0B42"/>
    <w:rsid w:val="007B1977"/>
    <w:rsid w:val="007B28C2"/>
    <w:rsid w:val="007B6B4E"/>
    <w:rsid w:val="007C2A88"/>
    <w:rsid w:val="007C601E"/>
    <w:rsid w:val="007D50B2"/>
    <w:rsid w:val="007D659A"/>
    <w:rsid w:val="007E1C39"/>
    <w:rsid w:val="007E3C74"/>
    <w:rsid w:val="00804DF8"/>
    <w:rsid w:val="00814D3A"/>
    <w:rsid w:val="008177BA"/>
    <w:rsid w:val="0082290D"/>
    <w:rsid w:val="00833870"/>
    <w:rsid w:val="00845544"/>
    <w:rsid w:val="008A5953"/>
    <w:rsid w:val="008B35FE"/>
    <w:rsid w:val="008C00A6"/>
    <w:rsid w:val="008C4DB9"/>
    <w:rsid w:val="008D3AAC"/>
    <w:rsid w:val="008E1217"/>
    <w:rsid w:val="008F03BF"/>
    <w:rsid w:val="0090197D"/>
    <w:rsid w:val="009120E6"/>
    <w:rsid w:val="00912D8E"/>
    <w:rsid w:val="00925909"/>
    <w:rsid w:val="00927B93"/>
    <w:rsid w:val="00933D9E"/>
    <w:rsid w:val="00933E86"/>
    <w:rsid w:val="0094167D"/>
    <w:rsid w:val="0094492B"/>
    <w:rsid w:val="0095733F"/>
    <w:rsid w:val="00964BE3"/>
    <w:rsid w:val="00977BF3"/>
    <w:rsid w:val="0098761B"/>
    <w:rsid w:val="00992A78"/>
    <w:rsid w:val="00993172"/>
    <w:rsid w:val="009B218A"/>
    <w:rsid w:val="009B3B64"/>
    <w:rsid w:val="009B6848"/>
    <w:rsid w:val="009B7B83"/>
    <w:rsid w:val="009C7C3E"/>
    <w:rsid w:val="009D159E"/>
    <w:rsid w:val="009D1E25"/>
    <w:rsid w:val="009D422F"/>
    <w:rsid w:val="009E54EF"/>
    <w:rsid w:val="009F5A0F"/>
    <w:rsid w:val="009F6027"/>
    <w:rsid w:val="00A04850"/>
    <w:rsid w:val="00A164B1"/>
    <w:rsid w:val="00A16F98"/>
    <w:rsid w:val="00A23B6A"/>
    <w:rsid w:val="00A24DDF"/>
    <w:rsid w:val="00A32ECE"/>
    <w:rsid w:val="00A36E25"/>
    <w:rsid w:val="00A41330"/>
    <w:rsid w:val="00A447AE"/>
    <w:rsid w:val="00A44A44"/>
    <w:rsid w:val="00A53CB0"/>
    <w:rsid w:val="00A65C8B"/>
    <w:rsid w:val="00A83C6E"/>
    <w:rsid w:val="00A87B04"/>
    <w:rsid w:val="00AA1656"/>
    <w:rsid w:val="00AA2F17"/>
    <w:rsid w:val="00AA5993"/>
    <w:rsid w:val="00AA5E07"/>
    <w:rsid w:val="00AB0502"/>
    <w:rsid w:val="00AC5BFA"/>
    <w:rsid w:val="00AC63C6"/>
    <w:rsid w:val="00AC7A66"/>
    <w:rsid w:val="00AC7E7C"/>
    <w:rsid w:val="00AD129E"/>
    <w:rsid w:val="00AD3D26"/>
    <w:rsid w:val="00AD6ADB"/>
    <w:rsid w:val="00AE69E1"/>
    <w:rsid w:val="00AF0E3E"/>
    <w:rsid w:val="00AF7E70"/>
    <w:rsid w:val="00B0506E"/>
    <w:rsid w:val="00B05BCB"/>
    <w:rsid w:val="00B07D6A"/>
    <w:rsid w:val="00B16470"/>
    <w:rsid w:val="00B17B7C"/>
    <w:rsid w:val="00B2292D"/>
    <w:rsid w:val="00B23F99"/>
    <w:rsid w:val="00B40B29"/>
    <w:rsid w:val="00B444A1"/>
    <w:rsid w:val="00B50DA8"/>
    <w:rsid w:val="00B52D9F"/>
    <w:rsid w:val="00B55A14"/>
    <w:rsid w:val="00B72F68"/>
    <w:rsid w:val="00B83328"/>
    <w:rsid w:val="00B84BE4"/>
    <w:rsid w:val="00B9372A"/>
    <w:rsid w:val="00BA41C3"/>
    <w:rsid w:val="00BA6DD9"/>
    <w:rsid w:val="00BC0032"/>
    <w:rsid w:val="00BD2612"/>
    <w:rsid w:val="00BE1CD3"/>
    <w:rsid w:val="00C01D85"/>
    <w:rsid w:val="00C159D3"/>
    <w:rsid w:val="00C16F71"/>
    <w:rsid w:val="00C40203"/>
    <w:rsid w:val="00C440E9"/>
    <w:rsid w:val="00C47363"/>
    <w:rsid w:val="00C51B85"/>
    <w:rsid w:val="00C52B7B"/>
    <w:rsid w:val="00C5381E"/>
    <w:rsid w:val="00C63645"/>
    <w:rsid w:val="00C71D38"/>
    <w:rsid w:val="00C84C8E"/>
    <w:rsid w:val="00C87643"/>
    <w:rsid w:val="00C951C3"/>
    <w:rsid w:val="00CA10C4"/>
    <w:rsid w:val="00CA4C75"/>
    <w:rsid w:val="00CA6AA7"/>
    <w:rsid w:val="00CA7032"/>
    <w:rsid w:val="00CB5BA3"/>
    <w:rsid w:val="00CC7090"/>
    <w:rsid w:val="00CD354B"/>
    <w:rsid w:val="00CD3864"/>
    <w:rsid w:val="00CD3868"/>
    <w:rsid w:val="00CD4936"/>
    <w:rsid w:val="00CD591F"/>
    <w:rsid w:val="00CE0393"/>
    <w:rsid w:val="00CE6656"/>
    <w:rsid w:val="00CF481D"/>
    <w:rsid w:val="00D1174A"/>
    <w:rsid w:val="00D22C6B"/>
    <w:rsid w:val="00D27643"/>
    <w:rsid w:val="00D27746"/>
    <w:rsid w:val="00D31332"/>
    <w:rsid w:val="00D47766"/>
    <w:rsid w:val="00D50FA0"/>
    <w:rsid w:val="00D52848"/>
    <w:rsid w:val="00D57FB4"/>
    <w:rsid w:val="00D66206"/>
    <w:rsid w:val="00D702F8"/>
    <w:rsid w:val="00D70F9D"/>
    <w:rsid w:val="00D74A8E"/>
    <w:rsid w:val="00D76176"/>
    <w:rsid w:val="00D80015"/>
    <w:rsid w:val="00D81AF7"/>
    <w:rsid w:val="00DA28EA"/>
    <w:rsid w:val="00DA76B4"/>
    <w:rsid w:val="00DC691D"/>
    <w:rsid w:val="00DD639A"/>
    <w:rsid w:val="00DD7BDB"/>
    <w:rsid w:val="00DE0ABC"/>
    <w:rsid w:val="00DE3CD9"/>
    <w:rsid w:val="00DE57BD"/>
    <w:rsid w:val="00DF0831"/>
    <w:rsid w:val="00DF496C"/>
    <w:rsid w:val="00DF55B3"/>
    <w:rsid w:val="00E01ABE"/>
    <w:rsid w:val="00E1539F"/>
    <w:rsid w:val="00E35E74"/>
    <w:rsid w:val="00E4301C"/>
    <w:rsid w:val="00E43C76"/>
    <w:rsid w:val="00E62EBB"/>
    <w:rsid w:val="00E63BE4"/>
    <w:rsid w:val="00E64EDB"/>
    <w:rsid w:val="00E76254"/>
    <w:rsid w:val="00E76801"/>
    <w:rsid w:val="00E82576"/>
    <w:rsid w:val="00E95BDD"/>
    <w:rsid w:val="00EC103E"/>
    <w:rsid w:val="00EC1262"/>
    <w:rsid w:val="00ED3641"/>
    <w:rsid w:val="00EE5940"/>
    <w:rsid w:val="00EE6493"/>
    <w:rsid w:val="00EF7328"/>
    <w:rsid w:val="00F00280"/>
    <w:rsid w:val="00F039D3"/>
    <w:rsid w:val="00F05371"/>
    <w:rsid w:val="00F0538B"/>
    <w:rsid w:val="00F0630C"/>
    <w:rsid w:val="00F07AE8"/>
    <w:rsid w:val="00F2024C"/>
    <w:rsid w:val="00F213FA"/>
    <w:rsid w:val="00F51E94"/>
    <w:rsid w:val="00F52889"/>
    <w:rsid w:val="00F6271C"/>
    <w:rsid w:val="00F65FB7"/>
    <w:rsid w:val="00F72B37"/>
    <w:rsid w:val="00F76CE2"/>
    <w:rsid w:val="00F86022"/>
    <w:rsid w:val="00F914C4"/>
    <w:rsid w:val="00F9675B"/>
    <w:rsid w:val="00FB5939"/>
    <w:rsid w:val="00FD4600"/>
    <w:rsid w:val="00FF109E"/>
    <w:rsid w:val="00FF7D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E73E"/>
  <w15:chartTrackingRefBased/>
  <w15:docId w15:val="{2962842A-878F-4144-92F7-66CFF4C16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125D5"/>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35392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AD129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4">
    <w:name w:val="heading 4"/>
    <w:basedOn w:val="Navaden"/>
    <w:link w:val="Naslov4Znak"/>
    <w:uiPriority w:val="9"/>
    <w:qFormat/>
    <w:rsid w:val="002125D5"/>
    <w:pPr>
      <w:spacing w:before="150" w:after="150" w:line="360" w:lineRule="atLeast"/>
      <w:outlineLvl w:val="3"/>
    </w:pPr>
    <w:rPr>
      <w:rFonts w:ascii="Roboto Condensed" w:hAnsi="Roboto Condensed"/>
      <w:sz w:val="29"/>
      <w:szCs w:val="29"/>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2125D5"/>
    <w:pPr>
      <w:spacing w:after="120"/>
    </w:pPr>
  </w:style>
  <w:style w:type="character" w:customStyle="1" w:styleId="TelobesedilaZnak">
    <w:name w:val="Telo besedila Znak"/>
    <w:basedOn w:val="Privzetapisavaodstavka"/>
    <w:link w:val="Telobesedila"/>
    <w:rsid w:val="002125D5"/>
    <w:rPr>
      <w:rFonts w:ascii="Times New Roman" w:eastAsia="Times New Roman" w:hAnsi="Times New Roman" w:cs="Times New Roman"/>
      <w:sz w:val="24"/>
      <w:szCs w:val="24"/>
      <w:lang w:eastAsia="sl-SI"/>
    </w:rPr>
  </w:style>
  <w:style w:type="paragraph" w:customStyle="1" w:styleId="BodyText21">
    <w:name w:val="Body Text 21"/>
    <w:basedOn w:val="Navaden"/>
    <w:rsid w:val="002125D5"/>
    <w:pPr>
      <w:autoSpaceDE w:val="0"/>
      <w:autoSpaceDN w:val="0"/>
      <w:jc w:val="both"/>
    </w:pPr>
  </w:style>
  <w:style w:type="paragraph" w:styleId="Pripombabesedilo">
    <w:name w:val="annotation text"/>
    <w:basedOn w:val="Navaden"/>
    <w:link w:val="PripombabesediloZnak"/>
    <w:uiPriority w:val="99"/>
    <w:rsid w:val="002125D5"/>
    <w:rPr>
      <w:sz w:val="20"/>
      <w:szCs w:val="20"/>
    </w:rPr>
  </w:style>
  <w:style w:type="character" w:customStyle="1" w:styleId="PripombabesediloZnak">
    <w:name w:val="Pripomba – besedilo Znak"/>
    <w:basedOn w:val="Privzetapisavaodstavka"/>
    <w:link w:val="Pripombabesedilo"/>
    <w:uiPriority w:val="99"/>
    <w:rsid w:val="002125D5"/>
    <w:rPr>
      <w:rFonts w:ascii="Times New Roman" w:eastAsia="Times New Roman" w:hAnsi="Times New Roman" w:cs="Times New Roman"/>
      <w:sz w:val="20"/>
      <w:szCs w:val="20"/>
      <w:lang w:eastAsia="sl-SI"/>
    </w:rPr>
  </w:style>
  <w:style w:type="paragraph" w:styleId="Brezrazmikov">
    <w:name w:val="No Spacing"/>
    <w:uiPriority w:val="1"/>
    <w:qFormat/>
    <w:rsid w:val="002125D5"/>
    <w:pPr>
      <w:spacing w:after="0" w:line="240" w:lineRule="auto"/>
    </w:pPr>
    <w:rPr>
      <w:rFonts w:ascii="Calibri" w:eastAsia="Calibri" w:hAnsi="Calibri" w:cs="Times New Roman"/>
    </w:rPr>
  </w:style>
  <w:style w:type="paragraph" w:styleId="Odstavekseznama">
    <w:name w:val="List Paragraph"/>
    <w:basedOn w:val="Navaden"/>
    <w:link w:val="OdstavekseznamaZnak"/>
    <w:uiPriority w:val="34"/>
    <w:qFormat/>
    <w:rsid w:val="002125D5"/>
    <w:pPr>
      <w:ind w:left="720"/>
      <w:contextualSpacing/>
    </w:pPr>
  </w:style>
  <w:style w:type="character" w:customStyle="1" w:styleId="OdstavekseznamaZnak">
    <w:name w:val="Odstavek seznama Znak"/>
    <w:link w:val="Odstavekseznama"/>
    <w:uiPriority w:val="34"/>
    <w:locked/>
    <w:rsid w:val="002125D5"/>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2125D5"/>
    <w:rPr>
      <w:sz w:val="16"/>
      <w:szCs w:val="16"/>
    </w:rPr>
  </w:style>
  <w:style w:type="paragraph" w:styleId="Noga">
    <w:name w:val="footer"/>
    <w:basedOn w:val="Navaden"/>
    <w:link w:val="NogaZnak"/>
    <w:uiPriority w:val="99"/>
    <w:unhideWhenUsed/>
    <w:rsid w:val="002125D5"/>
    <w:pPr>
      <w:tabs>
        <w:tab w:val="center" w:pos="4536"/>
        <w:tab w:val="right" w:pos="9072"/>
      </w:tabs>
    </w:pPr>
  </w:style>
  <w:style w:type="character" w:customStyle="1" w:styleId="NogaZnak">
    <w:name w:val="Noga Znak"/>
    <w:basedOn w:val="Privzetapisavaodstavka"/>
    <w:link w:val="Noga"/>
    <w:uiPriority w:val="99"/>
    <w:rsid w:val="002125D5"/>
    <w:rPr>
      <w:rFonts w:ascii="Times New Roman" w:eastAsia="Times New Roman" w:hAnsi="Times New Roman" w:cs="Times New Roman"/>
      <w:sz w:val="24"/>
      <w:szCs w:val="24"/>
      <w:lang w:eastAsia="sl-SI"/>
    </w:rPr>
  </w:style>
  <w:style w:type="paragraph" w:customStyle="1" w:styleId="odstavek">
    <w:name w:val="odstavek"/>
    <w:basedOn w:val="Navaden"/>
    <w:rsid w:val="002125D5"/>
    <w:pPr>
      <w:spacing w:before="100" w:beforeAutospacing="1" w:after="100" w:afterAutospacing="1"/>
    </w:pPr>
  </w:style>
  <w:style w:type="paragraph" w:customStyle="1" w:styleId="tevilnatoka">
    <w:name w:val="tevilnatoka"/>
    <w:basedOn w:val="Navaden"/>
    <w:rsid w:val="002125D5"/>
    <w:pPr>
      <w:spacing w:before="100" w:beforeAutospacing="1" w:after="100" w:afterAutospacing="1"/>
    </w:pPr>
  </w:style>
  <w:style w:type="character" w:styleId="Hiperpovezava">
    <w:name w:val="Hyperlink"/>
    <w:basedOn w:val="Privzetapisavaodstavka"/>
    <w:uiPriority w:val="99"/>
    <w:semiHidden/>
    <w:unhideWhenUsed/>
    <w:rsid w:val="002125D5"/>
    <w:rPr>
      <w:color w:val="0000FF"/>
      <w:u w:val="single"/>
    </w:rPr>
  </w:style>
  <w:style w:type="paragraph" w:styleId="Besedilooblaka">
    <w:name w:val="Balloon Text"/>
    <w:basedOn w:val="Navaden"/>
    <w:link w:val="BesedilooblakaZnak"/>
    <w:uiPriority w:val="99"/>
    <w:semiHidden/>
    <w:unhideWhenUsed/>
    <w:rsid w:val="002125D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125D5"/>
    <w:rPr>
      <w:rFonts w:ascii="Segoe UI" w:eastAsia="Times New Roman" w:hAnsi="Segoe UI" w:cs="Segoe UI"/>
      <w:sz w:val="18"/>
      <w:szCs w:val="18"/>
      <w:lang w:eastAsia="sl-SI"/>
    </w:rPr>
  </w:style>
  <w:style w:type="character" w:customStyle="1" w:styleId="Naslov4Znak">
    <w:name w:val="Naslov 4 Znak"/>
    <w:basedOn w:val="Privzetapisavaodstavka"/>
    <w:link w:val="Naslov4"/>
    <w:uiPriority w:val="9"/>
    <w:rsid w:val="002125D5"/>
    <w:rPr>
      <w:rFonts w:ascii="Roboto Condensed" w:eastAsia="Times New Roman" w:hAnsi="Roboto Condensed" w:cs="Times New Roman"/>
      <w:sz w:val="29"/>
      <w:szCs w:val="29"/>
      <w:lang w:eastAsia="sl-SI"/>
    </w:rPr>
  </w:style>
  <w:style w:type="paragraph" w:styleId="Zadevapripombe">
    <w:name w:val="annotation subject"/>
    <w:basedOn w:val="Pripombabesedilo"/>
    <w:next w:val="Pripombabesedilo"/>
    <w:link w:val="ZadevapripombeZnak"/>
    <w:uiPriority w:val="99"/>
    <w:semiHidden/>
    <w:unhideWhenUsed/>
    <w:rsid w:val="002375FB"/>
    <w:rPr>
      <w:b/>
      <w:bCs/>
    </w:rPr>
  </w:style>
  <w:style w:type="character" w:customStyle="1" w:styleId="ZadevapripombeZnak">
    <w:name w:val="Zadeva pripombe Znak"/>
    <w:basedOn w:val="PripombabesediloZnak"/>
    <w:link w:val="Zadevapripombe"/>
    <w:uiPriority w:val="99"/>
    <w:semiHidden/>
    <w:rsid w:val="002375FB"/>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3370E0"/>
    <w:pPr>
      <w:tabs>
        <w:tab w:val="center" w:pos="4536"/>
        <w:tab w:val="right" w:pos="9072"/>
      </w:tabs>
    </w:pPr>
  </w:style>
  <w:style w:type="character" w:customStyle="1" w:styleId="GlavaZnak">
    <w:name w:val="Glava Znak"/>
    <w:basedOn w:val="Privzetapisavaodstavka"/>
    <w:link w:val="Glava"/>
    <w:uiPriority w:val="99"/>
    <w:rsid w:val="003370E0"/>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uiPriority w:val="9"/>
    <w:rsid w:val="00353926"/>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uiPriority w:val="9"/>
    <w:rsid w:val="00AD129E"/>
    <w:rPr>
      <w:rFonts w:asciiTheme="majorHAnsi" w:eastAsiaTheme="majorEastAsia" w:hAnsiTheme="majorHAnsi" w:cstheme="majorBidi"/>
      <w:color w:val="2F5496" w:themeColor="accent1" w:themeShade="BF"/>
      <w:sz w:val="26"/>
      <w:szCs w:val="26"/>
      <w:lang w:eastAsia="sl-SI"/>
    </w:rPr>
  </w:style>
  <w:style w:type="paragraph" w:customStyle="1" w:styleId="Default">
    <w:name w:val="Default"/>
    <w:rsid w:val="00BC0032"/>
    <w:pPr>
      <w:autoSpaceDE w:val="0"/>
      <w:autoSpaceDN w:val="0"/>
      <w:adjustRightInd w:val="0"/>
      <w:spacing w:after="0" w:line="240" w:lineRule="auto"/>
    </w:pPr>
    <w:rPr>
      <w:rFonts w:ascii="Calibri Light" w:hAnsi="Calibri Light" w:cs="Calibri Light"/>
      <w:color w:val="000000"/>
      <w:sz w:val="24"/>
      <w:szCs w:val="24"/>
    </w:rPr>
  </w:style>
  <w:style w:type="table" w:customStyle="1" w:styleId="NormalTablePHPDOCX">
    <w:name w:val="Normal Table PHPDOCX"/>
    <w:uiPriority w:val="99"/>
    <w:semiHidden/>
    <w:qFormat/>
    <w:rsid w:val="007B6B4E"/>
    <w:pPr>
      <w:spacing w:after="0" w:line="240" w:lineRule="auto"/>
    </w:pPr>
    <w:tblPr>
      <w:tblCellMar>
        <w:top w:w="0" w:type="dxa"/>
        <w:left w:w="108" w:type="dxa"/>
        <w:bottom w:w="0" w:type="dxa"/>
        <w:right w:w="108" w:type="dxa"/>
      </w:tblCellMar>
    </w:tblPr>
  </w:style>
  <w:style w:type="paragraph" w:styleId="Sprotnaopomba-besedilo">
    <w:name w:val="footnote text"/>
    <w:basedOn w:val="Navaden"/>
    <w:link w:val="Sprotnaopomba-besediloZnak"/>
    <w:uiPriority w:val="99"/>
    <w:semiHidden/>
    <w:unhideWhenUsed/>
    <w:rsid w:val="00B17B7C"/>
    <w:rPr>
      <w:sz w:val="20"/>
      <w:szCs w:val="20"/>
    </w:rPr>
  </w:style>
  <w:style w:type="character" w:customStyle="1" w:styleId="Sprotnaopomba-besediloZnak">
    <w:name w:val="Sprotna opomba - besedilo Znak"/>
    <w:basedOn w:val="Privzetapisavaodstavka"/>
    <w:link w:val="Sprotnaopomba-besedilo"/>
    <w:uiPriority w:val="99"/>
    <w:semiHidden/>
    <w:rsid w:val="00B17B7C"/>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B17B7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832813">
      <w:bodyDiv w:val="1"/>
      <w:marLeft w:val="0"/>
      <w:marRight w:val="0"/>
      <w:marTop w:val="0"/>
      <w:marBottom w:val="0"/>
      <w:divBdr>
        <w:top w:val="none" w:sz="0" w:space="0" w:color="auto"/>
        <w:left w:val="none" w:sz="0" w:space="0" w:color="auto"/>
        <w:bottom w:val="none" w:sz="0" w:space="0" w:color="auto"/>
        <w:right w:val="none" w:sz="0" w:space="0" w:color="auto"/>
      </w:divBdr>
      <w:divsChild>
        <w:div w:id="1020012944">
          <w:marLeft w:val="0"/>
          <w:marRight w:val="0"/>
          <w:marTop w:val="0"/>
          <w:marBottom w:val="0"/>
          <w:divBdr>
            <w:top w:val="none" w:sz="0" w:space="0" w:color="auto"/>
            <w:left w:val="none" w:sz="0" w:space="0" w:color="auto"/>
            <w:bottom w:val="none" w:sz="0" w:space="0" w:color="auto"/>
            <w:right w:val="none" w:sz="0" w:space="0" w:color="auto"/>
          </w:divBdr>
          <w:divsChild>
            <w:div w:id="480850515">
              <w:marLeft w:val="0"/>
              <w:marRight w:val="0"/>
              <w:marTop w:val="0"/>
              <w:marBottom w:val="0"/>
              <w:divBdr>
                <w:top w:val="none" w:sz="0" w:space="0" w:color="auto"/>
                <w:left w:val="none" w:sz="0" w:space="0" w:color="auto"/>
                <w:bottom w:val="none" w:sz="0" w:space="0" w:color="auto"/>
                <w:right w:val="none" w:sz="0" w:space="0" w:color="auto"/>
              </w:divBdr>
              <w:divsChild>
                <w:div w:id="1286500204">
                  <w:marLeft w:val="-225"/>
                  <w:marRight w:val="-225"/>
                  <w:marTop w:val="0"/>
                  <w:marBottom w:val="0"/>
                  <w:divBdr>
                    <w:top w:val="none" w:sz="0" w:space="0" w:color="auto"/>
                    <w:left w:val="none" w:sz="0" w:space="0" w:color="auto"/>
                    <w:bottom w:val="none" w:sz="0" w:space="0" w:color="auto"/>
                    <w:right w:val="none" w:sz="0" w:space="0" w:color="auto"/>
                  </w:divBdr>
                  <w:divsChild>
                    <w:div w:id="122193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1559709">
      <w:bodyDiv w:val="1"/>
      <w:marLeft w:val="0"/>
      <w:marRight w:val="0"/>
      <w:marTop w:val="0"/>
      <w:marBottom w:val="0"/>
      <w:divBdr>
        <w:top w:val="none" w:sz="0" w:space="0" w:color="auto"/>
        <w:left w:val="none" w:sz="0" w:space="0" w:color="auto"/>
        <w:bottom w:val="none" w:sz="0" w:space="0" w:color="auto"/>
        <w:right w:val="none" w:sz="0" w:space="0" w:color="auto"/>
      </w:divBdr>
    </w:div>
    <w:div w:id="1314600376">
      <w:bodyDiv w:val="1"/>
      <w:marLeft w:val="0"/>
      <w:marRight w:val="0"/>
      <w:marTop w:val="0"/>
      <w:marBottom w:val="0"/>
      <w:divBdr>
        <w:top w:val="none" w:sz="0" w:space="0" w:color="auto"/>
        <w:left w:val="none" w:sz="0" w:space="0" w:color="auto"/>
        <w:bottom w:val="none" w:sz="0" w:space="0" w:color="auto"/>
        <w:right w:val="none" w:sz="0" w:space="0" w:color="auto"/>
      </w:divBdr>
      <w:divsChild>
        <w:div w:id="1829855751">
          <w:marLeft w:val="0"/>
          <w:marRight w:val="0"/>
          <w:marTop w:val="0"/>
          <w:marBottom w:val="0"/>
          <w:divBdr>
            <w:top w:val="none" w:sz="0" w:space="0" w:color="auto"/>
            <w:left w:val="none" w:sz="0" w:space="0" w:color="auto"/>
            <w:bottom w:val="none" w:sz="0" w:space="0" w:color="auto"/>
            <w:right w:val="none" w:sz="0" w:space="0" w:color="auto"/>
          </w:divBdr>
          <w:divsChild>
            <w:div w:id="643703513">
              <w:marLeft w:val="0"/>
              <w:marRight w:val="0"/>
              <w:marTop w:val="0"/>
              <w:marBottom w:val="0"/>
              <w:divBdr>
                <w:top w:val="none" w:sz="0" w:space="0" w:color="auto"/>
                <w:left w:val="none" w:sz="0" w:space="0" w:color="auto"/>
                <w:bottom w:val="none" w:sz="0" w:space="0" w:color="auto"/>
                <w:right w:val="none" w:sz="0" w:space="0" w:color="auto"/>
              </w:divBdr>
              <w:divsChild>
                <w:div w:id="1875927381">
                  <w:marLeft w:val="-225"/>
                  <w:marRight w:val="-225"/>
                  <w:marTop w:val="0"/>
                  <w:marBottom w:val="0"/>
                  <w:divBdr>
                    <w:top w:val="none" w:sz="0" w:space="0" w:color="auto"/>
                    <w:left w:val="none" w:sz="0" w:space="0" w:color="auto"/>
                    <w:bottom w:val="none" w:sz="0" w:space="0" w:color="auto"/>
                    <w:right w:val="none" w:sz="0" w:space="0" w:color="auto"/>
                  </w:divBdr>
                  <w:divsChild>
                    <w:div w:id="20637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79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66D361666053544957345106CE14735" ma:contentTypeVersion="0" ma:contentTypeDescription="Ustvari nov dokument." ma:contentTypeScope="" ma:versionID="32b27ada80a3e76268b75a1502be6167">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469F7-CDDD-4664-9744-E2CF2F012997}">
  <ds:schemaRefs>
    <ds:schemaRef ds:uri="http://schemas.microsoft.com/sharepoint/v3/contenttype/forms"/>
  </ds:schemaRefs>
</ds:datastoreItem>
</file>

<file path=customXml/itemProps2.xml><?xml version="1.0" encoding="utf-8"?>
<ds:datastoreItem xmlns:ds="http://schemas.openxmlformats.org/officeDocument/2006/customXml" ds:itemID="{D5414139-8AE0-4B2E-BBB5-3FBDD3F1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951C2E1-C604-4967-BF8D-6AE6FD765C27}">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096218C6-4AE8-4B27-A241-1CEA284CD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4266</Words>
  <Characters>24319</Characters>
  <Application>Microsoft Office Word</Application>
  <DocSecurity>0</DocSecurity>
  <Lines>202</Lines>
  <Paragraphs>57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Cigoj</dc:creator>
  <cp:keywords/>
  <dc:description/>
  <cp:lastModifiedBy>Petra Resinovič</cp:lastModifiedBy>
  <cp:revision>2</cp:revision>
  <cp:lastPrinted>2023-01-24T08:03:00Z</cp:lastPrinted>
  <dcterms:created xsi:type="dcterms:W3CDTF">2025-04-25T10:07:00Z</dcterms:created>
  <dcterms:modified xsi:type="dcterms:W3CDTF">2025-04-25T10:07:00Z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0x010100866D361666053544957345106CE14735</vt:lpwstr>
  </property>
</Properties>
</file>